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DCFA0" w14:textId="77777777" w:rsidR="00F94DA1" w:rsidRPr="00F94DA1" w:rsidRDefault="00F94DA1" w:rsidP="00F94DA1">
      <w:pPr>
        <w:tabs>
          <w:tab w:val="left" w:pos="495"/>
          <w:tab w:val="center" w:pos="425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val="es-ES" w:eastAsia="es-ES"/>
        </w:rPr>
        <w:drawing>
          <wp:anchor distT="0" distB="0" distL="0" distR="0" simplePos="0" relativeHeight="251661312" behindDoc="1" locked="0" layoutInCell="1" allowOverlap="1" wp14:anchorId="74F0B9A4" wp14:editId="520EC987">
            <wp:simplePos x="0" y="0"/>
            <wp:positionH relativeFrom="column">
              <wp:posOffset>-22860</wp:posOffset>
            </wp:positionH>
            <wp:positionV relativeFrom="paragraph">
              <wp:posOffset>-14605</wp:posOffset>
            </wp:positionV>
            <wp:extent cx="809625" cy="771525"/>
            <wp:effectExtent l="0" t="0" r="9525" b="9525"/>
            <wp:wrapNone/>
            <wp:docPr id="1026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DA1">
        <w:rPr>
          <w:rFonts w:ascii="Times New Roman" w:hAnsi="Times New Roman" w:cs="Times New Roman"/>
          <w:b/>
          <w:sz w:val="32"/>
          <w:szCs w:val="32"/>
        </w:rPr>
        <w:t>UNIVERSIDAD NACIONAL</w:t>
      </w:r>
    </w:p>
    <w:p w14:paraId="0D533739" w14:textId="77777777" w:rsidR="00F94DA1" w:rsidRPr="00F94DA1" w:rsidRDefault="00F94DA1" w:rsidP="00F94D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DA1">
        <w:rPr>
          <w:rFonts w:ascii="Times New Roman" w:hAnsi="Times New Roman" w:cs="Times New Roman"/>
          <w:b/>
          <w:sz w:val="28"/>
          <w:szCs w:val="28"/>
        </w:rPr>
        <w:t>“JOSÉ FAUSTINO SÁNCHEZ CARRIÓN”</w:t>
      </w:r>
    </w:p>
    <w:p w14:paraId="4C7A3031" w14:textId="77777777" w:rsidR="00F94DA1" w:rsidRPr="00F94DA1" w:rsidRDefault="00F94DA1" w:rsidP="00F94DA1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24"/>
        </w:rPr>
      </w:pPr>
    </w:p>
    <w:p w14:paraId="0697A145" w14:textId="77777777" w:rsidR="00F94DA1" w:rsidRPr="00F94DA1" w:rsidRDefault="00F94DA1" w:rsidP="00F94D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94DA1">
        <w:rPr>
          <w:rFonts w:ascii="Times New Roman" w:hAnsi="Times New Roman" w:cs="Times New Roman"/>
          <w:b/>
        </w:rPr>
        <w:t>VICERRECTORADO ACADÉMICO</w:t>
      </w:r>
    </w:p>
    <w:p w14:paraId="021282E7" w14:textId="77777777" w:rsidR="00F94DA1" w:rsidRDefault="00F94DA1" w:rsidP="00F94DA1">
      <w:pPr>
        <w:spacing w:after="0" w:line="360" w:lineRule="auto"/>
        <w:rPr>
          <w:rFonts w:ascii="Calibri Light" w:hAnsi="Calibri Light" w:cs="Calibri Light"/>
          <w:b/>
          <w:sz w:val="28"/>
        </w:rPr>
      </w:pPr>
    </w:p>
    <w:p w14:paraId="1B347930" w14:textId="77777777" w:rsidR="00732385" w:rsidRPr="00E00943" w:rsidRDefault="00732385" w:rsidP="00732385">
      <w:pPr>
        <w:spacing w:after="191" w:line="259" w:lineRule="auto"/>
        <w:ind w:left="288" w:firstLine="0"/>
        <w:jc w:val="center"/>
        <w:rPr>
          <w:sz w:val="32"/>
          <w:szCs w:val="32"/>
        </w:rPr>
      </w:pPr>
      <w:r w:rsidRPr="00E00943">
        <w:rPr>
          <w:b/>
          <w:i/>
          <w:sz w:val="32"/>
          <w:szCs w:val="32"/>
        </w:rPr>
        <w:t>FACULTAD DE INGENIERIA PESQUERA</w:t>
      </w:r>
    </w:p>
    <w:p w14:paraId="4719F2CB" w14:textId="77777777" w:rsidR="00732385" w:rsidRPr="006033D4" w:rsidRDefault="00732385" w:rsidP="00732385">
      <w:pPr>
        <w:spacing w:after="38" w:line="259" w:lineRule="auto"/>
        <w:ind w:left="98" w:firstLine="0"/>
        <w:jc w:val="center"/>
        <w:rPr>
          <w:b/>
          <w:sz w:val="32"/>
          <w:szCs w:val="32"/>
        </w:rPr>
      </w:pPr>
      <w:r w:rsidRPr="006033D4">
        <w:rPr>
          <w:b/>
          <w:sz w:val="32"/>
          <w:szCs w:val="32"/>
        </w:rPr>
        <w:t xml:space="preserve">ESCUELA ACADEMICO PROFESIONAL DE INGENIERIA PESQUERA </w:t>
      </w:r>
    </w:p>
    <w:p w14:paraId="498423BF" w14:textId="77777777" w:rsidR="00732385" w:rsidRPr="006033D4" w:rsidRDefault="00732385" w:rsidP="00732385">
      <w:pPr>
        <w:spacing w:after="115" w:line="259" w:lineRule="auto"/>
        <w:ind w:left="58" w:firstLine="0"/>
        <w:jc w:val="center"/>
        <w:rPr>
          <w:b/>
          <w:sz w:val="32"/>
          <w:szCs w:val="32"/>
        </w:rPr>
      </w:pPr>
      <w:r w:rsidRPr="006033D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6D5C3398" w14:textId="77777777" w:rsidR="00732385" w:rsidRDefault="00732385" w:rsidP="00732385">
      <w:pPr>
        <w:spacing w:after="110" w:line="259" w:lineRule="auto"/>
        <w:ind w:left="58" w:firstLine="0"/>
        <w:jc w:val="center"/>
      </w:pPr>
      <w:r>
        <w:rPr>
          <w:rFonts w:ascii="Times New Roman" w:eastAsia="Times New Roman" w:hAnsi="Times New Roman" w:cs="Times New Roman"/>
          <w:b/>
        </w:rPr>
        <w:t xml:space="preserve">  </w:t>
      </w:r>
    </w:p>
    <w:p w14:paraId="05344CED" w14:textId="77777777" w:rsidR="00732385" w:rsidRDefault="00732385" w:rsidP="00732385">
      <w:pPr>
        <w:spacing w:after="59" w:line="259" w:lineRule="auto"/>
        <w:ind w:left="55" w:firstLine="0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4277D991" w14:textId="63113E6D" w:rsidR="00732385" w:rsidRDefault="00732385" w:rsidP="0073238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 w:line="259" w:lineRule="auto"/>
        <w:ind w:left="245"/>
        <w:jc w:val="center"/>
        <w:rPr>
          <w:b/>
          <w:sz w:val="32"/>
        </w:rPr>
      </w:pPr>
      <w:r>
        <w:rPr>
          <w:b/>
          <w:sz w:val="32"/>
        </w:rPr>
        <w:t>MODALIDAD PRESENCIAL</w:t>
      </w:r>
    </w:p>
    <w:p w14:paraId="0AE275BB" w14:textId="77777777" w:rsidR="00732385" w:rsidRDefault="00732385" w:rsidP="0073238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 w:line="259" w:lineRule="auto"/>
        <w:ind w:left="245"/>
        <w:jc w:val="center"/>
        <w:rPr>
          <w:b/>
          <w:sz w:val="32"/>
        </w:rPr>
      </w:pPr>
    </w:p>
    <w:p w14:paraId="2CCB498C" w14:textId="77777777" w:rsidR="00732385" w:rsidRPr="006033D4" w:rsidRDefault="00732385" w:rsidP="0073238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 w:line="259" w:lineRule="auto"/>
        <w:ind w:left="245"/>
        <w:jc w:val="center"/>
        <w:rPr>
          <w:sz w:val="28"/>
          <w:szCs w:val="28"/>
        </w:rPr>
      </w:pPr>
      <w:r w:rsidRPr="006033D4">
        <w:rPr>
          <w:b/>
          <w:sz w:val="28"/>
          <w:szCs w:val="28"/>
        </w:rPr>
        <w:t>SILABO POR COMPETENCIAS</w:t>
      </w:r>
    </w:p>
    <w:p w14:paraId="0DD145B2" w14:textId="77777777" w:rsidR="00732385" w:rsidRDefault="00732385" w:rsidP="0073238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 w:line="259" w:lineRule="auto"/>
        <w:ind w:left="235" w:firstLine="0"/>
        <w:jc w:val="center"/>
      </w:pPr>
      <w:r>
        <w:rPr>
          <w:b/>
          <w:sz w:val="32"/>
        </w:rPr>
        <w:t xml:space="preserve"> </w:t>
      </w:r>
    </w:p>
    <w:p w14:paraId="306B7C3B" w14:textId="77777777" w:rsidR="00732385" w:rsidRDefault="00732385" w:rsidP="0073238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 w:line="259" w:lineRule="auto"/>
        <w:ind w:left="245"/>
        <w:jc w:val="center"/>
        <w:rPr>
          <w:b/>
          <w:sz w:val="28"/>
          <w:szCs w:val="28"/>
        </w:rPr>
      </w:pPr>
      <w:r w:rsidRPr="006033D4">
        <w:rPr>
          <w:b/>
          <w:sz w:val="28"/>
          <w:szCs w:val="28"/>
        </w:rPr>
        <w:t>CURSO:</w:t>
      </w:r>
    </w:p>
    <w:p w14:paraId="2689B09D" w14:textId="77777777" w:rsidR="000563B4" w:rsidRDefault="000563B4" w:rsidP="0073238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 w:line="259" w:lineRule="auto"/>
        <w:ind w:left="245"/>
        <w:jc w:val="center"/>
        <w:rPr>
          <w:b/>
          <w:sz w:val="28"/>
          <w:szCs w:val="28"/>
        </w:rPr>
      </w:pPr>
    </w:p>
    <w:p w14:paraId="0B492DF6" w14:textId="77777777" w:rsidR="00732385" w:rsidRPr="006033D4" w:rsidRDefault="00775D6B" w:rsidP="0073238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 w:line="259" w:lineRule="auto"/>
        <w:ind w:left="2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NAVEGACION ELECTRONICA Y ASTRONOMICA</w:t>
      </w:r>
    </w:p>
    <w:p w14:paraId="1174EF51" w14:textId="77777777" w:rsidR="00732385" w:rsidRDefault="00732385" w:rsidP="0073238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 w:line="259" w:lineRule="auto"/>
        <w:ind w:left="245"/>
        <w:jc w:val="center"/>
        <w:rPr>
          <w:b/>
          <w:sz w:val="32"/>
        </w:rPr>
      </w:pPr>
    </w:p>
    <w:p w14:paraId="4E0DABB3" w14:textId="77777777" w:rsidR="00732385" w:rsidRDefault="00732385" w:rsidP="0073238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</w:p>
    <w:p w14:paraId="7D80D17C" w14:textId="77777777" w:rsidR="00732385" w:rsidRDefault="00732385" w:rsidP="0073238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1F16B9F" w14:textId="77777777" w:rsidR="00732385" w:rsidRPr="00653C6D" w:rsidRDefault="00732385" w:rsidP="00732385">
      <w:pPr>
        <w:spacing w:after="0" w:line="259" w:lineRule="auto"/>
        <w:ind w:left="0" w:firstLine="0"/>
        <w:rPr>
          <w:b/>
        </w:rPr>
      </w:pPr>
      <w:r w:rsidRPr="00653C6D">
        <w:rPr>
          <w:rFonts w:ascii="Times New Roman" w:eastAsia="Times New Roman" w:hAnsi="Times New Roman" w:cs="Times New Roman"/>
          <w:b/>
          <w:sz w:val="20"/>
        </w:rPr>
        <w:t xml:space="preserve"> I.- DATOS GENERALES </w:t>
      </w:r>
    </w:p>
    <w:p w14:paraId="35BA8A0E" w14:textId="77777777" w:rsidR="00732385" w:rsidRDefault="00732385" w:rsidP="0073238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8807" w:type="dxa"/>
        <w:tblInd w:w="142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676"/>
        <w:gridCol w:w="5131"/>
      </w:tblGrid>
      <w:tr w:rsidR="00732385" w14:paraId="4B75A3B7" w14:textId="77777777" w:rsidTr="00BE3E98">
        <w:trPr>
          <w:trHeight w:val="274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F0603" w14:textId="77777777" w:rsidR="00732385" w:rsidRPr="00244902" w:rsidRDefault="00732385" w:rsidP="00BE3E98">
            <w:pPr>
              <w:spacing w:after="0" w:line="259" w:lineRule="auto"/>
              <w:ind w:left="2" w:firstLine="0"/>
              <w:rPr>
                <w:szCs w:val="24"/>
              </w:rPr>
            </w:pPr>
            <w:r w:rsidRPr="00244902">
              <w:rPr>
                <w:rFonts w:eastAsia="Times New Roman"/>
                <w:b/>
                <w:szCs w:val="24"/>
              </w:rPr>
              <w:t xml:space="preserve">Línea de  Carrera </w:t>
            </w:r>
          </w:p>
        </w:tc>
        <w:tc>
          <w:tcPr>
            <w:tcW w:w="5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69382" w14:textId="77777777" w:rsidR="00732385" w:rsidRPr="00483219" w:rsidRDefault="00732385" w:rsidP="00483219">
            <w:pPr>
              <w:spacing w:after="0" w:line="259" w:lineRule="auto"/>
              <w:ind w:left="0" w:firstLine="0"/>
              <w:rPr>
                <w:szCs w:val="24"/>
              </w:rPr>
            </w:pPr>
            <w:r w:rsidRPr="00244902">
              <w:rPr>
                <w:rFonts w:eastAsia="Times New Roman"/>
                <w:b/>
                <w:szCs w:val="24"/>
              </w:rPr>
              <w:t xml:space="preserve"> </w:t>
            </w:r>
            <w:r w:rsidR="00483219" w:rsidRPr="00483219">
              <w:rPr>
                <w:rFonts w:eastAsia="Times New Roman"/>
                <w:szCs w:val="24"/>
              </w:rPr>
              <w:t xml:space="preserve">Embarcación pesquera y navegación </w:t>
            </w:r>
          </w:p>
        </w:tc>
      </w:tr>
      <w:tr w:rsidR="00732385" w14:paraId="6BFAD667" w14:textId="77777777" w:rsidTr="00BE3E98">
        <w:trPr>
          <w:trHeight w:val="274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673E1" w14:textId="77777777" w:rsidR="00732385" w:rsidRPr="00244902" w:rsidRDefault="00732385" w:rsidP="00BE3E98">
            <w:pPr>
              <w:spacing w:after="0" w:line="259" w:lineRule="auto"/>
              <w:ind w:left="2" w:firstLine="0"/>
              <w:rPr>
                <w:rFonts w:eastAsia="Times New Roman"/>
                <w:b/>
                <w:szCs w:val="24"/>
              </w:rPr>
            </w:pPr>
            <w:r w:rsidRPr="00244902">
              <w:rPr>
                <w:rFonts w:eastAsia="Times New Roman"/>
                <w:b/>
                <w:szCs w:val="24"/>
              </w:rPr>
              <w:t xml:space="preserve">Semestre Académico </w:t>
            </w:r>
          </w:p>
        </w:tc>
        <w:tc>
          <w:tcPr>
            <w:tcW w:w="5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86BC3" w14:textId="15CB48A2" w:rsidR="00732385" w:rsidRPr="00780AB4" w:rsidRDefault="00732385" w:rsidP="00BE3E98">
            <w:pPr>
              <w:spacing w:after="0" w:line="259" w:lineRule="auto"/>
              <w:ind w:left="0" w:firstLine="0"/>
              <w:rPr>
                <w:rFonts w:eastAsia="Times New Roman"/>
                <w:bCs/>
                <w:szCs w:val="24"/>
              </w:rPr>
            </w:pPr>
            <w:r w:rsidRPr="00780AB4">
              <w:rPr>
                <w:rFonts w:eastAsia="Times New Roman"/>
                <w:bCs/>
                <w:szCs w:val="24"/>
              </w:rPr>
              <w:t>202</w:t>
            </w:r>
            <w:r w:rsidR="00AE22E6">
              <w:rPr>
                <w:rFonts w:eastAsia="Times New Roman"/>
                <w:bCs/>
                <w:szCs w:val="24"/>
              </w:rPr>
              <w:t>6</w:t>
            </w:r>
            <w:r w:rsidRPr="00780AB4">
              <w:rPr>
                <w:rFonts w:eastAsia="Times New Roman"/>
                <w:bCs/>
                <w:szCs w:val="24"/>
              </w:rPr>
              <w:t>-</w:t>
            </w:r>
            <w:r w:rsidR="00780AB4" w:rsidRPr="00780AB4">
              <w:rPr>
                <w:rFonts w:eastAsia="Times New Roman"/>
                <w:bCs/>
                <w:szCs w:val="24"/>
              </w:rPr>
              <w:t>I</w:t>
            </w:r>
          </w:p>
        </w:tc>
      </w:tr>
      <w:tr w:rsidR="00732385" w14:paraId="28D199EF" w14:textId="77777777" w:rsidTr="00BE3E98">
        <w:trPr>
          <w:trHeight w:val="274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020F6" w14:textId="77777777" w:rsidR="00732385" w:rsidRPr="00244902" w:rsidRDefault="00732385" w:rsidP="00BE3E98">
            <w:pPr>
              <w:spacing w:after="0" w:line="259" w:lineRule="auto"/>
              <w:ind w:left="2" w:firstLine="0"/>
              <w:rPr>
                <w:rFonts w:eastAsia="Times New Roman"/>
                <w:b/>
                <w:szCs w:val="24"/>
              </w:rPr>
            </w:pPr>
            <w:r w:rsidRPr="00244902">
              <w:rPr>
                <w:rFonts w:eastAsia="Times New Roman"/>
                <w:b/>
                <w:szCs w:val="24"/>
              </w:rPr>
              <w:t>Código del curso</w:t>
            </w:r>
          </w:p>
        </w:tc>
        <w:tc>
          <w:tcPr>
            <w:tcW w:w="5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D3470" w14:textId="77777777" w:rsidR="00732385" w:rsidRPr="00244902" w:rsidRDefault="00775D6B" w:rsidP="00BE3E98">
            <w:pPr>
              <w:spacing w:after="0" w:line="259" w:lineRule="auto"/>
              <w:ind w:left="0" w:firstLine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IP</w:t>
            </w:r>
            <w:r w:rsidR="00732385">
              <w:rPr>
                <w:rFonts w:eastAsia="Times New Roman"/>
                <w:szCs w:val="24"/>
              </w:rPr>
              <w:t>5</w:t>
            </w:r>
            <w:r>
              <w:rPr>
                <w:rFonts w:eastAsia="Times New Roman"/>
                <w:szCs w:val="24"/>
              </w:rPr>
              <w:t>0</w:t>
            </w:r>
            <w:r w:rsidR="00732385">
              <w:rPr>
                <w:rFonts w:eastAsia="Times New Roman"/>
                <w:szCs w:val="24"/>
              </w:rPr>
              <w:t>1</w:t>
            </w:r>
          </w:p>
        </w:tc>
      </w:tr>
      <w:tr w:rsidR="00732385" w14:paraId="5ED878C0" w14:textId="77777777" w:rsidTr="00BE3E98">
        <w:trPr>
          <w:trHeight w:val="274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B3939" w14:textId="77777777" w:rsidR="00732385" w:rsidRPr="00244902" w:rsidRDefault="00732385" w:rsidP="00BE3E98">
            <w:pPr>
              <w:spacing w:after="0" w:line="259" w:lineRule="auto"/>
              <w:ind w:left="2" w:firstLine="0"/>
              <w:rPr>
                <w:rFonts w:eastAsia="Times New Roman"/>
                <w:b/>
                <w:szCs w:val="24"/>
              </w:rPr>
            </w:pPr>
            <w:r w:rsidRPr="00244902">
              <w:rPr>
                <w:rFonts w:eastAsia="Times New Roman"/>
                <w:b/>
                <w:szCs w:val="24"/>
              </w:rPr>
              <w:t>Créditos</w:t>
            </w:r>
          </w:p>
        </w:tc>
        <w:tc>
          <w:tcPr>
            <w:tcW w:w="5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EF98E" w14:textId="77777777" w:rsidR="00732385" w:rsidRPr="008661B1" w:rsidRDefault="008661B1" w:rsidP="00BE3E98">
            <w:pPr>
              <w:spacing w:after="0" w:line="259" w:lineRule="auto"/>
              <w:ind w:left="0" w:firstLine="0"/>
              <w:rPr>
                <w:rFonts w:eastAsia="Times New Roman"/>
                <w:szCs w:val="24"/>
              </w:rPr>
            </w:pPr>
            <w:r w:rsidRPr="008661B1">
              <w:rPr>
                <w:rFonts w:eastAsia="Times New Roman"/>
                <w:szCs w:val="24"/>
              </w:rPr>
              <w:t>3</w:t>
            </w:r>
          </w:p>
        </w:tc>
      </w:tr>
      <w:tr w:rsidR="00732385" w14:paraId="63B8436F" w14:textId="77777777" w:rsidTr="00BE3E98">
        <w:trPr>
          <w:trHeight w:val="274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D587C" w14:textId="77777777" w:rsidR="00732385" w:rsidRPr="00244902" w:rsidRDefault="00732385" w:rsidP="00BE3E98">
            <w:pPr>
              <w:spacing w:after="0" w:line="259" w:lineRule="auto"/>
              <w:ind w:left="6" w:firstLine="0"/>
              <w:rPr>
                <w:b/>
                <w:szCs w:val="24"/>
              </w:rPr>
            </w:pPr>
            <w:r w:rsidRPr="00244902">
              <w:rPr>
                <w:b/>
                <w:szCs w:val="24"/>
              </w:rPr>
              <w:t>Horas semanales</w:t>
            </w:r>
          </w:p>
        </w:tc>
        <w:tc>
          <w:tcPr>
            <w:tcW w:w="5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854C0" w14:textId="50F430A1" w:rsidR="00732385" w:rsidRPr="00244902" w:rsidRDefault="00775D6B" w:rsidP="00BE3E98">
            <w:pPr>
              <w:spacing w:after="0" w:line="259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Hrs. </w:t>
            </w:r>
            <w:r w:rsidR="00B41ABF">
              <w:rPr>
                <w:szCs w:val="24"/>
              </w:rPr>
              <w:t>totales 5</w:t>
            </w:r>
            <w:r>
              <w:rPr>
                <w:szCs w:val="24"/>
              </w:rPr>
              <w:t xml:space="preserve">  Teoría 1</w:t>
            </w:r>
            <w:r w:rsidR="008661B1">
              <w:rPr>
                <w:szCs w:val="24"/>
              </w:rPr>
              <w:t xml:space="preserve"> Practicas 4</w:t>
            </w:r>
          </w:p>
        </w:tc>
      </w:tr>
      <w:tr w:rsidR="00732385" w14:paraId="07BA0BBB" w14:textId="77777777" w:rsidTr="00BE3E98">
        <w:trPr>
          <w:trHeight w:val="271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FD291" w14:textId="77777777" w:rsidR="00732385" w:rsidRPr="00244902" w:rsidRDefault="00732385" w:rsidP="00BE3E98">
            <w:pPr>
              <w:spacing w:after="0" w:line="259" w:lineRule="auto"/>
              <w:ind w:left="5" w:firstLine="0"/>
              <w:rPr>
                <w:b/>
                <w:szCs w:val="24"/>
              </w:rPr>
            </w:pPr>
            <w:r w:rsidRPr="00244902">
              <w:rPr>
                <w:b/>
                <w:szCs w:val="24"/>
              </w:rPr>
              <w:t>Ciclo</w:t>
            </w:r>
          </w:p>
        </w:tc>
        <w:tc>
          <w:tcPr>
            <w:tcW w:w="5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DC4F7" w14:textId="77777777" w:rsidR="00732385" w:rsidRPr="00244902" w:rsidRDefault="00732385" w:rsidP="00BE3E98">
            <w:pPr>
              <w:spacing w:after="0" w:line="259" w:lineRule="auto"/>
              <w:ind w:left="0" w:firstLine="0"/>
              <w:rPr>
                <w:szCs w:val="24"/>
              </w:rPr>
            </w:pPr>
            <w:r w:rsidRPr="00244902">
              <w:rPr>
                <w:rFonts w:eastAsia="Times New Roman"/>
                <w:b/>
                <w:szCs w:val="24"/>
              </w:rPr>
              <w:t xml:space="preserve"> </w:t>
            </w:r>
            <w:r w:rsidR="008661B1">
              <w:rPr>
                <w:rFonts w:eastAsia="Times New Roman"/>
                <w:szCs w:val="24"/>
              </w:rPr>
              <w:t>IX</w:t>
            </w:r>
          </w:p>
        </w:tc>
      </w:tr>
      <w:tr w:rsidR="00732385" w14:paraId="2C9F33A3" w14:textId="77777777" w:rsidTr="00BE3E98">
        <w:trPr>
          <w:trHeight w:val="271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0A9CD" w14:textId="77777777" w:rsidR="00732385" w:rsidRPr="00244902" w:rsidRDefault="00732385" w:rsidP="00BE3E98">
            <w:pPr>
              <w:spacing w:after="0" w:line="259" w:lineRule="auto"/>
              <w:ind w:left="5" w:firstLine="0"/>
              <w:rPr>
                <w:b/>
                <w:szCs w:val="24"/>
              </w:rPr>
            </w:pPr>
            <w:r w:rsidRPr="00244902">
              <w:rPr>
                <w:b/>
                <w:szCs w:val="24"/>
              </w:rPr>
              <w:t>Sección</w:t>
            </w:r>
          </w:p>
        </w:tc>
        <w:tc>
          <w:tcPr>
            <w:tcW w:w="5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EDF09" w14:textId="77777777" w:rsidR="00732385" w:rsidRPr="00244902" w:rsidRDefault="00732385" w:rsidP="00BE3E98">
            <w:pPr>
              <w:spacing w:after="0" w:line="259" w:lineRule="auto"/>
              <w:ind w:left="0" w:firstLine="0"/>
              <w:rPr>
                <w:rFonts w:eastAsia="Times New Roman"/>
                <w:szCs w:val="24"/>
              </w:rPr>
            </w:pPr>
            <w:r w:rsidRPr="00244902">
              <w:rPr>
                <w:rFonts w:eastAsia="Times New Roman"/>
                <w:szCs w:val="24"/>
              </w:rPr>
              <w:t>A</w:t>
            </w:r>
          </w:p>
        </w:tc>
      </w:tr>
      <w:tr w:rsidR="00732385" w14:paraId="13CCD375" w14:textId="77777777" w:rsidTr="00BE3E98">
        <w:trPr>
          <w:trHeight w:val="271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CC61C" w14:textId="77777777" w:rsidR="00732385" w:rsidRPr="00244902" w:rsidRDefault="00732385" w:rsidP="00BE3E98">
            <w:pPr>
              <w:spacing w:after="0" w:line="259" w:lineRule="auto"/>
              <w:ind w:left="5" w:firstLine="0"/>
              <w:rPr>
                <w:b/>
                <w:szCs w:val="24"/>
              </w:rPr>
            </w:pPr>
            <w:r w:rsidRPr="00244902">
              <w:rPr>
                <w:b/>
                <w:szCs w:val="24"/>
              </w:rPr>
              <w:t>Apellidos y nombres del docente</w:t>
            </w:r>
          </w:p>
        </w:tc>
        <w:tc>
          <w:tcPr>
            <w:tcW w:w="5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90E78" w14:textId="77777777" w:rsidR="00732385" w:rsidRPr="00244902" w:rsidRDefault="00732385" w:rsidP="00BE3E98">
            <w:pPr>
              <w:spacing w:after="0" w:line="259" w:lineRule="auto"/>
              <w:ind w:left="0" w:firstLine="0"/>
              <w:rPr>
                <w:rFonts w:eastAsia="Times New Roman"/>
                <w:szCs w:val="24"/>
              </w:rPr>
            </w:pPr>
            <w:r w:rsidRPr="00244902">
              <w:rPr>
                <w:rFonts w:eastAsia="Times New Roman"/>
                <w:szCs w:val="24"/>
              </w:rPr>
              <w:t>Flores Saldaña Oswaldo Francisco</w:t>
            </w:r>
          </w:p>
        </w:tc>
      </w:tr>
      <w:tr w:rsidR="00732385" w14:paraId="72354BE1" w14:textId="77777777" w:rsidTr="00BE3E98">
        <w:trPr>
          <w:trHeight w:val="271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8FC62" w14:textId="77777777" w:rsidR="00732385" w:rsidRPr="00244902" w:rsidRDefault="00732385" w:rsidP="00BE3E98">
            <w:pPr>
              <w:spacing w:after="0" w:line="259" w:lineRule="auto"/>
              <w:ind w:left="5" w:firstLine="0"/>
              <w:rPr>
                <w:b/>
                <w:szCs w:val="24"/>
              </w:rPr>
            </w:pPr>
            <w:r w:rsidRPr="00244902">
              <w:rPr>
                <w:b/>
                <w:szCs w:val="24"/>
              </w:rPr>
              <w:t xml:space="preserve">Correo institucional </w:t>
            </w:r>
          </w:p>
        </w:tc>
        <w:tc>
          <w:tcPr>
            <w:tcW w:w="5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6FD04" w14:textId="77777777" w:rsidR="00732385" w:rsidRPr="00244902" w:rsidRDefault="00732385" w:rsidP="00BE3E98">
            <w:pPr>
              <w:spacing w:after="0" w:line="259" w:lineRule="auto"/>
              <w:ind w:left="0" w:firstLine="0"/>
              <w:rPr>
                <w:rFonts w:eastAsia="Times New Roman"/>
                <w:szCs w:val="24"/>
              </w:rPr>
            </w:pPr>
            <w:r w:rsidRPr="00244902">
              <w:rPr>
                <w:rFonts w:eastAsia="Times New Roman"/>
                <w:szCs w:val="24"/>
              </w:rPr>
              <w:t>oflores@unjfsc.edu.pe</w:t>
            </w:r>
          </w:p>
        </w:tc>
      </w:tr>
      <w:tr w:rsidR="00732385" w14:paraId="04DDE489" w14:textId="77777777" w:rsidTr="00BE3E98">
        <w:trPr>
          <w:trHeight w:val="274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CF73F" w14:textId="77777777" w:rsidR="00732385" w:rsidRPr="00244902" w:rsidRDefault="00732385" w:rsidP="00BE3E98">
            <w:pPr>
              <w:spacing w:after="0" w:line="259" w:lineRule="auto"/>
              <w:ind w:left="6" w:firstLine="0"/>
              <w:rPr>
                <w:b/>
                <w:szCs w:val="24"/>
              </w:rPr>
            </w:pPr>
            <w:r w:rsidRPr="00244902">
              <w:rPr>
                <w:b/>
                <w:szCs w:val="24"/>
              </w:rPr>
              <w:t>N° de celular</w:t>
            </w:r>
          </w:p>
        </w:tc>
        <w:tc>
          <w:tcPr>
            <w:tcW w:w="5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5CCC7" w14:textId="77777777" w:rsidR="00732385" w:rsidRPr="00244902" w:rsidRDefault="00732385" w:rsidP="00BE3E98">
            <w:pPr>
              <w:spacing w:after="0" w:line="259" w:lineRule="auto"/>
              <w:ind w:left="0" w:firstLine="0"/>
              <w:rPr>
                <w:szCs w:val="24"/>
              </w:rPr>
            </w:pPr>
            <w:r w:rsidRPr="00244902">
              <w:rPr>
                <w:szCs w:val="24"/>
              </w:rPr>
              <w:t>999675137</w:t>
            </w:r>
          </w:p>
        </w:tc>
      </w:tr>
    </w:tbl>
    <w:p w14:paraId="4F951803" w14:textId="77777777" w:rsidR="00732385" w:rsidRDefault="00732385" w:rsidP="0073238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5C7066E" w14:textId="77777777" w:rsidR="00732385" w:rsidRDefault="00732385" w:rsidP="0073238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F4E6D8B" w14:textId="77777777" w:rsidR="00732385" w:rsidRDefault="00732385" w:rsidP="0073238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ECD678D" w14:textId="77777777" w:rsidR="00732385" w:rsidRDefault="00732385" w:rsidP="0073238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 xml:space="preserve"> </w:t>
      </w:r>
    </w:p>
    <w:p w14:paraId="090A884F" w14:textId="77777777" w:rsidR="00732385" w:rsidRDefault="00732385" w:rsidP="00732385">
      <w:pPr>
        <w:spacing w:after="0" w:line="259" w:lineRule="auto"/>
        <w:ind w:left="-5"/>
        <w:rPr>
          <w:rFonts w:eastAsia="Times New Roman"/>
          <w:b/>
          <w:szCs w:val="24"/>
        </w:rPr>
      </w:pPr>
    </w:p>
    <w:p w14:paraId="741BEA61" w14:textId="77777777" w:rsidR="00732385" w:rsidRDefault="00732385" w:rsidP="00732385">
      <w:pPr>
        <w:spacing w:after="0" w:line="259" w:lineRule="auto"/>
        <w:ind w:left="-5"/>
        <w:rPr>
          <w:rFonts w:eastAsia="Times New Roman"/>
          <w:b/>
          <w:szCs w:val="24"/>
        </w:rPr>
      </w:pPr>
    </w:p>
    <w:p w14:paraId="6DFB8778" w14:textId="77777777" w:rsidR="00732385" w:rsidRPr="00EF3707" w:rsidRDefault="00732385" w:rsidP="00732385">
      <w:pPr>
        <w:spacing w:after="0" w:line="259" w:lineRule="auto"/>
        <w:ind w:left="-5"/>
        <w:rPr>
          <w:rFonts w:eastAsia="Times New Roman"/>
          <w:b/>
          <w:szCs w:val="24"/>
        </w:rPr>
      </w:pPr>
      <w:r w:rsidRPr="00EF3707">
        <w:rPr>
          <w:rFonts w:eastAsia="Times New Roman"/>
          <w:b/>
          <w:szCs w:val="24"/>
        </w:rPr>
        <w:t xml:space="preserve">II.     SUMILLA </w:t>
      </w:r>
    </w:p>
    <w:p w14:paraId="6588E6BA" w14:textId="77777777" w:rsidR="00732385" w:rsidRDefault="00732385" w:rsidP="00732385">
      <w:pPr>
        <w:spacing w:line="358" w:lineRule="auto"/>
        <w:ind w:left="-5"/>
        <w:rPr>
          <w:szCs w:val="24"/>
        </w:rPr>
      </w:pPr>
    </w:p>
    <w:p w14:paraId="50084935" w14:textId="2C0D0061" w:rsidR="00B07EAF" w:rsidRDefault="00B07EAF" w:rsidP="00090447">
      <w:pPr>
        <w:spacing w:after="0" w:line="360" w:lineRule="auto"/>
        <w:ind w:left="260" w:right="116" w:firstLine="448"/>
        <w:jc w:val="both"/>
      </w:pPr>
      <w:r>
        <w:t xml:space="preserve">La asignatura corresponde al Área de Estudios de Formación Especializada- Línea de carrera, Embarcación Pesquera y </w:t>
      </w:r>
      <w:r w:rsidR="00BE39F6">
        <w:t>Navegación, siendo</w:t>
      </w:r>
      <w:r>
        <w:t xml:space="preserve"> de carácter teórico práctico. Se </w:t>
      </w:r>
      <w:r w:rsidR="00BE39F6">
        <w:t>propone desarrollar</w:t>
      </w:r>
      <w:r>
        <w:t xml:space="preserve"> en el alumno competencias que </w:t>
      </w:r>
      <w:r w:rsidR="00BE39F6">
        <w:t>permitirán explicar</w:t>
      </w:r>
      <w:r>
        <w:t xml:space="preserve"> las técnicas de los instrumentos y equipos utilizados en navegación electrónica y astronómica, para conducir embarcaciones pesqueras salvaguardand</w:t>
      </w:r>
      <w:r w:rsidR="00BE39F6">
        <w:t>o la seguridad de las mismas.  c</w:t>
      </w:r>
      <w:r>
        <w:t xml:space="preserve">ompetencias que sustentaran la capacidad profesional del Ingeniero Pesquero. </w:t>
      </w:r>
    </w:p>
    <w:p w14:paraId="68ED55B6" w14:textId="66354A2E" w:rsidR="00B07EAF" w:rsidRDefault="00B07EAF" w:rsidP="00090447">
      <w:pPr>
        <w:spacing w:after="0" w:line="360" w:lineRule="auto"/>
        <w:ind w:left="260" w:right="116" w:firstLine="448"/>
        <w:jc w:val="both"/>
      </w:pPr>
      <w:r>
        <w:t xml:space="preserve">El contenido temático de la asignatura comprende: Instrumentos de navegación : Compas magnético, Girocompás, Direcciones o Rumbos, en navegación, Navegación </w:t>
      </w:r>
      <w:r w:rsidR="00B41ABF">
        <w:t xml:space="preserve">con </w:t>
      </w:r>
      <w:r w:rsidR="00622A16">
        <w:t>corrientes: generalidades</w:t>
      </w:r>
      <w:r>
        <w:t>,</w:t>
      </w:r>
      <w:r w:rsidR="00622A16">
        <w:t xml:space="preserve"> problemas de la navegación con corrientes, determinación de la corriente verdadera:</w:t>
      </w:r>
      <w:r>
        <w:t xml:space="preserve">   Concepto de Navegación electrónica,  instrumentos y equipos electrónicos utilizados en  de navegación Electrónica: Compas Magnético, Girocompás, Compas Electrónico, Piloto automático,  Radio, Radiogoniómetro, Radar, Ecosonda, Sonar, etc. Carta Electrónica de Navegación, Sistema Integrado de Navegación Electrónica y sus Componentes,   Sistemas satelitales de navegación,   Navegación  astronómica, la esfera celeste, Determinación del AHGR Y LA Declinación por el Almanaque Náutico;</w:t>
      </w:r>
      <w:r>
        <w:rPr>
          <w:b/>
        </w:rPr>
        <w:t xml:space="preserve"> </w:t>
      </w:r>
      <w:r>
        <w:t xml:space="preserve">determinación de la posición del navegante; líneas de posición astronómicas, Está planteada  para un total de dieciséis semanas, en las cuales se desarrollaran cuatro unidades didácticas, con un total de </w:t>
      </w:r>
      <w:r w:rsidR="00780AB4">
        <w:t>16</w:t>
      </w:r>
      <w:r>
        <w:t xml:space="preserve"> sesiones de clases teórico- .practicas, que introducen  al estudiante desde el punto de vista de la Navegación Electrónica y Astronómica a la Ingeniería Pesquera . </w:t>
      </w:r>
    </w:p>
    <w:p w14:paraId="73FE10B0" w14:textId="77777777" w:rsidR="00732385" w:rsidRPr="00EF3707" w:rsidRDefault="00732385" w:rsidP="00780AB4">
      <w:pPr>
        <w:spacing w:line="276" w:lineRule="auto"/>
        <w:ind w:left="-5"/>
        <w:rPr>
          <w:szCs w:val="24"/>
        </w:rPr>
      </w:pPr>
    </w:p>
    <w:p w14:paraId="74D32D84" w14:textId="77777777" w:rsidR="00732385" w:rsidRDefault="00732385" w:rsidP="00780AB4">
      <w:pPr>
        <w:spacing w:after="0" w:line="276" w:lineRule="auto"/>
        <w:ind w:left="0" w:firstLine="0"/>
      </w:pPr>
    </w:p>
    <w:p w14:paraId="64860B46" w14:textId="77777777" w:rsidR="00732385" w:rsidRDefault="00732385" w:rsidP="00732385">
      <w:pPr>
        <w:spacing w:after="0" w:line="259" w:lineRule="auto"/>
        <w:ind w:left="0" w:firstLine="0"/>
      </w:pPr>
    </w:p>
    <w:p w14:paraId="056B730C" w14:textId="51C0B282" w:rsidR="00732385" w:rsidRDefault="00732385" w:rsidP="00732385">
      <w:pPr>
        <w:spacing w:after="0" w:line="259" w:lineRule="auto"/>
        <w:ind w:left="0" w:firstLine="0"/>
      </w:pPr>
    </w:p>
    <w:p w14:paraId="688CF4E0" w14:textId="77777777" w:rsidR="00B41ABF" w:rsidRDefault="00B41ABF" w:rsidP="00732385">
      <w:pPr>
        <w:spacing w:after="0" w:line="259" w:lineRule="auto"/>
        <w:ind w:left="0" w:firstLine="0"/>
      </w:pPr>
    </w:p>
    <w:p w14:paraId="06293515" w14:textId="77777777" w:rsidR="00732385" w:rsidRDefault="00732385" w:rsidP="00732385">
      <w:pPr>
        <w:spacing w:after="0" w:line="259" w:lineRule="auto"/>
        <w:ind w:left="0" w:firstLine="0"/>
      </w:pPr>
    </w:p>
    <w:p w14:paraId="75E61010" w14:textId="77777777" w:rsidR="00732385" w:rsidRDefault="00732385" w:rsidP="00732385">
      <w:pPr>
        <w:spacing w:after="0" w:line="259" w:lineRule="auto"/>
        <w:ind w:left="0" w:firstLine="0"/>
      </w:pPr>
    </w:p>
    <w:p w14:paraId="372737B3" w14:textId="2D2B8AE9" w:rsidR="00732385" w:rsidRDefault="00732385" w:rsidP="00732385">
      <w:pPr>
        <w:pStyle w:val="Ttulo1"/>
        <w:ind w:left="-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III.  </w:t>
      </w:r>
      <w:r w:rsidR="00090447">
        <w:t>CAPACIDADES AL</w:t>
      </w:r>
      <w:r>
        <w:t xml:space="preserve"> FINALIZAR EL CURSO </w:t>
      </w:r>
    </w:p>
    <w:p w14:paraId="76909C49" w14:textId="77777777" w:rsidR="00732385" w:rsidRDefault="00732385" w:rsidP="00732385">
      <w:pPr>
        <w:spacing w:after="0" w:line="259" w:lineRule="auto"/>
        <w:ind w:left="0" w:firstLine="0"/>
        <w:rPr>
          <w:b/>
        </w:rPr>
      </w:pPr>
      <w:r>
        <w:rPr>
          <w:b/>
        </w:rPr>
        <w:t xml:space="preserve"> </w:t>
      </w:r>
    </w:p>
    <w:tbl>
      <w:tblPr>
        <w:tblStyle w:val="Tablaconcuadrcula"/>
        <w:tblW w:w="9209" w:type="dxa"/>
        <w:tblInd w:w="5" w:type="dxa"/>
        <w:tblLook w:val="04A0" w:firstRow="1" w:lastRow="0" w:firstColumn="1" w:lastColumn="0" w:noHBand="0" w:noVBand="1"/>
      </w:tblPr>
      <w:tblGrid>
        <w:gridCol w:w="1129"/>
        <w:gridCol w:w="3285"/>
        <w:gridCol w:w="3236"/>
        <w:gridCol w:w="1559"/>
      </w:tblGrid>
      <w:tr w:rsidR="00732385" w14:paraId="2BA41093" w14:textId="77777777" w:rsidTr="00BE3E98">
        <w:tc>
          <w:tcPr>
            <w:tcW w:w="1129" w:type="dxa"/>
            <w:tcBorders>
              <w:top w:val="nil"/>
              <w:left w:val="nil"/>
            </w:tcBorders>
          </w:tcPr>
          <w:p w14:paraId="24C8A557" w14:textId="77777777" w:rsidR="00732385" w:rsidRDefault="00732385" w:rsidP="00BE3E98">
            <w:pPr>
              <w:spacing w:after="0" w:line="259" w:lineRule="auto"/>
              <w:ind w:left="0" w:firstLine="0"/>
            </w:pPr>
          </w:p>
        </w:tc>
        <w:tc>
          <w:tcPr>
            <w:tcW w:w="3285" w:type="dxa"/>
          </w:tcPr>
          <w:p w14:paraId="407BC828" w14:textId="77777777" w:rsidR="00732385" w:rsidRPr="006065FD" w:rsidRDefault="00732385" w:rsidP="00BE3E98">
            <w:pPr>
              <w:spacing w:after="0" w:line="259" w:lineRule="auto"/>
              <w:ind w:left="0" w:firstLine="0"/>
              <w:rPr>
                <w:b/>
              </w:rPr>
            </w:pPr>
            <w:r w:rsidRPr="006065FD">
              <w:rPr>
                <w:b/>
              </w:rPr>
              <w:t xml:space="preserve">CAPACIDAD DE LA UNIDAD DIDÁCTICA </w:t>
            </w:r>
          </w:p>
        </w:tc>
        <w:tc>
          <w:tcPr>
            <w:tcW w:w="3236" w:type="dxa"/>
          </w:tcPr>
          <w:p w14:paraId="67BA804B" w14:textId="77777777" w:rsidR="00732385" w:rsidRPr="006065FD" w:rsidRDefault="00732385" w:rsidP="00BE3E98">
            <w:pPr>
              <w:spacing w:after="0" w:line="259" w:lineRule="auto"/>
              <w:ind w:left="0" w:firstLine="0"/>
              <w:rPr>
                <w:b/>
              </w:rPr>
            </w:pPr>
            <w:r w:rsidRPr="006065FD">
              <w:rPr>
                <w:b/>
              </w:rPr>
              <w:t>NOMBRE DE LA UNIDAD DIDÁCTICA</w:t>
            </w:r>
          </w:p>
        </w:tc>
        <w:tc>
          <w:tcPr>
            <w:tcW w:w="1559" w:type="dxa"/>
          </w:tcPr>
          <w:p w14:paraId="78D8AE4F" w14:textId="77777777" w:rsidR="00732385" w:rsidRPr="006065FD" w:rsidRDefault="00732385" w:rsidP="00BE3E98">
            <w:pPr>
              <w:spacing w:after="0" w:line="259" w:lineRule="auto"/>
              <w:ind w:left="0" w:firstLine="0"/>
              <w:rPr>
                <w:b/>
              </w:rPr>
            </w:pPr>
            <w:r w:rsidRPr="006065FD">
              <w:rPr>
                <w:b/>
              </w:rPr>
              <w:t>SEMANAS</w:t>
            </w:r>
          </w:p>
        </w:tc>
      </w:tr>
      <w:tr w:rsidR="00173B35" w14:paraId="3B2AE6E9" w14:textId="77777777" w:rsidTr="003412AC">
        <w:trPr>
          <w:cantSplit/>
          <w:trHeight w:val="1134"/>
        </w:trPr>
        <w:tc>
          <w:tcPr>
            <w:tcW w:w="1129" w:type="dxa"/>
            <w:textDirection w:val="btLr"/>
          </w:tcPr>
          <w:p w14:paraId="501CA541" w14:textId="77777777" w:rsidR="00173B35" w:rsidRDefault="00173B35" w:rsidP="00173B35">
            <w:pPr>
              <w:spacing w:after="0" w:line="259" w:lineRule="auto"/>
              <w:ind w:left="113" w:right="113" w:firstLine="0"/>
              <w:jc w:val="center"/>
              <w:rPr>
                <w:b/>
              </w:rPr>
            </w:pPr>
            <w:r w:rsidRPr="009A15F7">
              <w:rPr>
                <w:b/>
              </w:rPr>
              <w:t>UNIDAD</w:t>
            </w:r>
          </w:p>
          <w:p w14:paraId="75FC7DE2" w14:textId="77777777" w:rsidR="00173B35" w:rsidRPr="009A15F7" w:rsidRDefault="00173B35" w:rsidP="00173B35">
            <w:pPr>
              <w:spacing w:after="0" w:line="259" w:lineRule="auto"/>
              <w:ind w:left="113" w:right="113" w:firstLine="0"/>
              <w:jc w:val="center"/>
              <w:rPr>
                <w:b/>
              </w:rPr>
            </w:pPr>
            <w:r w:rsidRPr="009A15F7">
              <w:rPr>
                <w:b/>
              </w:rPr>
              <w:t xml:space="preserve"> I</w:t>
            </w:r>
          </w:p>
        </w:tc>
        <w:tc>
          <w:tcPr>
            <w:tcW w:w="3285" w:type="dxa"/>
          </w:tcPr>
          <w:p w14:paraId="72764E0B" w14:textId="5B389D51" w:rsidR="00173B35" w:rsidRPr="007934EB" w:rsidRDefault="00F25372" w:rsidP="00173B35">
            <w:pPr>
              <w:ind w:right="106"/>
              <w:jc w:val="both"/>
              <w:rPr>
                <w:szCs w:val="24"/>
              </w:rPr>
            </w:pPr>
            <w:r w:rsidRPr="007934EB">
              <w:rPr>
                <w:b/>
                <w:szCs w:val="24"/>
              </w:rPr>
              <w:t xml:space="preserve"> </w:t>
            </w:r>
            <w:r w:rsidRPr="007934EB">
              <w:rPr>
                <w:szCs w:val="24"/>
              </w:rPr>
              <w:t xml:space="preserve">Conoce, comprende, </w:t>
            </w:r>
            <w:r w:rsidR="001077F4">
              <w:rPr>
                <w:szCs w:val="24"/>
              </w:rPr>
              <w:t>define</w:t>
            </w:r>
            <w:r w:rsidR="00780AB4">
              <w:rPr>
                <w:szCs w:val="24"/>
              </w:rPr>
              <w:t>, evalúa, analiza</w:t>
            </w:r>
            <w:r w:rsidR="001077F4">
              <w:rPr>
                <w:szCs w:val="24"/>
              </w:rPr>
              <w:t xml:space="preserve">, aplica, </w:t>
            </w:r>
            <w:r w:rsidRPr="007934EB">
              <w:rPr>
                <w:szCs w:val="24"/>
              </w:rPr>
              <w:t xml:space="preserve">y </w:t>
            </w:r>
            <w:r w:rsidR="00780AB4">
              <w:rPr>
                <w:szCs w:val="24"/>
              </w:rPr>
              <w:t xml:space="preserve">soluciona problemas con </w:t>
            </w:r>
            <w:r w:rsidRPr="007934EB">
              <w:rPr>
                <w:szCs w:val="24"/>
              </w:rPr>
              <w:t xml:space="preserve">la asignatura, trabaja en equipo, la negación </w:t>
            </w:r>
            <w:r w:rsidR="00B41ABF">
              <w:rPr>
                <w:szCs w:val="24"/>
              </w:rPr>
              <w:t>con corrientes</w:t>
            </w:r>
            <w:r w:rsidRPr="007934EB">
              <w:rPr>
                <w:szCs w:val="24"/>
              </w:rPr>
              <w:t xml:space="preserve">  </w:t>
            </w:r>
          </w:p>
        </w:tc>
        <w:tc>
          <w:tcPr>
            <w:tcW w:w="3236" w:type="dxa"/>
            <w:vAlign w:val="center"/>
          </w:tcPr>
          <w:p w14:paraId="3F9D0172" w14:textId="5605F1DF" w:rsidR="00173B35" w:rsidRPr="007934EB" w:rsidRDefault="00173B35" w:rsidP="00A44F03">
            <w:pPr>
              <w:rPr>
                <w:szCs w:val="24"/>
              </w:rPr>
            </w:pPr>
            <w:r w:rsidRPr="007934EB">
              <w:rPr>
                <w:szCs w:val="24"/>
              </w:rPr>
              <w:t>Navegación: co</w:t>
            </w:r>
            <w:r w:rsidR="00B41ABF">
              <w:rPr>
                <w:szCs w:val="24"/>
              </w:rPr>
              <w:t xml:space="preserve">n corrientes </w:t>
            </w:r>
            <w:r w:rsidRPr="007934EB">
              <w:rPr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054D393A" w14:textId="77777777" w:rsidR="00173B35" w:rsidRPr="007934EB" w:rsidRDefault="00173B35" w:rsidP="003412AC">
            <w:pPr>
              <w:spacing w:after="0" w:line="259" w:lineRule="auto"/>
              <w:ind w:left="0" w:firstLine="0"/>
              <w:rPr>
                <w:szCs w:val="24"/>
              </w:rPr>
            </w:pPr>
          </w:p>
          <w:p w14:paraId="7E990C21" w14:textId="77777777" w:rsidR="00173B35" w:rsidRPr="007934EB" w:rsidRDefault="00173B35" w:rsidP="003412AC">
            <w:pPr>
              <w:spacing w:after="0" w:line="259" w:lineRule="auto"/>
              <w:ind w:left="0" w:firstLine="0"/>
              <w:rPr>
                <w:szCs w:val="24"/>
              </w:rPr>
            </w:pPr>
          </w:p>
          <w:p w14:paraId="507358AE" w14:textId="77777777" w:rsidR="00173B35" w:rsidRPr="007934EB" w:rsidRDefault="00173B35" w:rsidP="003412AC">
            <w:pPr>
              <w:spacing w:after="0" w:line="259" w:lineRule="auto"/>
              <w:ind w:left="0" w:firstLine="0"/>
              <w:rPr>
                <w:szCs w:val="24"/>
              </w:rPr>
            </w:pPr>
          </w:p>
          <w:p w14:paraId="741DED70" w14:textId="77777777" w:rsidR="00173B35" w:rsidRPr="007934EB" w:rsidRDefault="00173B35" w:rsidP="003412AC">
            <w:pPr>
              <w:spacing w:after="0" w:line="259" w:lineRule="auto"/>
              <w:ind w:left="0" w:firstLine="0"/>
              <w:rPr>
                <w:szCs w:val="24"/>
              </w:rPr>
            </w:pPr>
            <w:r w:rsidRPr="007934EB">
              <w:rPr>
                <w:szCs w:val="24"/>
              </w:rPr>
              <w:t>1-4</w:t>
            </w:r>
          </w:p>
        </w:tc>
      </w:tr>
      <w:tr w:rsidR="00173B35" w14:paraId="4BBF83EC" w14:textId="77777777" w:rsidTr="003412AC">
        <w:trPr>
          <w:cantSplit/>
          <w:trHeight w:val="1134"/>
        </w:trPr>
        <w:tc>
          <w:tcPr>
            <w:tcW w:w="1129" w:type="dxa"/>
            <w:textDirection w:val="btLr"/>
          </w:tcPr>
          <w:p w14:paraId="77E950FB" w14:textId="77777777" w:rsidR="00173B35" w:rsidRDefault="00173B35" w:rsidP="00173B35">
            <w:pPr>
              <w:spacing w:after="0" w:line="259" w:lineRule="auto"/>
              <w:ind w:left="113" w:right="113" w:firstLine="0"/>
              <w:jc w:val="center"/>
              <w:rPr>
                <w:b/>
              </w:rPr>
            </w:pPr>
            <w:r w:rsidRPr="009A15F7">
              <w:rPr>
                <w:b/>
              </w:rPr>
              <w:t xml:space="preserve">UNIDAD </w:t>
            </w:r>
          </w:p>
          <w:p w14:paraId="4CD4B34E" w14:textId="77777777" w:rsidR="00173B35" w:rsidRPr="009A15F7" w:rsidRDefault="00173B35" w:rsidP="00173B35">
            <w:pPr>
              <w:spacing w:after="0" w:line="259" w:lineRule="auto"/>
              <w:ind w:left="113" w:right="113" w:firstLine="0"/>
              <w:jc w:val="center"/>
              <w:rPr>
                <w:b/>
              </w:rPr>
            </w:pPr>
            <w:r w:rsidRPr="009A15F7">
              <w:rPr>
                <w:b/>
              </w:rPr>
              <w:t>II</w:t>
            </w:r>
          </w:p>
        </w:tc>
        <w:tc>
          <w:tcPr>
            <w:tcW w:w="3285" w:type="dxa"/>
          </w:tcPr>
          <w:p w14:paraId="16EF9693" w14:textId="20F62B9F" w:rsidR="00173B35" w:rsidRPr="007934EB" w:rsidRDefault="00414D46" w:rsidP="001077F4">
            <w:pPr>
              <w:ind w:right="106"/>
              <w:jc w:val="both"/>
              <w:rPr>
                <w:szCs w:val="24"/>
              </w:rPr>
            </w:pPr>
            <w:r w:rsidRPr="007934EB">
              <w:rPr>
                <w:szCs w:val="24"/>
              </w:rPr>
              <w:t xml:space="preserve">Conoce, comprende, </w:t>
            </w:r>
            <w:r>
              <w:rPr>
                <w:szCs w:val="24"/>
              </w:rPr>
              <w:t xml:space="preserve">define, </w:t>
            </w:r>
            <w:r w:rsidR="00013212">
              <w:rPr>
                <w:szCs w:val="24"/>
              </w:rPr>
              <w:t>evalúa, analiza</w:t>
            </w:r>
            <w:r>
              <w:rPr>
                <w:szCs w:val="24"/>
              </w:rPr>
              <w:t xml:space="preserve">, aplica, </w:t>
            </w:r>
            <w:r w:rsidRPr="007934EB">
              <w:rPr>
                <w:szCs w:val="24"/>
              </w:rPr>
              <w:t xml:space="preserve">y </w:t>
            </w:r>
            <w:r>
              <w:rPr>
                <w:szCs w:val="24"/>
              </w:rPr>
              <w:t xml:space="preserve">soluciona problemas con </w:t>
            </w:r>
            <w:r w:rsidRPr="007934EB">
              <w:rPr>
                <w:szCs w:val="24"/>
              </w:rPr>
              <w:t xml:space="preserve">las generalidades de la navegación astronómica, los instrumentos usados en navegación astronómica, el almanaque náutico, la posición observada del navegante  </w:t>
            </w:r>
          </w:p>
        </w:tc>
        <w:tc>
          <w:tcPr>
            <w:tcW w:w="3236" w:type="dxa"/>
            <w:vAlign w:val="center"/>
          </w:tcPr>
          <w:p w14:paraId="007033B6" w14:textId="43ECB967" w:rsidR="00173B35" w:rsidRPr="007934EB" w:rsidRDefault="00414D46" w:rsidP="00A44F03">
            <w:pPr>
              <w:jc w:val="both"/>
              <w:rPr>
                <w:szCs w:val="24"/>
              </w:rPr>
            </w:pPr>
            <w:r w:rsidRPr="007934EB">
              <w:rPr>
                <w:szCs w:val="24"/>
              </w:rPr>
              <w:t>Navegación Astronómica</w:t>
            </w:r>
            <w:r>
              <w:rPr>
                <w:szCs w:val="24"/>
              </w:rPr>
              <w:t>, instrumentos,</w:t>
            </w:r>
            <w:r w:rsidRPr="007934EB">
              <w:rPr>
                <w:szCs w:val="24"/>
              </w:rPr>
              <w:t xml:space="preserve"> almanaque náutico y posición observada del navegante</w:t>
            </w:r>
          </w:p>
        </w:tc>
        <w:tc>
          <w:tcPr>
            <w:tcW w:w="1559" w:type="dxa"/>
          </w:tcPr>
          <w:p w14:paraId="6B7C8A55" w14:textId="77777777" w:rsidR="00173B35" w:rsidRPr="007934EB" w:rsidRDefault="00173B35" w:rsidP="003412AC">
            <w:pPr>
              <w:spacing w:after="0" w:line="259" w:lineRule="auto"/>
              <w:ind w:left="0" w:firstLine="0"/>
              <w:rPr>
                <w:szCs w:val="24"/>
              </w:rPr>
            </w:pPr>
          </w:p>
          <w:p w14:paraId="23D3C815" w14:textId="77777777" w:rsidR="00173B35" w:rsidRPr="007934EB" w:rsidRDefault="00173B35" w:rsidP="003412AC">
            <w:pPr>
              <w:spacing w:after="0" w:line="259" w:lineRule="auto"/>
              <w:ind w:left="0" w:firstLine="0"/>
              <w:rPr>
                <w:szCs w:val="24"/>
              </w:rPr>
            </w:pPr>
          </w:p>
          <w:p w14:paraId="0EAF8D8C" w14:textId="77777777" w:rsidR="00173B35" w:rsidRPr="007934EB" w:rsidRDefault="00173B35" w:rsidP="003412AC">
            <w:pPr>
              <w:spacing w:after="0" w:line="259" w:lineRule="auto"/>
              <w:ind w:left="0" w:firstLine="0"/>
              <w:rPr>
                <w:szCs w:val="24"/>
              </w:rPr>
            </w:pPr>
          </w:p>
          <w:p w14:paraId="7FD5E502" w14:textId="77777777" w:rsidR="00173B35" w:rsidRPr="007934EB" w:rsidRDefault="00173B35" w:rsidP="003412AC">
            <w:pPr>
              <w:spacing w:after="0" w:line="259" w:lineRule="auto"/>
              <w:ind w:left="0" w:firstLine="0"/>
              <w:rPr>
                <w:szCs w:val="24"/>
              </w:rPr>
            </w:pPr>
            <w:r w:rsidRPr="007934EB">
              <w:rPr>
                <w:szCs w:val="24"/>
              </w:rPr>
              <w:t>5-8</w:t>
            </w:r>
          </w:p>
        </w:tc>
      </w:tr>
      <w:tr w:rsidR="00173B35" w14:paraId="042DCD98" w14:textId="77777777" w:rsidTr="003412AC">
        <w:trPr>
          <w:cantSplit/>
          <w:trHeight w:val="1134"/>
        </w:trPr>
        <w:tc>
          <w:tcPr>
            <w:tcW w:w="1129" w:type="dxa"/>
            <w:textDirection w:val="btLr"/>
          </w:tcPr>
          <w:p w14:paraId="0D34DADD" w14:textId="77777777" w:rsidR="00173B35" w:rsidRDefault="00173B35" w:rsidP="00173B35">
            <w:pPr>
              <w:spacing w:after="0" w:line="259" w:lineRule="auto"/>
              <w:ind w:left="113" w:right="113" w:firstLine="0"/>
              <w:jc w:val="center"/>
              <w:rPr>
                <w:b/>
              </w:rPr>
            </w:pPr>
            <w:r w:rsidRPr="00336462">
              <w:rPr>
                <w:b/>
              </w:rPr>
              <w:t xml:space="preserve">UNIDAD </w:t>
            </w:r>
          </w:p>
          <w:p w14:paraId="3FBD19DD" w14:textId="77777777" w:rsidR="00173B35" w:rsidRPr="00336462" w:rsidRDefault="00173B35" w:rsidP="00173B35">
            <w:pPr>
              <w:spacing w:after="0" w:line="259" w:lineRule="auto"/>
              <w:ind w:left="113" w:right="113" w:firstLine="0"/>
              <w:jc w:val="center"/>
              <w:rPr>
                <w:b/>
              </w:rPr>
            </w:pPr>
            <w:r w:rsidRPr="00336462">
              <w:rPr>
                <w:b/>
              </w:rPr>
              <w:t>III</w:t>
            </w:r>
          </w:p>
        </w:tc>
        <w:tc>
          <w:tcPr>
            <w:tcW w:w="3285" w:type="dxa"/>
          </w:tcPr>
          <w:p w14:paraId="54961B5C" w14:textId="1DB1D3A7" w:rsidR="00173B35" w:rsidRPr="007934EB" w:rsidRDefault="00C14B53" w:rsidP="00173B35">
            <w:pPr>
              <w:ind w:right="108"/>
              <w:jc w:val="both"/>
              <w:rPr>
                <w:szCs w:val="24"/>
              </w:rPr>
            </w:pPr>
            <w:r w:rsidRPr="007934EB">
              <w:rPr>
                <w:szCs w:val="24"/>
              </w:rPr>
              <w:t>Conoce, comprende,</w:t>
            </w:r>
            <w:r w:rsidR="001077F4">
              <w:rPr>
                <w:szCs w:val="24"/>
              </w:rPr>
              <w:t xml:space="preserve"> define</w:t>
            </w:r>
            <w:r w:rsidR="00414D46">
              <w:rPr>
                <w:szCs w:val="24"/>
              </w:rPr>
              <w:t xml:space="preserve">, </w:t>
            </w:r>
            <w:r w:rsidR="00013212">
              <w:rPr>
                <w:szCs w:val="24"/>
              </w:rPr>
              <w:t>evalúa, analiza</w:t>
            </w:r>
            <w:r w:rsidR="001077F4">
              <w:rPr>
                <w:szCs w:val="24"/>
              </w:rPr>
              <w:t>, aplica,</w:t>
            </w:r>
            <w:r w:rsidRPr="007934EB">
              <w:rPr>
                <w:szCs w:val="24"/>
              </w:rPr>
              <w:t xml:space="preserve"> y </w:t>
            </w:r>
            <w:r w:rsidR="00414D46">
              <w:rPr>
                <w:szCs w:val="24"/>
              </w:rPr>
              <w:t xml:space="preserve">soluciona problemas con la </w:t>
            </w:r>
            <w:r w:rsidR="00013212">
              <w:rPr>
                <w:szCs w:val="24"/>
              </w:rPr>
              <w:t>cosmografía</w:t>
            </w:r>
            <w:r w:rsidR="00414D46">
              <w:rPr>
                <w:szCs w:val="24"/>
              </w:rPr>
              <w:t xml:space="preserve"> y el tiempo </w:t>
            </w:r>
          </w:p>
        </w:tc>
        <w:tc>
          <w:tcPr>
            <w:tcW w:w="3236" w:type="dxa"/>
            <w:vAlign w:val="center"/>
          </w:tcPr>
          <w:p w14:paraId="1DA47DBA" w14:textId="77777777" w:rsidR="00173B35" w:rsidRPr="007934EB" w:rsidRDefault="00173B35" w:rsidP="00A44F03">
            <w:pPr>
              <w:rPr>
                <w:szCs w:val="24"/>
              </w:rPr>
            </w:pPr>
            <w:r w:rsidRPr="007934EB">
              <w:rPr>
                <w:szCs w:val="24"/>
              </w:rPr>
              <w:t xml:space="preserve"> Cosmografía </w:t>
            </w:r>
            <w:r w:rsidR="00C14B53" w:rsidRPr="007934EB">
              <w:rPr>
                <w:szCs w:val="24"/>
              </w:rPr>
              <w:t xml:space="preserve">y el </w:t>
            </w:r>
            <w:r w:rsidR="00391323" w:rsidRPr="007934EB">
              <w:rPr>
                <w:szCs w:val="24"/>
              </w:rPr>
              <w:t>tiempo</w:t>
            </w:r>
          </w:p>
        </w:tc>
        <w:tc>
          <w:tcPr>
            <w:tcW w:w="1559" w:type="dxa"/>
          </w:tcPr>
          <w:p w14:paraId="4A781239" w14:textId="77777777" w:rsidR="00173B35" w:rsidRPr="007934EB" w:rsidRDefault="00173B35" w:rsidP="003412AC">
            <w:pPr>
              <w:spacing w:after="0" w:line="259" w:lineRule="auto"/>
              <w:ind w:left="0" w:firstLine="0"/>
              <w:rPr>
                <w:szCs w:val="24"/>
              </w:rPr>
            </w:pPr>
          </w:p>
          <w:p w14:paraId="7B6003BF" w14:textId="77777777" w:rsidR="00173B35" w:rsidRPr="007934EB" w:rsidRDefault="00173B35" w:rsidP="003412AC">
            <w:pPr>
              <w:spacing w:after="0" w:line="259" w:lineRule="auto"/>
              <w:ind w:left="0" w:firstLine="0"/>
              <w:rPr>
                <w:szCs w:val="24"/>
              </w:rPr>
            </w:pPr>
          </w:p>
          <w:p w14:paraId="2D7CBDEF" w14:textId="77777777" w:rsidR="003412AC" w:rsidRDefault="003412AC" w:rsidP="003412AC">
            <w:pPr>
              <w:spacing w:after="0" w:line="259" w:lineRule="auto"/>
              <w:ind w:left="0" w:firstLine="0"/>
              <w:rPr>
                <w:szCs w:val="24"/>
              </w:rPr>
            </w:pPr>
          </w:p>
          <w:p w14:paraId="258F43EE" w14:textId="77777777" w:rsidR="00173B35" w:rsidRPr="007934EB" w:rsidRDefault="00173B35" w:rsidP="003412AC">
            <w:pPr>
              <w:spacing w:after="0" w:line="259" w:lineRule="auto"/>
              <w:ind w:left="0" w:firstLine="0"/>
              <w:rPr>
                <w:szCs w:val="24"/>
              </w:rPr>
            </w:pPr>
            <w:r w:rsidRPr="007934EB">
              <w:rPr>
                <w:szCs w:val="24"/>
              </w:rPr>
              <w:t>9-12</w:t>
            </w:r>
          </w:p>
        </w:tc>
      </w:tr>
      <w:tr w:rsidR="00173B35" w14:paraId="6BBF0E37" w14:textId="77777777" w:rsidTr="003412AC">
        <w:trPr>
          <w:cantSplit/>
          <w:trHeight w:val="1134"/>
        </w:trPr>
        <w:tc>
          <w:tcPr>
            <w:tcW w:w="1129" w:type="dxa"/>
            <w:textDirection w:val="btLr"/>
          </w:tcPr>
          <w:p w14:paraId="6C34E24F" w14:textId="77777777" w:rsidR="00173B35" w:rsidRDefault="00173B35" w:rsidP="00173B35">
            <w:pPr>
              <w:spacing w:after="0" w:line="259" w:lineRule="auto"/>
              <w:ind w:left="113" w:right="113" w:firstLine="0"/>
              <w:jc w:val="center"/>
              <w:rPr>
                <w:b/>
              </w:rPr>
            </w:pPr>
            <w:r w:rsidRPr="00336462">
              <w:rPr>
                <w:b/>
              </w:rPr>
              <w:t xml:space="preserve">UNIDAD </w:t>
            </w:r>
          </w:p>
          <w:p w14:paraId="43DAE357" w14:textId="77777777" w:rsidR="00173B35" w:rsidRPr="00336462" w:rsidRDefault="00173B35" w:rsidP="00173B35">
            <w:pPr>
              <w:spacing w:after="0" w:line="259" w:lineRule="auto"/>
              <w:ind w:left="113" w:right="113" w:firstLine="0"/>
              <w:jc w:val="center"/>
              <w:rPr>
                <w:b/>
              </w:rPr>
            </w:pPr>
            <w:r w:rsidRPr="00336462">
              <w:rPr>
                <w:b/>
              </w:rPr>
              <w:t>IV</w:t>
            </w:r>
          </w:p>
        </w:tc>
        <w:tc>
          <w:tcPr>
            <w:tcW w:w="3285" w:type="dxa"/>
          </w:tcPr>
          <w:p w14:paraId="3F505726" w14:textId="68B62A3E" w:rsidR="00173B35" w:rsidRPr="007934EB" w:rsidRDefault="00391323" w:rsidP="00173B35">
            <w:pPr>
              <w:ind w:right="107"/>
              <w:jc w:val="both"/>
              <w:rPr>
                <w:szCs w:val="24"/>
              </w:rPr>
            </w:pPr>
            <w:r w:rsidRPr="007934EB">
              <w:rPr>
                <w:szCs w:val="24"/>
              </w:rPr>
              <w:t xml:space="preserve">Conoce, comprende, </w:t>
            </w:r>
            <w:r w:rsidR="00013212">
              <w:rPr>
                <w:szCs w:val="24"/>
              </w:rPr>
              <w:t>define, evalúa, analiza</w:t>
            </w:r>
            <w:r w:rsidR="001077F4">
              <w:rPr>
                <w:szCs w:val="24"/>
              </w:rPr>
              <w:t xml:space="preserve">, aplica, </w:t>
            </w:r>
            <w:r w:rsidRPr="007934EB">
              <w:rPr>
                <w:szCs w:val="24"/>
              </w:rPr>
              <w:t xml:space="preserve">y </w:t>
            </w:r>
            <w:r w:rsidR="00013212">
              <w:rPr>
                <w:szCs w:val="24"/>
              </w:rPr>
              <w:t xml:space="preserve">soluciona los problemas del navegante con la metodología de la navegación electrónica </w:t>
            </w:r>
          </w:p>
        </w:tc>
        <w:tc>
          <w:tcPr>
            <w:tcW w:w="3236" w:type="dxa"/>
            <w:vAlign w:val="center"/>
          </w:tcPr>
          <w:p w14:paraId="082C1EC8" w14:textId="71271C59" w:rsidR="00173B35" w:rsidRPr="007934EB" w:rsidRDefault="00173B35" w:rsidP="003412AC">
            <w:pPr>
              <w:rPr>
                <w:szCs w:val="24"/>
              </w:rPr>
            </w:pPr>
            <w:r w:rsidRPr="007934EB">
              <w:rPr>
                <w:szCs w:val="24"/>
              </w:rPr>
              <w:t xml:space="preserve">Navegación </w:t>
            </w:r>
            <w:r w:rsidR="00414D46">
              <w:rPr>
                <w:szCs w:val="24"/>
              </w:rPr>
              <w:t xml:space="preserve">Electrónica </w:t>
            </w:r>
          </w:p>
        </w:tc>
        <w:tc>
          <w:tcPr>
            <w:tcW w:w="1559" w:type="dxa"/>
          </w:tcPr>
          <w:p w14:paraId="1FA58732" w14:textId="77777777" w:rsidR="00173B35" w:rsidRPr="007934EB" w:rsidRDefault="00173B35" w:rsidP="00173B35">
            <w:pPr>
              <w:spacing w:after="0" w:line="259" w:lineRule="auto"/>
              <w:ind w:left="0" w:firstLine="0"/>
              <w:rPr>
                <w:szCs w:val="24"/>
              </w:rPr>
            </w:pPr>
          </w:p>
          <w:p w14:paraId="2C4046E8" w14:textId="77777777" w:rsidR="00173B35" w:rsidRPr="007934EB" w:rsidRDefault="00173B35" w:rsidP="00173B35">
            <w:pPr>
              <w:spacing w:after="0" w:line="259" w:lineRule="auto"/>
              <w:ind w:left="0" w:firstLine="0"/>
              <w:rPr>
                <w:szCs w:val="24"/>
              </w:rPr>
            </w:pPr>
          </w:p>
          <w:p w14:paraId="38ECFF88" w14:textId="77777777" w:rsidR="003412AC" w:rsidRDefault="003412AC" w:rsidP="00173B35">
            <w:pPr>
              <w:spacing w:after="0" w:line="259" w:lineRule="auto"/>
              <w:ind w:left="0" w:firstLine="0"/>
              <w:rPr>
                <w:szCs w:val="24"/>
              </w:rPr>
            </w:pPr>
          </w:p>
          <w:p w14:paraId="7713E8A8" w14:textId="77777777" w:rsidR="003412AC" w:rsidRDefault="003412AC" w:rsidP="00173B35">
            <w:pPr>
              <w:spacing w:after="0" w:line="259" w:lineRule="auto"/>
              <w:ind w:left="0" w:firstLine="0"/>
              <w:rPr>
                <w:szCs w:val="24"/>
              </w:rPr>
            </w:pPr>
          </w:p>
          <w:p w14:paraId="51D17695" w14:textId="77777777" w:rsidR="00173B35" w:rsidRPr="007934EB" w:rsidRDefault="00173B35" w:rsidP="00173B35">
            <w:pPr>
              <w:spacing w:after="0" w:line="259" w:lineRule="auto"/>
              <w:ind w:left="0" w:firstLine="0"/>
              <w:rPr>
                <w:szCs w:val="24"/>
              </w:rPr>
            </w:pPr>
            <w:r w:rsidRPr="007934EB">
              <w:rPr>
                <w:szCs w:val="24"/>
              </w:rPr>
              <w:t>13-16</w:t>
            </w:r>
          </w:p>
        </w:tc>
      </w:tr>
    </w:tbl>
    <w:p w14:paraId="1B9136E3" w14:textId="77777777" w:rsidR="00732385" w:rsidRDefault="00732385" w:rsidP="00732385">
      <w:pPr>
        <w:spacing w:after="0" w:line="259" w:lineRule="auto"/>
        <w:ind w:left="0" w:firstLine="0"/>
      </w:pPr>
    </w:p>
    <w:p w14:paraId="2CF37350" w14:textId="77777777" w:rsidR="00732385" w:rsidRDefault="00732385" w:rsidP="00CA0AD3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29B9D88" w14:textId="77777777" w:rsidR="00732385" w:rsidRDefault="00732385" w:rsidP="00732385">
      <w:pPr>
        <w:pStyle w:val="Ttulo1"/>
        <w:ind w:left="-5"/>
      </w:pPr>
      <w:bookmarkStart w:id="0" w:name="_Hlk90883785"/>
      <w:r>
        <w:t xml:space="preserve">IV.  INDICADORES DE CAPACIDADES  AL FINALIZAR EL CURSO </w:t>
      </w:r>
    </w:p>
    <w:p w14:paraId="76F7193C" w14:textId="77777777" w:rsidR="00732385" w:rsidRDefault="00732385" w:rsidP="0073238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09000CC" w14:textId="77777777" w:rsidR="00732385" w:rsidRDefault="00732385" w:rsidP="00732385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8666" w:type="dxa"/>
        <w:tblInd w:w="283" w:type="dxa"/>
        <w:tblCellMar>
          <w:top w:w="13" w:type="dxa"/>
          <w:left w:w="106" w:type="dxa"/>
        </w:tblCellMar>
        <w:tblLook w:val="04A0" w:firstRow="1" w:lastRow="0" w:firstColumn="1" w:lastColumn="0" w:noHBand="0" w:noVBand="1"/>
      </w:tblPr>
      <w:tblGrid>
        <w:gridCol w:w="852"/>
        <w:gridCol w:w="7814"/>
      </w:tblGrid>
      <w:tr w:rsidR="00732385" w14:paraId="6F6584D4" w14:textId="77777777" w:rsidTr="00BE3E98">
        <w:trPr>
          <w:trHeight w:val="29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B3819" w14:textId="77777777" w:rsidR="00732385" w:rsidRDefault="00732385" w:rsidP="00BE3E98">
            <w:pPr>
              <w:spacing w:after="0" w:line="259" w:lineRule="auto"/>
              <w:ind w:left="2" w:firstLine="0"/>
            </w:pPr>
            <w:r>
              <w:t xml:space="preserve">N° 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3F472" w14:textId="77777777" w:rsidR="00732385" w:rsidRPr="00CB0C92" w:rsidRDefault="00732385" w:rsidP="00BE3E98">
            <w:pPr>
              <w:spacing w:after="0" w:line="259" w:lineRule="auto"/>
              <w:ind w:left="0" w:firstLine="0"/>
              <w:rPr>
                <w:b/>
              </w:rPr>
            </w:pPr>
            <w:r w:rsidRPr="00CB0C92">
              <w:rPr>
                <w:b/>
              </w:rPr>
              <w:t xml:space="preserve">INDICADOR DE CAPACIDAD AL FINALIZAR EL CURSO </w:t>
            </w:r>
          </w:p>
        </w:tc>
      </w:tr>
      <w:tr w:rsidR="00CA0AD3" w14:paraId="0DE604C7" w14:textId="77777777" w:rsidTr="00BE3E98">
        <w:trPr>
          <w:trHeight w:val="298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59F2F" w14:textId="77777777" w:rsidR="00CA0AD3" w:rsidRDefault="00CA0AD3" w:rsidP="00CA0AD3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887FF" w14:textId="288ACD61" w:rsidR="00CA0AD3" w:rsidRPr="004B4A14" w:rsidRDefault="00F81ADF" w:rsidP="00CA0AD3">
            <w:pPr>
              <w:rPr>
                <w:szCs w:val="24"/>
              </w:rPr>
            </w:pPr>
            <w:r w:rsidRPr="004B4A14">
              <w:rPr>
                <w:szCs w:val="24"/>
              </w:rPr>
              <w:t>Conoce, comprende,</w:t>
            </w:r>
            <w:r w:rsidR="001077F4">
              <w:rPr>
                <w:szCs w:val="24"/>
              </w:rPr>
              <w:t xml:space="preserve"> define</w:t>
            </w:r>
            <w:r w:rsidR="00013212">
              <w:rPr>
                <w:szCs w:val="24"/>
              </w:rPr>
              <w:t>, evalúa,</w:t>
            </w:r>
            <w:r w:rsidR="001077F4">
              <w:rPr>
                <w:szCs w:val="24"/>
              </w:rPr>
              <w:t xml:space="preserve"> analiza, </w:t>
            </w:r>
            <w:r w:rsidR="00FB35B4">
              <w:rPr>
                <w:szCs w:val="24"/>
              </w:rPr>
              <w:t xml:space="preserve">aplica, </w:t>
            </w:r>
            <w:r w:rsidR="00FB35B4" w:rsidRPr="004B4A14">
              <w:rPr>
                <w:szCs w:val="24"/>
              </w:rPr>
              <w:t>y</w:t>
            </w:r>
            <w:r w:rsidRPr="004B4A14">
              <w:rPr>
                <w:szCs w:val="24"/>
              </w:rPr>
              <w:t xml:space="preserve"> </w:t>
            </w:r>
            <w:r w:rsidR="00013212">
              <w:rPr>
                <w:szCs w:val="24"/>
              </w:rPr>
              <w:t xml:space="preserve">soluciona problemas con </w:t>
            </w:r>
            <w:r w:rsidR="00FB35B4">
              <w:rPr>
                <w:szCs w:val="24"/>
              </w:rPr>
              <w:t xml:space="preserve">la </w:t>
            </w:r>
            <w:r w:rsidR="00FB35B4" w:rsidRPr="004B4A14">
              <w:rPr>
                <w:szCs w:val="24"/>
              </w:rPr>
              <w:t>asignatura</w:t>
            </w:r>
            <w:r w:rsidRPr="004B4A14">
              <w:rPr>
                <w:szCs w:val="24"/>
              </w:rPr>
              <w:t xml:space="preserve"> </w:t>
            </w:r>
            <w:r w:rsidR="009C1DFD" w:rsidRPr="004B4A14">
              <w:rPr>
                <w:szCs w:val="24"/>
              </w:rPr>
              <w:t>y trabaja</w:t>
            </w:r>
            <w:r w:rsidRPr="004B4A14">
              <w:rPr>
                <w:szCs w:val="24"/>
              </w:rPr>
              <w:t xml:space="preserve"> en equipo</w:t>
            </w:r>
          </w:p>
        </w:tc>
      </w:tr>
      <w:tr w:rsidR="00CA0AD3" w14:paraId="591763A8" w14:textId="77777777" w:rsidTr="00BE3E98">
        <w:trPr>
          <w:trHeight w:val="571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1F02E" w14:textId="77777777" w:rsidR="00CA0AD3" w:rsidRDefault="00CA0AD3" w:rsidP="00CA0AD3">
            <w:pPr>
              <w:spacing w:after="0" w:line="259" w:lineRule="auto"/>
              <w:ind w:left="2" w:firstLine="0"/>
            </w:pPr>
            <w:r>
              <w:lastRenderedPageBreak/>
              <w:t xml:space="preserve">2 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7E84A" w14:textId="121F1D18" w:rsidR="00CA0AD3" w:rsidRPr="004B4A14" w:rsidRDefault="006F11BC" w:rsidP="00F81ADF">
            <w:pPr>
              <w:rPr>
                <w:szCs w:val="24"/>
              </w:rPr>
            </w:pPr>
            <w:r w:rsidRPr="004B4A14">
              <w:rPr>
                <w:szCs w:val="24"/>
              </w:rPr>
              <w:t xml:space="preserve">Conoce, comprende, </w:t>
            </w:r>
            <w:r w:rsidR="001077F4">
              <w:rPr>
                <w:szCs w:val="24"/>
              </w:rPr>
              <w:t>define</w:t>
            </w:r>
            <w:r w:rsidR="00013212">
              <w:rPr>
                <w:szCs w:val="24"/>
              </w:rPr>
              <w:t>, evalúa,</w:t>
            </w:r>
            <w:r w:rsidR="001077F4">
              <w:rPr>
                <w:szCs w:val="24"/>
              </w:rPr>
              <w:t xml:space="preserve"> analiza, aplica, </w:t>
            </w:r>
            <w:r w:rsidRPr="004B4A14">
              <w:rPr>
                <w:szCs w:val="24"/>
              </w:rPr>
              <w:t>y</w:t>
            </w:r>
            <w:r w:rsidR="00013212">
              <w:rPr>
                <w:szCs w:val="24"/>
              </w:rPr>
              <w:t xml:space="preserve"> </w:t>
            </w:r>
            <w:r w:rsidR="00B41ABF">
              <w:rPr>
                <w:szCs w:val="24"/>
              </w:rPr>
              <w:t>soluciona con las generalidades de l</w:t>
            </w:r>
            <w:r w:rsidR="00013212">
              <w:rPr>
                <w:szCs w:val="24"/>
              </w:rPr>
              <w:t xml:space="preserve">a navegación </w:t>
            </w:r>
            <w:r w:rsidR="00B41ABF">
              <w:rPr>
                <w:szCs w:val="24"/>
              </w:rPr>
              <w:t>con corrientes.</w:t>
            </w:r>
          </w:p>
        </w:tc>
      </w:tr>
      <w:tr w:rsidR="00CA0AD3" w14:paraId="063C638D" w14:textId="77777777" w:rsidTr="00BE3E98">
        <w:trPr>
          <w:trHeight w:val="571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6F8C6" w14:textId="77777777" w:rsidR="00CA0AD3" w:rsidRDefault="00CA0AD3" w:rsidP="00CA0AD3">
            <w:pPr>
              <w:spacing w:after="0" w:line="259" w:lineRule="auto"/>
              <w:ind w:left="2" w:firstLine="0"/>
            </w:pPr>
            <w:r>
              <w:t xml:space="preserve">3 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2AE7B" w14:textId="699166CF" w:rsidR="00CA0AD3" w:rsidRPr="004B4A14" w:rsidRDefault="006F11BC" w:rsidP="00CA0AD3">
            <w:pPr>
              <w:rPr>
                <w:szCs w:val="24"/>
              </w:rPr>
            </w:pPr>
            <w:r w:rsidRPr="004B4A14">
              <w:rPr>
                <w:szCs w:val="24"/>
              </w:rPr>
              <w:t xml:space="preserve">Conoce, comprende, </w:t>
            </w:r>
            <w:r w:rsidR="001077F4">
              <w:rPr>
                <w:szCs w:val="24"/>
              </w:rPr>
              <w:t>define</w:t>
            </w:r>
            <w:r w:rsidR="00013212">
              <w:rPr>
                <w:szCs w:val="24"/>
              </w:rPr>
              <w:t xml:space="preserve">, </w:t>
            </w:r>
            <w:r w:rsidR="001718D0">
              <w:rPr>
                <w:szCs w:val="24"/>
              </w:rPr>
              <w:t>evalúa, analiza</w:t>
            </w:r>
            <w:r w:rsidR="001077F4">
              <w:rPr>
                <w:szCs w:val="24"/>
              </w:rPr>
              <w:t xml:space="preserve">, aplica, </w:t>
            </w:r>
            <w:r w:rsidRPr="004B4A14">
              <w:rPr>
                <w:szCs w:val="24"/>
              </w:rPr>
              <w:t xml:space="preserve">y </w:t>
            </w:r>
            <w:r w:rsidR="00013212">
              <w:rPr>
                <w:szCs w:val="24"/>
              </w:rPr>
              <w:t xml:space="preserve">soluciona los problemas </w:t>
            </w:r>
            <w:r w:rsidR="001718D0">
              <w:rPr>
                <w:szCs w:val="24"/>
              </w:rPr>
              <w:t xml:space="preserve">de </w:t>
            </w:r>
            <w:r w:rsidR="001718D0" w:rsidRPr="004B4A14">
              <w:rPr>
                <w:szCs w:val="24"/>
              </w:rPr>
              <w:t>la</w:t>
            </w:r>
            <w:r w:rsidRPr="004B4A14">
              <w:rPr>
                <w:szCs w:val="24"/>
              </w:rPr>
              <w:t xml:space="preserve"> navegación </w:t>
            </w:r>
            <w:r w:rsidR="00B41ABF">
              <w:rPr>
                <w:szCs w:val="24"/>
              </w:rPr>
              <w:t>con corrientes.</w:t>
            </w:r>
          </w:p>
        </w:tc>
      </w:tr>
      <w:tr w:rsidR="00CA0AD3" w14:paraId="6030A742" w14:textId="77777777" w:rsidTr="00BE3E98">
        <w:trPr>
          <w:trHeight w:val="57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3DAE8" w14:textId="77777777" w:rsidR="00CA0AD3" w:rsidRDefault="00CA0AD3" w:rsidP="00CA0AD3">
            <w:pPr>
              <w:spacing w:after="0" w:line="259" w:lineRule="auto"/>
              <w:ind w:left="2" w:firstLine="0"/>
            </w:pPr>
            <w:r>
              <w:t xml:space="preserve">4 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59B39" w14:textId="31B9F7EB" w:rsidR="00CA0AD3" w:rsidRPr="004B4A14" w:rsidRDefault="006F11BC" w:rsidP="00B41ABF">
            <w:pPr>
              <w:spacing w:line="241" w:lineRule="auto"/>
              <w:ind w:left="106" w:right="115"/>
              <w:jc w:val="both"/>
              <w:rPr>
                <w:szCs w:val="24"/>
              </w:rPr>
            </w:pPr>
            <w:r w:rsidRPr="004B4A14">
              <w:rPr>
                <w:szCs w:val="24"/>
              </w:rPr>
              <w:t xml:space="preserve">Conoce, comprende, </w:t>
            </w:r>
            <w:r w:rsidR="001077F4">
              <w:rPr>
                <w:szCs w:val="24"/>
              </w:rPr>
              <w:t>define</w:t>
            </w:r>
            <w:r w:rsidR="001718D0">
              <w:rPr>
                <w:szCs w:val="24"/>
              </w:rPr>
              <w:t>, evalúa analiza</w:t>
            </w:r>
            <w:r w:rsidR="001077F4">
              <w:rPr>
                <w:szCs w:val="24"/>
              </w:rPr>
              <w:t xml:space="preserve">, aplica, </w:t>
            </w:r>
            <w:r w:rsidRPr="004B4A14">
              <w:rPr>
                <w:szCs w:val="24"/>
              </w:rPr>
              <w:t xml:space="preserve">y </w:t>
            </w:r>
            <w:r w:rsidR="001718D0">
              <w:rPr>
                <w:szCs w:val="24"/>
              </w:rPr>
              <w:t xml:space="preserve">soluciona problemas </w:t>
            </w:r>
            <w:r w:rsidR="00622A16">
              <w:rPr>
                <w:szCs w:val="24"/>
              </w:rPr>
              <w:t xml:space="preserve">con la determinación de la corriente verdadera </w:t>
            </w:r>
          </w:p>
        </w:tc>
      </w:tr>
      <w:tr w:rsidR="001718D0" w14:paraId="32E6BC15" w14:textId="77777777" w:rsidTr="00BE3E98">
        <w:trPr>
          <w:trHeight w:val="29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D68BE" w14:textId="77777777" w:rsidR="001718D0" w:rsidRDefault="001718D0" w:rsidP="001718D0">
            <w:pPr>
              <w:spacing w:after="0" w:line="259" w:lineRule="auto"/>
              <w:ind w:left="2" w:firstLine="0"/>
            </w:pPr>
            <w:r>
              <w:t xml:space="preserve">5 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80BBA" w14:textId="29D31784" w:rsidR="001718D0" w:rsidRPr="004B4A14" w:rsidRDefault="001718D0" w:rsidP="001718D0">
            <w:pPr>
              <w:jc w:val="both"/>
              <w:rPr>
                <w:szCs w:val="24"/>
              </w:rPr>
            </w:pPr>
            <w:r w:rsidRPr="004B4A14">
              <w:rPr>
                <w:szCs w:val="24"/>
              </w:rPr>
              <w:t>Conoce, comprende,</w:t>
            </w:r>
            <w:r>
              <w:rPr>
                <w:szCs w:val="24"/>
              </w:rPr>
              <w:t xml:space="preserve"> define, evalúa, analiza, aplica, </w:t>
            </w:r>
            <w:r w:rsidRPr="004B4A14">
              <w:rPr>
                <w:szCs w:val="24"/>
              </w:rPr>
              <w:t xml:space="preserve">y </w:t>
            </w:r>
            <w:r>
              <w:rPr>
                <w:szCs w:val="24"/>
              </w:rPr>
              <w:t xml:space="preserve">soluciona problemas </w:t>
            </w:r>
            <w:r w:rsidR="00D023A6">
              <w:rPr>
                <w:szCs w:val="24"/>
              </w:rPr>
              <w:t xml:space="preserve">con </w:t>
            </w:r>
            <w:r w:rsidR="00D023A6" w:rsidRPr="004B4A14">
              <w:rPr>
                <w:szCs w:val="24"/>
              </w:rPr>
              <w:t>la</w:t>
            </w:r>
            <w:r w:rsidRPr="004B4A14">
              <w:rPr>
                <w:szCs w:val="24"/>
              </w:rPr>
              <w:t xml:space="preserve"> astronomía náutica,</w:t>
            </w:r>
          </w:p>
        </w:tc>
      </w:tr>
      <w:tr w:rsidR="001718D0" w14:paraId="614C5480" w14:textId="77777777" w:rsidTr="00BE3E98">
        <w:trPr>
          <w:trHeight w:val="571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A3F7A" w14:textId="77777777" w:rsidR="001718D0" w:rsidRDefault="001718D0" w:rsidP="001718D0">
            <w:pPr>
              <w:spacing w:after="0" w:line="259" w:lineRule="auto"/>
              <w:ind w:left="2" w:firstLine="0"/>
            </w:pPr>
            <w:r>
              <w:t xml:space="preserve">6 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73797" w14:textId="43B9239B" w:rsidR="001718D0" w:rsidRPr="004B4A14" w:rsidRDefault="001718D0" w:rsidP="001718D0">
            <w:pPr>
              <w:jc w:val="both"/>
              <w:rPr>
                <w:szCs w:val="24"/>
              </w:rPr>
            </w:pPr>
            <w:r w:rsidRPr="004B4A14">
              <w:rPr>
                <w:szCs w:val="24"/>
              </w:rPr>
              <w:t xml:space="preserve">Conoce, comprende, </w:t>
            </w:r>
            <w:r>
              <w:rPr>
                <w:szCs w:val="24"/>
              </w:rPr>
              <w:t xml:space="preserve">define, evalúa, analiza, aplica, </w:t>
            </w:r>
            <w:r w:rsidRPr="004B4A14">
              <w:rPr>
                <w:szCs w:val="24"/>
              </w:rPr>
              <w:t xml:space="preserve">y </w:t>
            </w:r>
            <w:r>
              <w:rPr>
                <w:szCs w:val="24"/>
              </w:rPr>
              <w:t xml:space="preserve">soluciona problemas </w:t>
            </w:r>
            <w:r w:rsidR="00D023A6">
              <w:rPr>
                <w:szCs w:val="24"/>
              </w:rPr>
              <w:t xml:space="preserve">con </w:t>
            </w:r>
            <w:r w:rsidR="00D023A6" w:rsidRPr="004B4A14">
              <w:rPr>
                <w:szCs w:val="24"/>
              </w:rPr>
              <w:t>la</w:t>
            </w:r>
            <w:r w:rsidRPr="004B4A14">
              <w:rPr>
                <w:szCs w:val="24"/>
              </w:rPr>
              <w:t xml:space="preserve"> esfera terrestre y la esfera </w:t>
            </w:r>
            <w:r w:rsidR="00D023A6" w:rsidRPr="004B4A14">
              <w:rPr>
                <w:szCs w:val="24"/>
              </w:rPr>
              <w:t>celeste,</w:t>
            </w:r>
          </w:p>
        </w:tc>
      </w:tr>
      <w:tr w:rsidR="001718D0" w14:paraId="1D45CE41" w14:textId="77777777" w:rsidTr="00BE3E98">
        <w:trPr>
          <w:trHeight w:val="57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298A1" w14:textId="77777777" w:rsidR="001718D0" w:rsidRDefault="001718D0" w:rsidP="001718D0">
            <w:pPr>
              <w:spacing w:after="0" w:line="259" w:lineRule="auto"/>
              <w:ind w:left="2" w:firstLine="0"/>
            </w:pPr>
            <w:r>
              <w:t xml:space="preserve">7 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62212" w14:textId="40C77976" w:rsidR="001718D0" w:rsidRPr="004B4A14" w:rsidRDefault="001718D0" w:rsidP="001718D0">
            <w:pPr>
              <w:jc w:val="both"/>
              <w:rPr>
                <w:szCs w:val="24"/>
              </w:rPr>
            </w:pPr>
            <w:r w:rsidRPr="004B4A14">
              <w:rPr>
                <w:szCs w:val="24"/>
              </w:rPr>
              <w:t>Conoce, comprende,</w:t>
            </w:r>
            <w:r>
              <w:rPr>
                <w:szCs w:val="24"/>
              </w:rPr>
              <w:t xml:space="preserve"> define</w:t>
            </w:r>
            <w:r w:rsidR="00D023A6">
              <w:rPr>
                <w:szCs w:val="24"/>
              </w:rPr>
              <w:t>, evalúa,</w:t>
            </w:r>
            <w:r>
              <w:rPr>
                <w:szCs w:val="24"/>
              </w:rPr>
              <w:t xml:space="preserve"> analiza, </w:t>
            </w:r>
            <w:r w:rsidR="00D023A6">
              <w:rPr>
                <w:szCs w:val="24"/>
              </w:rPr>
              <w:t xml:space="preserve">aplica, </w:t>
            </w:r>
            <w:r w:rsidR="00D023A6" w:rsidRPr="004B4A14">
              <w:rPr>
                <w:szCs w:val="24"/>
              </w:rPr>
              <w:t>y</w:t>
            </w:r>
            <w:r w:rsidRPr="004B4A14">
              <w:rPr>
                <w:szCs w:val="24"/>
              </w:rPr>
              <w:t xml:space="preserve"> </w:t>
            </w:r>
            <w:r w:rsidR="00D023A6">
              <w:rPr>
                <w:szCs w:val="24"/>
              </w:rPr>
              <w:t xml:space="preserve">soluciona los problemas de </w:t>
            </w:r>
            <w:r w:rsidRPr="004B4A14">
              <w:rPr>
                <w:szCs w:val="24"/>
              </w:rPr>
              <w:t xml:space="preserve">las coordenadas de </w:t>
            </w:r>
            <w:r w:rsidR="009C1DFD" w:rsidRPr="004B4A14">
              <w:rPr>
                <w:szCs w:val="24"/>
              </w:rPr>
              <w:t>los cuerpos</w:t>
            </w:r>
            <w:r w:rsidRPr="004B4A14">
              <w:rPr>
                <w:szCs w:val="24"/>
              </w:rPr>
              <w:t xml:space="preserve"> celestes</w:t>
            </w:r>
          </w:p>
        </w:tc>
      </w:tr>
      <w:tr w:rsidR="001718D0" w14:paraId="4C7CA234" w14:textId="77777777" w:rsidTr="00BE3E98">
        <w:trPr>
          <w:trHeight w:val="571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6528E" w14:textId="77777777" w:rsidR="001718D0" w:rsidRDefault="001718D0" w:rsidP="001718D0">
            <w:pPr>
              <w:spacing w:after="0" w:line="259" w:lineRule="auto"/>
              <w:ind w:left="2" w:firstLine="0"/>
            </w:pPr>
            <w:r>
              <w:t xml:space="preserve">8 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9DB3D" w14:textId="57D0CDFD" w:rsidR="001718D0" w:rsidRPr="004B4A14" w:rsidRDefault="001718D0" w:rsidP="001718D0">
            <w:pPr>
              <w:jc w:val="both"/>
              <w:rPr>
                <w:szCs w:val="24"/>
              </w:rPr>
            </w:pPr>
            <w:r w:rsidRPr="004B4A14">
              <w:rPr>
                <w:szCs w:val="24"/>
              </w:rPr>
              <w:t>Conoce, comprende,</w:t>
            </w:r>
            <w:r>
              <w:rPr>
                <w:szCs w:val="24"/>
              </w:rPr>
              <w:t xml:space="preserve"> define</w:t>
            </w:r>
            <w:r w:rsidR="00D023A6">
              <w:rPr>
                <w:szCs w:val="24"/>
              </w:rPr>
              <w:t>, evalúa,</w:t>
            </w:r>
            <w:r>
              <w:rPr>
                <w:szCs w:val="24"/>
              </w:rPr>
              <w:t xml:space="preserve"> analiza, </w:t>
            </w:r>
            <w:r w:rsidR="00D023A6">
              <w:rPr>
                <w:szCs w:val="24"/>
              </w:rPr>
              <w:t xml:space="preserve">aplica, </w:t>
            </w:r>
            <w:r w:rsidR="00D023A6" w:rsidRPr="004B4A14">
              <w:rPr>
                <w:szCs w:val="24"/>
              </w:rPr>
              <w:t>y</w:t>
            </w:r>
            <w:r w:rsidRPr="004B4A14">
              <w:rPr>
                <w:szCs w:val="24"/>
              </w:rPr>
              <w:t xml:space="preserve"> </w:t>
            </w:r>
            <w:r w:rsidR="00D023A6">
              <w:rPr>
                <w:szCs w:val="24"/>
              </w:rPr>
              <w:t>soluciona problemas con la medición del tiempo</w:t>
            </w:r>
            <w:r w:rsidRPr="004B4A14">
              <w:rPr>
                <w:szCs w:val="24"/>
              </w:rPr>
              <w:t xml:space="preserve"> el tiempo.</w:t>
            </w:r>
          </w:p>
        </w:tc>
      </w:tr>
      <w:tr w:rsidR="001718D0" w14:paraId="5BAD79C3" w14:textId="77777777" w:rsidTr="00BE3E98">
        <w:trPr>
          <w:trHeight w:val="571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78638" w14:textId="77777777" w:rsidR="001718D0" w:rsidRDefault="001718D0" w:rsidP="001718D0">
            <w:pPr>
              <w:spacing w:after="0" w:line="259" w:lineRule="auto"/>
              <w:ind w:left="2" w:firstLine="0"/>
            </w:pPr>
            <w:r>
              <w:t xml:space="preserve">9 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510AC" w14:textId="2EDD7FE5" w:rsidR="001718D0" w:rsidRPr="004B4A14" w:rsidRDefault="00D023A6" w:rsidP="001718D0">
            <w:pPr>
              <w:rPr>
                <w:szCs w:val="24"/>
              </w:rPr>
            </w:pPr>
            <w:r w:rsidRPr="004B4A14">
              <w:rPr>
                <w:szCs w:val="24"/>
              </w:rPr>
              <w:t>Conoce</w:t>
            </w:r>
            <w:r w:rsidR="001718D0" w:rsidRPr="004B4A14">
              <w:rPr>
                <w:szCs w:val="24"/>
              </w:rPr>
              <w:t>, comprende,</w:t>
            </w:r>
            <w:r w:rsidR="001718D0">
              <w:rPr>
                <w:szCs w:val="24"/>
              </w:rPr>
              <w:t xml:space="preserve"> define</w:t>
            </w:r>
            <w:r>
              <w:rPr>
                <w:szCs w:val="24"/>
              </w:rPr>
              <w:t>, evalúa,</w:t>
            </w:r>
            <w:r w:rsidR="001718D0">
              <w:rPr>
                <w:szCs w:val="24"/>
              </w:rPr>
              <w:t xml:space="preserve"> analiza, </w:t>
            </w:r>
            <w:r>
              <w:rPr>
                <w:szCs w:val="24"/>
              </w:rPr>
              <w:t xml:space="preserve">aplica, </w:t>
            </w:r>
            <w:r w:rsidRPr="004B4A14">
              <w:rPr>
                <w:szCs w:val="24"/>
              </w:rPr>
              <w:t>y</w:t>
            </w:r>
            <w:r w:rsidR="001718D0" w:rsidRPr="004B4A14">
              <w:rPr>
                <w:szCs w:val="24"/>
              </w:rPr>
              <w:t xml:space="preserve"> evalúa </w:t>
            </w:r>
            <w:r w:rsidRPr="004B4A14">
              <w:rPr>
                <w:szCs w:val="24"/>
              </w:rPr>
              <w:t>las generalidades</w:t>
            </w:r>
            <w:r w:rsidR="001718D0" w:rsidRPr="004B4A14">
              <w:rPr>
                <w:szCs w:val="24"/>
              </w:rPr>
              <w:t xml:space="preserve"> de la navegación astronómica</w:t>
            </w:r>
          </w:p>
        </w:tc>
      </w:tr>
      <w:tr w:rsidR="001718D0" w14:paraId="269028AA" w14:textId="77777777" w:rsidTr="00BE3E98">
        <w:trPr>
          <w:trHeight w:val="57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5219B" w14:textId="77777777" w:rsidR="001718D0" w:rsidRDefault="001718D0" w:rsidP="001718D0">
            <w:pPr>
              <w:spacing w:after="0" w:line="259" w:lineRule="auto"/>
              <w:ind w:left="2" w:firstLine="0"/>
            </w:pPr>
            <w:r>
              <w:t xml:space="preserve">10 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70324" w14:textId="27D81FF8" w:rsidR="001718D0" w:rsidRPr="004B4A14" w:rsidRDefault="001718D0" w:rsidP="001718D0">
            <w:pPr>
              <w:jc w:val="both"/>
              <w:rPr>
                <w:szCs w:val="24"/>
              </w:rPr>
            </w:pPr>
            <w:r w:rsidRPr="004B4A14">
              <w:rPr>
                <w:szCs w:val="24"/>
              </w:rPr>
              <w:t>Conoce, comprende,</w:t>
            </w:r>
            <w:r>
              <w:rPr>
                <w:szCs w:val="24"/>
              </w:rPr>
              <w:t xml:space="preserve"> define analiza, aplica,</w:t>
            </w:r>
            <w:r w:rsidRPr="004B4A14">
              <w:rPr>
                <w:szCs w:val="24"/>
              </w:rPr>
              <w:t xml:space="preserve"> y </w:t>
            </w:r>
            <w:r w:rsidR="00D023A6">
              <w:rPr>
                <w:szCs w:val="24"/>
              </w:rPr>
              <w:t xml:space="preserve">soluciona problemas con </w:t>
            </w:r>
            <w:r w:rsidRPr="004B4A14">
              <w:rPr>
                <w:szCs w:val="24"/>
              </w:rPr>
              <w:t xml:space="preserve">  los instrumentos usados en navegación astronómica.</w:t>
            </w:r>
          </w:p>
        </w:tc>
      </w:tr>
      <w:tr w:rsidR="001718D0" w14:paraId="66C246B8" w14:textId="77777777" w:rsidTr="00BE3E98">
        <w:trPr>
          <w:trHeight w:val="57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4B829" w14:textId="77777777" w:rsidR="001718D0" w:rsidRDefault="001718D0" w:rsidP="001718D0">
            <w:pPr>
              <w:spacing w:after="0" w:line="259" w:lineRule="auto"/>
              <w:ind w:left="2" w:firstLine="0"/>
            </w:pPr>
            <w:r>
              <w:t>11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2711E" w14:textId="3150914C" w:rsidR="001718D0" w:rsidRPr="004B4A14" w:rsidRDefault="001718D0" w:rsidP="001718D0">
            <w:pPr>
              <w:spacing w:line="241" w:lineRule="auto"/>
              <w:ind w:left="108" w:right="110"/>
              <w:jc w:val="both"/>
              <w:rPr>
                <w:szCs w:val="24"/>
              </w:rPr>
            </w:pPr>
            <w:r w:rsidRPr="004B4A14">
              <w:rPr>
                <w:szCs w:val="24"/>
              </w:rPr>
              <w:t>Conoce, comprende,</w:t>
            </w:r>
            <w:r>
              <w:rPr>
                <w:szCs w:val="24"/>
              </w:rPr>
              <w:t xml:space="preserve"> define</w:t>
            </w:r>
            <w:r w:rsidR="00D023A6">
              <w:rPr>
                <w:szCs w:val="24"/>
              </w:rPr>
              <w:t>, evalúa,</w:t>
            </w:r>
            <w:r>
              <w:rPr>
                <w:szCs w:val="24"/>
              </w:rPr>
              <w:t xml:space="preserve"> analiza, </w:t>
            </w:r>
            <w:r w:rsidR="00D023A6">
              <w:rPr>
                <w:szCs w:val="24"/>
              </w:rPr>
              <w:t xml:space="preserve">aplica, </w:t>
            </w:r>
            <w:r w:rsidR="00D023A6" w:rsidRPr="004B4A14">
              <w:rPr>
                <w:szCs w:val="24"/>
              </w:rPr>
              <w:t>y</w:t>
            </w:r>
            <w:r w:rsidRPr="004B4A14">
              <w:rPr>
                <w:szCs w:val="24"/>
              </w:rPr>
              <w:t xml:space="preserve"> </w:t>
            </w:r>
            <w:r w:rsidR="00D023A6">
              <w:rPr>
                <w:szCs w:val="24"/>
              </w:rPr>
              <w:t xml:space="preserve">soluciona problemas </w:t>
            </w:r>
            <w:r w:rsidR="00FB35B4">
              <w:rPr>
                <w:szCs w:val="24"/>
              </w:rPr>
              <w:t xml:space="preserve">con </w:t>
            </w:r>
            <w:r w:rsidR="00FB35B4" w:rsidRPr="004B4A14">
              <w:rPr>
                <w:szCs w:val="24"/>
              </w:rPr>
              <w:t>el</w:t>
            </w:r>
            <w:r w:rsidRPr="004B4A14">
              <w:rPr>
                <w:szCs w:val="24"/>
              </w:rPr>
              <w:t xml:space="preserve"> almanaque náutico </w:t>
            </w:r>
          </w:p>
          <w:p w14:paraId="2FC9AB6D" w14:textId="34644D35" w:rsidR="001718D0" w:rsidRPr="004B4A14" w:rsidRDefault="001718D0" w:rsidP="001718D0">
            <w:pPr>
              <w:rPr>
                <w:szCs w:val="24"/>
              </w:rPr>
            </w:pPr>
          </w:p>
        </w:tc>
      </w:tr>
      <w:tr w:rsidR="001718D0" w14:paraId="37DBFEE7" w14:textId="77777777" w:rsidTr="00BE3E98">
        <w:trPr>
          <w:trHeight w:val="57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FDDAE" w14:textId="77777777" w:rsidR="001718D0" w:rsidRDefault="001718D0" w:rsidP="001718D0">
            <w:pPr>
              <w:spacing w:after="0" w:line="259" w:lineRule="auto"/>
              <w:ind w:left="2" w:firstLine="0"/>
            </w:pPr>
            <w:r>
              <w:t>12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83813" w14:textId="3ADF9CFD" w:rsidR="001718D0" w:rsidRPr="004B4A14" w:rsidRDefault="001718D0" w:rsidP="001718D0">
            <w:pPr>
              <w:jc w:val="both"/>
              <w:rPr>
                <w:szCs w:val="24"/>
              </w:rPr>
            </w:pPr>
            <w:r w:rsidRPr="004B4A14">
              <w:rPr>
                <w:szCs w:val="24"/>
              </w:rPr>
              <w:t>. Conoce, comprende,</w:t>
            </w:r>
            <w:r>
              <w:rPr>
                <w:szCs w:val="24"/>
              </w:rPr>
              <w:t xml:space="preserve"> define analiza, </w:t>
            </w:r>
            <w:r w:rsidR="00D023A6">
              <w:rPr>
                <w:szCs w:val="24"/>
              </w:rPr>
              <w:t xml:space="preserve">aplica, </w:t>
            </w:r>
            <w:r w:rsidR="00D023A6" w:rsidRPr="004B4A14">
              <w:rPr>
                <w:szCs w:val="24"/>
              </w:rPr>
              <w:t>y</w:t>
            </w:r>
            <w:r w:rsidRPr="004B4A14">
              <w:rPr>
                <w:szCs w:val="24"/>
              </w:rPr>
              <w:t xml:space="preserve"> </w:t>
            </w:r>
            <w:r w:rsidR="00D023A6">
              <w:rPr>
                <w:szCs w:val="24"/>
              </w:rPr>
              <w:t xml:space="preserve">soluciona los problemas de </w:t>
            </w:r>
            <w:r w:rsidR="00D023A6" w:rsidRPr="004B4A14">
              <w:rPr>
                <w:szCs w:val="24"/>
              </w:rPr>
              <w:t>la</w:t>
            </w:r>
            <w:r w:rsidRPr="004B4A14">
              <w:rPr>
                <w:szCs w:val="24"/>
              </w:rPr>
              <w:t xml:space="preserve"> Posición observada del navegante-.  </w:t>
            </w:r>
          </w:p>
        </w:tc>
      </w:tr>
      <w:tr w:rsidR="00D023A6" w14:paraId="0F5E6147" w14:textId="77777777" w:rsidTr="00BE3E98">
        <w:trPr>
          <w:trHeight w:val="57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EC122" w14:textId="77777777" w:rsidR="00D023A6" w:rsidRDefault="00D023A6" w:rsidP="00D023A6">
            <w:pPr>
              <w:spacing w:after="0" w:line="259" w:lineRule="auto"/>
              <w:ind w:left="2" w:firstLine="0"/>
            </w:pPr>
            <w:r>
              <w:t>13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3E754" w14:textId="2AFEF58F" w:rsidR="00D023A6" w:rsidRPr="004B4A14" w:rsidRDefault="00D023A6" w:rsidP="00D023A6">
            <w:pPr>
              <w:jc w:val="both"/>
              <w:rPr>
                <w:szCs w:val="24"/>
              </w:rPr>
            </w:pPr>
            <w:r w:rsidRPr="004B4A14">
              <w:rPr>
                <w:szCs w:val="24"/>
              </w:rPr>
              <w:t>Conoce, comprende,</w:t>
            </w:r>
            <w:r>
              <w:rPr>
                <w:szCs w:val="24"/>
              </w:rPr>
              <w:t xml:space="preserve"> define, </w:t>
            </w:r>
            <w:r w:rsidR="00614A4C">
              <w:rPr>
                <w:szCs w:val="24"/>
              </w:rPr>
              <w:t>evalúa analiza</w:t>
            </w:r>
            <w:r>
              <w:rPr>
                <w:szCs w:val="24"/>
              </w:rPr>
              <w:t xml:space="preserve">, aplica, </w:t>
            </w:r>
            <w:r w:rsidRPr="004B4A14">
              <w:rPr>
                <w:szCs w:val="24"/>
              </w:rPr>
              <w:t xml:space="preserve">y </w:t>
            </w:r>
            <w:r w:rsidR="00614A4C">
              <w:rPr>
                <w:szCs w:val="24"/>
              </w:rPr>
              <w:t xml:space="preserve">soluciona problemas con </w:t>
            </w:r>
            <w:r w:rsidR="00614A4C" w:rsidRPr="004B4A14">
              <w:rPr>
                <w:szCs w:val="24"/>
              </w:rPr>
              <w:t>las</w:t>
            </w:r>
            <w:r w:rsidRPr="004B4A14">
              <w:rPr>
                <w:szCs w:val="24"/>
              </w:rPr>
              <w:t xml:space="preserve"> generalidades de navegación electrónica</w:t>
            </w:r>
          </w:p>
        </w:tc>
      </w:tr>
      <w:tr w:rsidR="00D023A6" w14:paraId="6EF1DC65" w14:textId="77777777" w:rsidTr="00BE3E98">
        <w:trPr>
          <w:trHeight w:val="57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69984" w14:textId="77777777" w:rsidR="00D023A6" w:rsidRDefault="00D023A6" w:rsidP="00D023A6">
            <w:pPr>
              <w:spacing w:after="0" w:line="259" w:lineRule="auto"/>
              <w:ind w:left="2" w:firstLine="0"/>
            </w:pPr>
            <w:r>
              <w:t>14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C23B0" w14:textId="2E3C4075" w:rsidR="00D023A6" w:rsidRPr="004B4A14" w:rsidRDefault="00D023A6" w:rsidP="00D023A6">
            <w:pPr>
              <w:spacing w:after="2" w:line="239" w:lineRule="auto"/>
              <w:jc w:val="both"/>
              <w:rPr>
                <w:szCs w:val="24"/>
              </w:rPr>
            </w:pPr>
            <w:r w:rsidRPr="004B4A14">
              <w:rPr>
                <w:szCs w:val="24"/>
              </w:rPr>
              <w:t>Conoce, comprende,</w:t>
            </w:r>
            <w:r>
              <w:rPr>
                <w:szCs w:val="24"/>
              </w:rPr>
              <w:t xml:space="preserve"> define</w:t>
            </w:r>
            <w:r w:rsidR="00614A4C">
              <w:rPr>
                <w:szCs w:val="24"/>
              </w:rPr>
              <w:t>, evalúa, analiza</w:t>
            </w:r>
            <w:r>
              <w:rPr>
                <w:szCs w:val="24"/>
              </w:rPr>
              <w:t xml:space="preserve">, </w:t>
            </w:r>
            <w:r w:rsidR="00614A4C">
              <w:rPr>
                <w:szCs w:val="24"/>
              </w:rPr>
              <w:t xml:space="preserve">aplica, </w:t>
            </w:r>
            <w:r w:rsidR="00614A4C" w:rsidRPr="004B4A14">
              <w:rPr>
                <w:szCs w:val="24"/>
              </w:rPr>
              <w:t>y</w:t>
            </w:r>
            <w:r w:rsidRPr="004B4A1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soluciona problemas </w:t>
            </w:r>
            <w:r w:rsidR="00614A4C">
              <w:rPr>
                <w:szCs w:val="24"/>
              </w:rPr>
              <w:t xml:space="preserve">con </w:t>
            </w:r>
            <w:r w:rsidR="00614A4C" w:rsidRPr="004B4A14">
              <w:rPr>
                <w:szCs w:val="24"/>
              </w:rPr>
              <w:t>instrumentos</w:t>
            </w:r>
            <w:r w:rsidRPr="004B4A14">
              <w:rPr>
                <w:szCs w:val="24"/>
              </w:rPr>
              <w:t xml:space="preserve"> usados en navegación electrónica</w:t>
            </w:r>
          </w:p>
        </w:tc>
      </w:tr>
      <w:tr w:rsidR="00D023A6" w14:paraId="01C1F1BB" w14:textId="77777777" w:rsidTr="00BE3E98">
        <w:trPr>
          <w:trHeight w:val="57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0F724" w14:textId="77777777" w:rsidR="00D023A6" w:rsidRDefault="00D023A6" w:rsidP="00D023A6">
            <w:pPr>
              <w:spacing w:after="0" w:line="259" w:lineRule="auto"/>
              <w:ind w:left="2" w:firstLine="0"/>
            </w:pPr>
            <w:r>
              <w:t>15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7F013" w14:textId="7DC17043" w:rsidR="00D023A6" w:rsidRPr="004B4A14" w:rsidRDefault="00D023A6" w:rsidP="00D023A6">
            <w:pPr>
              <w:jc w:val="both"/>
              <w:rPr>
                <w:szCs w:val="24"/>
              </w:rPr>
            </w:pPr>
            <w:r w:rsidRPr="004B4A14">
              <w:rPr>
                <w:szCs w:val="24"/>
              </w:rPr>
              <w:t>Conoce, comprende,</w:t>
            </w:r>
            <w:r>
              <w:rPr>
                <w:szCs w:val="24"/>
              </w:rPr>
              <w:t xml:space="preserve"> define</w:t>
            </w:r>
            <w:r w:rsidR="00614A4C">
              <w:rPr>
                <w:szCs w:val="24"/>
              </w:rPr>
              <w:t>, evalúa, analiza</w:t>
            </w:r>
            <w:r>
              <w:rPr>
                <w:szCs w:val="24"/>
              </w:rPr>
              <w:t xml:space="preserve">, </w:t>
            </w:r>
            <w:r w:rsidR="00614A4C">
              <w:rPr>
                <w:szCs w:val="24"/>
              </w:rPr>
              <w:t xml:space="preserve">aplica, </w:t>
            </w:r>
            <w:r w:rsidR="00614A4C" w:rsidRPr="004B4A14">
              <w:rPr>
                <w:szCs w:val="24"/>
              </w:rPr>
              <w:t>y</w:t>
            </w:r>
            <w:r w:rsidRPr="004B4A14">
              <w:rPr>
                <w:szCs w:val="24"/>
              </w:rPr>
              <w:t xml:space="preserve"> </w:t>
            </w:r>
            <w:r w:rsidR="00614A4C">
              <w:rPr>
                <w:szCs w:val="24"/>
              </w:rPr>
              <w:t xml:space="preserve">soluciona los problemas del navegante con </w:t>
            </w:r>
            <w:r w:rsidRPr="004B4A14">
              <w:rPr>
                <w:szCs w:val="24"/>
              </w:rPr>
              <w:t xml:space="preserve">  los equipos que se utilizan en navegación electrónica.   </w:t>
            </w:r>
          </w:p>
        </w:tc>
      </w:tr>
      <w:tr w:rsidR="00D023A6" w14:paraId="3653D8DC" w14:textId="77777777" w:rsidTr="00BE3E98">
        <w:trPr>
          <w:trHeight w:val="57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34AD5" w14:textId="77777777" w:rsidR="00D023A6" w:rsidRDefault="00D023A6" w:rsidP="00D023A6">
            <w:pPr>
              <w:spacing w:after="0" w:line="259" w:lineRule="auto"/>
              <w:ind w:left="2" w:firstLine="0"/>
            </w:pPr>
            <w:r>
              <w:t>16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A9430" w14:textId="07A567DF" w:rsidR="00D023A6" w:rsidRPr="004B4A14" w:rsidRDefault="00D023A6" w:rsidP="00D023A6">
            <w:pPr>
              <w:rPr>
                <w:szCs w:val="24"/>
              </w:rPr>
            </w:pPr>
            <w:r w:rsidRPr="004B4A14">
              <w:rPr>
                <w:szCs w:val="24"/>
              </w:rPr>
              <w:t>Conoce, comprende,</w:t>
            </w:r>
            <w:r>
              <w:rPr>
                <w:szCs w:val="24"/>
              </w:rPr>
              <w:t xml:space="preserve"> define</w:t>
            </w:r>
            <w:r w:rsidR="00614A4C">
              <w:rPr>
                <w:szCs w:val="24"/>
              </w:rPr>
              <w:t xml:space="preserve">, </w:t>
            </w:r>
            <w:r w:rsidR="00FB35B4">
              <w:rPr>
                <w:szCs w:val="24"/>
              </w:rPr>
              <w:t>evalúa, analiza</w:t>
            </w:r>
            <w:r>
              <w:rPr>
                <w:szCs w:val="24"/>
              </w:rPr>
              <w:t>, aplica,</w:t>
            </w:r>
            <w:r w:rsidRPr="004B4A14">
              <w:rPr>
                <w:szCs w:val="24"/>
              </w:rPr>
              <w:t xml:space="preserve"> y </w:t>
            </w:r>
            <w:r w:rsidR="00614A4C">
              <w:rPr>
                <w:szCs w:val="24"/>
              </w:rPr>
              <w:t>soluciona los problemas del navegante con los</w:t>
            </w:r>
            <w:r w:rsidRPr="004B4A14">
              <w:rPr>
                <w:szCs w:val="24"/>
              </w:rPr>
              <w:t xml:space="preserve"> sistemas de navegación satelital.  </w:t>
            </w:r>
          </w:p>
        </w:tc>
      </w:tr>
    </w:tbl>
    <w:p w14:paraId="49B33BE6" w14:textId="77777777" w:rsidR="00732385" w:rsidRDefault="00732385" w:rsidP="00732385">
      <w:pPr>
        <w:spacing w:after="0" w:line="259" w:lineRule="auto"/>
        <w:ind w:left="0" w:firstLine="0"/>
      </w:pPr>
    </w:p>
    <w:p w14:paraId="7C0DC76F" w14:textId="77777777" w:rsidR="00732385" w:rsidRDefault="00732385" w:rsidP="0073238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</w:p>
    <w:p w14:paraId="37A8E835" w14:textId="77777777" w:rsidR="005329BB" w:rsidRDefault="00732385" w:rsidP="00430652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bookmarkEnd w:id="0"/>
    <w:p w14:paraId="65E10EE5" w14:textId="77777777" w:rsidR="005329BB" w:rsidRDefault="005329BB" w:rsidP="00732385">
      <w:pPr>
        <w:sectPr w:rsidR="005329BB">
          <w:headerReference w:type="even" r:id="rId8"/>
          <w:headerReference w:type="default" r:id="rId9"/>
          <w:headerReference w:type="first" r:id="rId10"/>
          <w:pgSz w:w="12240" w:h="15840"/>
          <w:pgMar w:top="1423" w:right="1698" w:bottom="1457" w:left="1702" w:header="720" w:footer="720" w:gutter="0"/>
          <w:cols w:space="720"/>
          <w:titlePg/>
        </w:sectPr>
      </w:pPr>
    </w:p>
    <w:p w14:paraId="060558A3" w14:textId="3133E245" w:rsidR="00732385" w:rsidRDefault="00732385" w:rsidP="00732385">
      <w:pPr>
        <w:pStyle w:val="Ttulo1"/>
        <w:ind w:left="-5"/>
      </w:pPr>
      <w:r>
        <w:lastRenderedPageBreak/>
        <w:t xml:space="preserve">V.   DESARROLLO DE LAS </w:t>
      </w:r>
      <w:r w:rsidR="00622A16">
        <w:t>UNIDADES DIDÁCTICAS</w:t>
      </w:r>
      <w:r>
        <w:t xml:space="preserve"> 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411"/>
        <w:gridCol w:w="596"/>
        <w:gridCol w:w="538"/>
        <w:gridCol w:w="1269"/>
        <w:gridCol w:w="1566"/>
        <w:gridCol w:w="705"/>
        <w:gridCol w:w="1280"/>
        <w:gridCol w:w="553"/>
        <w:gridCol w:w="1288"/>
        <w:gridCol w:w="130"/>
        <w:gridCol w:w="928"/>
        <w:gridCol w:w="597"/>
        <w:gridCol w:w="329"/>
        <w:gridCol w:w="2326"/>
        <w:gridCol w:w="66"/>
      </w:tblGrid>
      <w:tr w:rsidR="00732385" w14:paraId="34B19F77" w14:textId="77777777" w:rsidTr="002C3E4D">
        <w:trPr>
          <w:gridAfter w:val="1"/>
          <w:wAfter w:w="66" w:type="dxa"/>
          <w:trHeight w:val="773"/>
        </w:trPr>
        <w:tc>
          <w:tcPr>
            <w:tcW w:w="447" w:type="dxa"/>
            <w:vMerge w:val="restart"/>
            <w:textDirection w:val="btLr"/>
          </w:tcPr>
          <w:p w14:paraId="162618D8" w14:textId="77777777" w:rsidR="00732385" w:rsidRDefault="00732385" w:rsidP="00BE3E98">
            <w:pPr>
              <w:ind w:left="123" w:right="113"/>
              <w:jc w:val="center"/>
            </w:pPr>
            <w:r>
              <w:rPr>
                <w:b/>
              </w:rPr>
              <w:t>UNIDAD DIDÁCTICA I:</w:t>
            </w:r>
          </w:p>
        </w:tc>
        <w:tc>
          <w:tcPr>
            <w:tcW w:w="12516" w:type="dxa"/>
            <w:gridSpan w:val="14"/>
          </w:tcPr>
          <w:p w14:paraId="7D9C6ADE" w14:textId="77777777" w:rsidR="00180748" w:rsidRDefault="00732385" w:rsidP="005268F9">
            <w:pPr>
              <w:spacing w:line="241" w:lineRule="auto"/>
              <w:ind w:left="106" w:right="113"/>
              <w:jc w:val="both"/>
              <w:rPr>
                <w:b/>
                <w:sz w:val="20"/>
                <w:szCs w:val="20"/>
              </w:rPr>
            </w:pPr>
            <w:r w:rsidRPr="00CB3260">
              <w:rPr>
                <w:b/>
                <w:sz w:val="20"/>
                <w:szCs w:val="20"/>
              </w:rPr>
              <w:t>Capacidad de la Unidad didáctica</w:t>
            </w:r>
            <w:r w:rsidR="003412AC" w:rsidRPr="00CB3260">
              <w:rPr>
                <w:b/>
                <w:sz w:val="20"/>
                <w:szCs w:val="20"/>
              </w:rPr>
              <w:t xml:space="preserve"> I</w:t>
            </w:r>
            <w:r w:rsidR="00EA4295" w:rsidRPr="00CB3260">
              <w:rPr>
                <w:b/>
                <w:sz w:val="20"/>
                <w:szCs w:val="20"/>
              </w:rPr>
              <w:t xml:space="preserve">.- </w:t>
            </w:r>
          </w:p>
          <w:p w14:paraId="4E93CFB7" w14:textId="7CD57EEF" w:rsidR="00EA4295" w:rsidRDefault="0041379B" w:rsidP="005268F9">
            <w:pPr>
              <w:spacing w:line="241" w:lineRule="auto"/>
              <w:ind w:left="106" w:right="11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Navegación</w:t>
            </w:r>
            <w:r w:rsidR="00622A16">
              <w:rPr>
                <w:b/>
                <w:sz w:val="20"/>
                <w:szCs w:val="20"/>
              </w:rPr>
              <w:t xml:space="preserve"> con corrientes </w:t>
            </w:r>
          </w:p>
          <w:p w14:paraId="179470A1" w14:textId="42AF096E" w:rsidR="00732385" w:rsidRPr="00180748" w:rsidRDefault="00180748" w:rsidP="005268F9">
            <w:pPr>
              <w:spacing w:line="241" w:lineRule="auto"/>
              <w:ind w:left="106" w:right="113"/>
              <w:jc w:val="both"/>
              <w:rPr>
                <w:sz w:val="20"/>
                <w:szCs w:val="20"/>
              </w:rPr>
            </w:pPr>
            <w:r w:rsidRPr="00180748">
              <w:rPr>
                <w:sz w:val="20"/>
                <w:szCs w:val="20"/>
              </w:rPr>
              <w:t xml:space="preserve">Conoce, comprende, define, evalúa, analiza, aplica, y soluciona problemas con la asignatura, trabaja en equipo, la negación </w:t>
            </w:r>
            <w:r w:rsidR="0041379B">
              <w:rPr>
                <w:sz w:val="20"/>
                <w:szCs w:val="20"/>
              </w:rPr>
              <w:t>con corrientes.</w:t>
            </w:r>
            <w:r w:rsidRPr="00180748">
              <w:rPr>
                <w:sz w:val="20"/>
                <w:szCs w:val="20"/>
              </w:rPr>
              <w:t xml:space="preserve">  </w:t>
            </w:r>
          </w:p>
        </w:tc>
      </w:tr>
      <w:tr w:rsidR="00622A16" w:rsidRPr="006330AE" w14:paraId="5B1D8EC1" w14:textId="77777777" w:rsidTr="002C3E4D">
        <w:trPr>
          <w:gridAfter w:val="1"/>
          <w:wAfter w:w="66" w:type="dxa"/>
          <w:trHeight w:val="488"/>
        </w:trPr>
        <w:tc>
          <w:tcPr>
            <w:tcW w:w="447" w:type="dxa"/>
            <w:vMerge/>
          </w:tcPr>
          <w:p w14:paraId="1D3F5CF1" w14:textId="77777777" w:rsidR="00732385" w:rsidRDefault="00732385" w:rsidP="00BE3E98"/>
        </w:tc>
        <w:tc>
          <w:tcPr>
            <w:tcW w:w="1007" w:type="dxa"/>
            <w:gridSpan w:val="2"/>
            <w:vMerge w:val="restart"/>
          </w:tcPr>
          <w:p w14:paraId="22DD52AF" w14:textId="77777777" w:rsidR="00732385" w:rsidRDefault="00732385" w:rsidP="00BE3E98">
            <w:pPr>
              <w:rPr>
                <w:b/>
                <w:sz w:val="20"/>
                <w:szCs w:val="20"/>
              </w:rPr>
            </w:pPr>
          </w:p>
          <w:p w14:paraId="1FB9C1D8" w14:textId="77777777" w:rsidR="00732385" w:rsidRPr="00AA7109" w:rsidRDefault="00732385" w:rsidP="00BE3E98">
            <w:pPr>
              <w:rPr>
                <w:b/>
                <w:sz w:val="20"/>
                <w:szCs w:val="20"/>
              </w:rPr>
            </w:pPr>
            <w:r w:rsidRPr="00AA7109">
              <w:rPr>
                <w:b/>
                <w:sz w:val="20"/>
                <w:szCs w:val="20"/>
              </w:rPr>
              <w:t>SEMANA</w:t>
            </w:r>
          </w:p>
          <w:p w14:paraId="344E2CC6" w14:textId="77777777" w:rsidR="00732385" w:rsidRPr="00AA7109" w:rsidRDefault="00732385" w:rsidP="00BE3E98">
            <w:pPr>
              <w:spacing w:after="160" w:line="259" w:lineRule="auto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5911" w:type="dxa"/>
            <w:gridSpan w:val="6"/>
          </w:tcPr>
          <w:p w14:paraId="36186F56" w14:textId="77777777" w:rsidR="00732385" w:rsidRPr="00AA7109" w:rsidRDefault="00732385" w:rsidP="00BE3E98">
            <w:pPr>
              <w:jc w:val="center"/>
              <w:rPr>
                <w:b/>
                <w:sz w:val="20"/>
                <w:szCs w:val="20"/>
              </w:rPr>
            </w:pPr>
            <w:r w:rsidRPr="00AA7109">
              <w:rPr>
                <w:b/>
                <w:sz w:val="20"/>
                <w:szCs w:val="20"/>
              </w:rPr>
              <w:t>CONTENIDOS</w:t>
            </w:r>
          </w:p>
        </w:tc>
        <w:tc>
          <w:tcPr>
            <w:tcW w:w="2346" w:type="dxa"/>
            <w:gridSpan w:val="3"/>
            <w:vMerge w:val="restart"/>
          </w:tcPr>
          <w:p w14:paraId="6274140D" w14:textId="21778595" w:rsidR="00732385" w:rsidRDefault="00732385" w:rsidP="00BE3E98">
            <w:pPr>
              <w:rPr>
                <w:b/>
                <w:sz w:val="20"/>
              </w:rPr>
            </w:pPr>
            <w:r w:rsidRPr="00AA7109">
              <w:rPr>
                <w:b/>
                <w:sz w:val="20"/>
              </w:rPr>
              <w:t>ESTRATEGIA</w:t>
            </w:r>
            <w:r>
              <w:rPr>
                <w:b/>
                <w:sz w:val="20"/>
              </w:rPr>
              <w:t xml:space="preserve">S DE LA ENSEÑANZA </w:t>
            </w:r>
            <w:r w:rsidR="007C06CA">
              <w:rPr>
                <w:b/>
                <w:sz w:val="20"/>
              </w:rPr>
              <w:t>PRESENCIAL</w:t>
            </w:r>
            <w:r>
              <w:rPr>
                <w:b/>
                <w:sz w:val="20"/>
              </w:rPr>
              <w:t xml:space="preserve"> </w:t>
            </w:r>
          </w:p>
          <w:p w14:paraId="1A322073" w14:textId="77777777" w:rsidR="00732385" w:rsidRPr="00AA7109" w:rsidRDefault="00732385" w:rsidP="00BE3E98">
            <w:pPr>
              <w:rPr>
                <w:b/>
              </w:rPr>
            </w:pPr>
            <w:r w:rsidRPr="00AA7109">
              <w:rPr>
                <w:b/>
                <w:sz w:val="20"/>
              </w:rPr>
              <w:t xml:space="preserve"> </w:t>
            </w:r>
          </w:p>
        </w:tc>
        <w:tc>
          <w:tcPr>
            <w:tcW w:w="3252" w:type="dxa"/>
            <w:gridSpan w:val="3"/>
            <w:vMerge w:val="restart"/>
          </w:tcPr>
          <w:p w14:paraId="10139A92" w14:textId="77777777" w:rsidR="00732385" w:rsidRPr="00F67DA6" w:rsidRDefault="00732385" w:rsidP="00BE3E98">
            <w:pPr>
              <w:rPr>
                <w:b/>
              </w:rPr>
            </w:pPr>
            <w:r w:rsidRPr="00F67DA6">
              <w:rPr>
                <w:b/>
                <w:sz w:val="20"/>
              </w:rPr>
              <w:t>INDICADORES DE LOGRO DE CAPACIDAD</w:t>
            </w:r>
          </w:p>
        </w:tc>
      </w:tr>
      <w:tr w:rsidR="00622A16" w14:paraId="6A2F09CF" w14:textId="77777777" w:rsidTr="002C3E4D">
        <w:trPr>
          <w:gridAfter w:val="1"/>
          <w:wAfter w:w="66" w:type="dxa"/>
          <w:trHeight w:val="566"/>
        </w:trPr>
        <w:tc>
          <w:tcPr>
            <w:tcW w:w="447" w:type="dxa"/>
            <w:vMerge/>
          </w:tcPr>
          <w:p w14:paraId="17FA7967" w14:textId="77777777" w:rsidR="00732385" w:rsidRDefault="00732385" w:rsidP="00BE3E98"/>
        </w:tc>
        <w:tc>
          <w:tcPr>
            <w:tcW w:w="1007" w:type="dxa"/>
            <w:gridSpan w:val="2"/>
            <w:vMerge/>
          </w:tcPr>
          <w:p w14:paraId="7F101E7C" w14:textId="77777777" w:rsidR="00732385" w:rsidRDefault="00732385" w:rsidP="00BE3E98"/>
        </w:tc>
        <w:tc>
          <w:tcPr>
            <w:tcW w:w="1807" w:type="dxa"/>
            <w:gridSpan w:val="2"/>
          </w:tcPr>
          <w:p w14:paraId="286E727C" w14:textId="77777777" w:rsidR="00732385" w:rsidRPr="0034776A" w:rsidRDefault="00732385" w:rsidP="00BE3E98">
            <w:pPr>
              <w:rPr>
                <w:b/>
              </w:rPr>
            </w:pPr>
            <w:r w:rsidRPr="0034776A">
              <w:rPr>
                <w:b/>
              </w:rPr>
              <w:t xml:space="preserve">CONCEPTUAL </w:t>
            </w:r>
          </w:p>
        </w:tc>
        <w:tc>
          <w:tcPr>
            <w:tcW w:w="2271" w:type="dxa"/>
            <w:gridSpan w:val="2"/>
          </w:tcPr>
          <w:p w14:paraId="302AC734" w14:textId="77777777" w:rsidR="00732385" w:rsidRPr="0034776A" w:rsidRDefault="00732385" w:rsidP="00BE3E98">
            <w:pPr>
              <w:rPr>
                <w:b/>
              </w:rPr>
            </w:pPr>
            <w:r w:rsidRPr="0034776A">
              <w:rPr>
                <w:b/>
              </w:rPr>
              <w:t>PROCEDIMENTAL</w:t>
            </w:r>
          </w:p>
        </w:tc>
        <w:tc>
          <w:tcPr>
            <w:tcW w:w="1833" w:type="dxa"/>
            <w:gridSpan w:val="2"/>
          </w:tcPr>
          <w:p w14:paraId="7428ECA8" w14:textId="77777777" w:rsidR="00732385" w:rsidRPr="0034776A" w:rsidRDefault="00732385" w:rsidP="00BE3E98">
            <w:pPr>
              <w:rPr>
                <w:b/>
              </w:rPr>
            </w:pPr>
            <w:r w:rsidRPr="0034776A">
              <w:rPr>
                <w:b/>
              </w:rPr>
              <w:t>ACTITUDINAL</w:t>
            </w:r>
          </w:p>
        </w:tc>
        <w:tc>
          <w:tcPr>
            <w:tcW w:w="2346" w:type="dxa"/>
            <w:gridSpan w:val="3"/>
            <w:vMerge/>
          </w:tcPr>
          <w:p w14:paraId="610BCFE8" w14:textId="77777777" w:rsidR="00732385" w:rsidRDefault="00732385" w:rsidP="00BE3E98"/>
        </w:tc>
        <w:tc>
          <w:tcPr>
            <w:tcW w:w="3252" w:type="dxa"/>
            <w:gridSpan w:val="3"/>
            <w:vMerge/>
          </w:tcPr>
          <w:p w14:paraId="1D33E042" w14:textId="77777777" w:rsidR="00732385" w:rsidRDefault="00732385" w:rsidP="00BE3E98"/>
        </w:tc>
      </w:tr>
      <w:tr w:rsidR="00622A16" w14:paraId="5482CE76" w14:textId="77777777" w:rsidTr="002C3E4D">
        <w:trPr>
          <w:gridAfter w:val="1"/>
          <w:wAfter w:w="66" w:type="dxa"/>
          <w:trHeight w:val="1483"/>
        </w:trPr>
        <w:tc>
          <w:tcPr>
            <w:tcW w:w="447" w:type="dxa"/>
            <w:vMerge/>
          </w:tcPr>
          <w:p w14:paraId="29982F21" w14:textId="77777777" w:rsidR="007C06CA" w:rsidRDefault="007C06CA" w:rsidP="007C06CA"/>
        </w:tc>
        <w:tc>
          <w:tcPr>
            <w:tcW w:w="1007" w:type="dxa"/>
            <w:gridSpan w:val="2"/>
          </w:tcPr>
          <w:p w14:paraId="4E54D22A" w14:textId="77777777" w:rsidR="007C06CA" w:rsidRDefault="007C06CA" w:rsidP="007C06CA"/>
          <w:p w14:paraId="270F728C" w14:textId="77777777" w:rsidR="007C06CA" w:rsidRDefault="007C06CA" w:rsidP="007C06CA"/>
          <w:p w14:paraId="16AA1DCF" w14:textId="77777777" w:rsidR="007C06CA" w:rsidRDefault="007C06CA" w:rsidP="007C06CA">
            <w:r>
              <w:t>1</w:t>
            </w:r>
          </w:p>
        </w:tc>
        <w:tc>
          <w:tcPr>
            <w:tcW w:w="1807" w:type="dxa"/>
            <w:gridSpan w:val="2"/>
          </w:tcPr>
          <w:p w14:paraId="1746437A" w14:textId="3BDC9765" w:rsidR="007C06CA" w:rsidRDefault="007C06CA" w:rsidP="007C06CA">
            <w:pPr>
              <w:ind w:left="108" w:right="108"/>
              <w:jc w:val="both"/>
            </w:pPr>
            <w:r>
              <w:rPr>
                <w:sz w:val="20"/>
              </w:rPr>
              <w:t xml:space="preserve">Conceptúa la asignatura </w:t>
            </w:r>
            <w:r w:rsidR="00622A16">
              <w:rPr>
                <w:sz w:val="20"/>
              </w:rPr>
              <w:t>y el</w:t>
            </w:r>
            <w:r>
              <w:rPr>
                <w:sz w:val="20"/>
              </w:rPr>
              <w:t xml:space="preserve"> trabajo en equipo  </w:t>
            </w:r>
          </w:p>
        </w:tc>
        <w:tc>
          <w:tcPr>
            <w:tcW w:w="2271" w:type="dxa"/>
            <w:gridSpan w:val="2"/>
          </w:tcPr>
          <w:p w14:paraId="7D97586A" w14:textId="20898C45" w:rsidR="007C06CA" w:rsidRDefault="007C06CA" w:rsidP="007C06CA">
            <w:pPr>
              <w:ind w:left="108" w:right="110"/>
              <w:jc w:val="both"/>
            </w:pPr>
            <w:r>
              <w:rPr>
                <w:sz w:val="20"/>
              </w:rPr>
              <w:t xml:space="preserve">Analiza la </w:t>
            </w:r>
            <w:r w:rsidR="00622A16">
              <w:rPr>
                <w:sz w:val="20"/>
              </w:rPr>
              <w:t>asignatura y</w:t>
            </w:r>
            <w:r>
              <w:rPr>
                <w:sz w:val="20"/>
              </w:rPr>
              <w:t xml:space="preserve"> el trabajo en equipo </w:t>
            </w:r>
          </w:p>
        </w:tc>
        <w:tc>
          <w:tcPr>
            <w:tcW w:w="1833" w:type="dxa"/>
            <w:gridSpan w:val="2"/>
          </w:tcPr>
          <w:p w14:paraId="3227C415" w14:textId="6D201418" w:rsidR="007C06CA" w:rsidRDefault="00622A16" w:rsidP="007C06CA">
            <w:pPr>
              <w:ind w:left="108" w:right="108"/>
              <w:jc w:val="both"/>
            </w:pPr>
            <w:r>
              <w:rPr>
                <w:sz w:val="20"/>
              </w:rPr>
              <w:t>Aplica</w:t>
            </w:r>
            <w:r w:rsidR="007C06CA">
              <w:rPr>
                <w:sz w:val="20"/>
              </w:rPr>
              <w:t xml:space="preserve"> la asignatura </w:t>
            </w:r>
            <w:r>
              <w:rPr>
                <w:sz w:val="20"/>
              </w:rPr>
              <w:t>y el</w:t>
            </w:r>
            <w:r w:rsidR="007C06CA">
              <w:rPr>
                <w:sz w:val="20"/>
              </w:rPr>
              <w:t xml:space="preserve"> trabajo en equipo  </w:t>
            </w:r>
          </w:p>
        </w:tc>
        <w:tc>
          <w:tcPr>
            <w:tcW w:w="2346" w:type="dxa"/>
            <w:gridSpan w:val="3"/>
            <w:vMerge w:val="restart"/>
          </w:tcPr>
          <w:p w14:paraId="4630CDEC" w14:textId="77777777" w:rsidR="007C06CA" w:rsidRPr="00A541CE" w:rsidRDefault="007C06CA" w:rsidP="007C06CA">
            <w:pPr>
              <w:spacing w:after="0"/>
              <w:ind w:left="2" w:right="109"/>
              <w:jc w:val="both"/>
              <w:rPr>
                <w:sz w:val="20"/>
                <w:szCs w:val="20"/>
              </w:rPr>
            </w:pPr>
            <w:r w:rsidRPr="00A541CE">
              <w:rPr>
                <w:sz w:val="20"/>
                <w:szCs w:val="20"/>
              </w:rPr>
              <w:t>Lluvia de ideas (saberes previos)</w:t>
            </w:r>
          </w:p>
          <w:p w14:paraId="5958A1D0" w14:textId="77777777" w:rsidR="007C06CA" w:rsidRPr="00A541CE" w:rsidRDefault="007C06CA" w:rsidP="007C06CA">
            <w:pPr>
              <w:spacing w:after="0"/>
              <w:ind w:left="2" w:right="109"/>
              <w:jc w:val="both"/>
              <w:rPr>
                <w:sz w:val="20"/>
                <w:szCs w:val="20"/>
              </w:rPr>
            </w:pPr>
          </w:p>
          <w:p w14:paraId="3844828D" w14:textId="77777777" w:rsidR="007C06CA" w:rsidRPr="00A541CE" w:rsidRDefault="007C06CA" w:rsidP="007C06CA">
            <w:pPr>
              <w:spacing w:after="0"/>
              <w:ind w:left="2" w:right="109"/>
              <w:jc w:val="both"/>
              <w:rPr>
                <w:sz w:val="20"/>
                <w:szCs w:val="20"/>
              </w:rPr>
            </w:pPr>
            <w:r w:rsidRPr="00A541CE">
              <w:rPr>
                <w:sz w:val="20"/>
                <w:szCs w:val="20"/>
              </w:rPr>
              <w:t>Expositiva</w:t>
            </w:r>
          </w:p>
          <w:p w14:paraId="37513AD5" w14:textId="77777777" w:rsidR="007C06CA" w:rsidRPr="00A541CE" w:rsidRDefault="007C06CA" w:rsidP="007C06CA">
            <w:pPr>
              <w:spacing w:after="0"/>
              <w:ind w:left="2" w:right="109"/>
              <w:jc w:val="both"/>
              <w:rPr>
                <w:sz w:val="20"/>
                <w:szCs w:val="20"/>
              </w:rPr>
            </w:pPr>
            <w:r w:rsidRPr="00A541CE">
              <w:rPr>
                <w:sz w:val="20"/>
                <w:szCs w:val="20"/>
              </w:rPr>
              <w:t xml:space="preserve">(docente/alumno) en el aula de clases </w:t>
            </w:r>
          </w:p>
          <w:p w14:paraId="424ACE87" w14:textId="77777777" w:rsidR="007C06CA" w:rsidRPr="00A541CE" w:rsidRDefault="007C06CA" w:rsidP="007C06CA">
            <w:pPr>
              <w:spacing w:after="0"/>
              <w:ind w:left="2" w:right="109"/>
              <w:jc w:val="both"/>
              <w:rPr>
                <w:sz w:val="20"/>
                <w:szCs w:val="20"/>
              </w:rPr>
            </w:pPr>
            <w:r w:rsidRPr="00A541CE">
              <w:rPr>
                <w:sz w:val="20"/>
                <w:szCs w:val="20"/>
              </w:rPr>
              <w:t xml:space="preserve"> Prácticas en el campo.</w:t>
            </w:r>
          </w:p>
          <w:p w14:paraId="4AE1E004" w14:textId="7ADC0F31" w:rsidR="007C06CA" w:rsidRPr="00A541CE" w:rsidRDefault="007C06CA" w:rsidP="007C06CA">
            <w:pPr>
              <w:spacing w:after="0"/>
              <w:ind w:left="2" w:right="109"/>
              <w:jc w:val="both"/>
              <w:rPr>
                <w:sz w:val="20"/>
                <w:szCs w:val="20"/>
              </w:rPr>
            </w:pPr>
            <w:r w:rsidRPr="00A541CE">
              <w:rPr>
                <w:sz w:val="20"/>
                <w:szCs w:val="20"/>
              </w:rPr>
              <w:t xml:space="preserve">Prácticas en el laboratorio </w:t>
            </w:r>
            <w:r>
              <w:rPr>
                <w:sz w:val="20"/>
                <w:szCs w:val="20"/>
              </w:rPr>
              <w:t>navegación</w:t>
            </w:r>
          </w:p>
          <w:p w14:paraId="565BE486" w14:textId="77777777" w:rsidR="007C06CA" w:rsidRPr="00A541CE" w:rsidRDefault="007C06CA" w:rsidP="007C06CA">
            <w:pPr>
              <w:spacing w:after="0"/>
              <w:ind w:left="2" w:right="109"/>
              <w:jc w:val="both"/>
              <w:rPr>
                <w:sz w:val="20"/>
                <w:szCs w:val="20"/>
              </w:rPr>
            </w:pPr>
            <w:r w:rsidRPr="00A541CE">
              <w:rPr>
                <w:sz w:val="20"/>
                <w:szCs w:val="20"/>
              </w:rPr>
              <w:t>Prácticas en el taller de dibujo.</w:t>
            </w:r>
          </w:p>
          <w:p w14:paraId="1E5AD82D" w14:textId="77777777" w:rsidR="007C06CA" w:rsidRPr="00A541CE" w:rsidRDefault="007C06CA" w:rsidP="007C06CA">
            <w:pPr>
              <w:spacing w:after="0"/>
              <w:ind w:left="2" w:right="109"/>
              <w:jc w:val="both"/>
              <w:rPr>
                <w:sz w:val="20"/>
                <w:szCs w:val="20"/>
              </w:rPr>
            </w:pPr>
            <w:r w:rsidRPr="00A541CE">
              <w:rPr>
                <w:sz w:val="20"/>
                <w:szCs w:val="20"/>
              </w:rPr>
              <w:t xml:space="preserve"> Presentación y Exposición de trabajos de investigación   </w:t>
            </w:r>
          </w:p>
          <w:p w14:paraId="1E23F49E" w14:textId="77777777" w:rsidR="007C06CA" w:rsidRPr="00A541CE" w:rsidRDefault="007C06CA" w:rsidP="007C06CA">
            <w:pPr>
              <w:spacing w:after="0"/>
              <w:ind w:left="2" w:right="109"/>
              <w:jc w:val="both"/>
              <w:rPr>
                <w:sz w:val="20"/>
                <w:szCs w:val="20"/>
              </w:rPr>
            </w:pPr>
          </w:p>
          <w:p w14:paraId="672B7CD8" w14:textId="646C02B3" w:rsidR="007C06CA" w:rsidRDefault="007C06CA" w:rsidP="007C06CA">
            <w:pPr>
              <w:spacing w:after="0" w:line="259" w:lineRule="auto"/>
              <w:ind w:left="2" w:right="111" w:firstLine="0"/>
              <w:jc w:val="both"/>
            </w:pPr>
            <w:r w:rsidRPr="00A541CE">
              <w:rPr>
                <w:sz w:val="20"/>
                <w:szCs w:val="20"/>
              </w:rPr>
              <w:t>Evaluación del modulo</w:t>
            </w:r>
          </w:p>
        </w:tc>
        <w:tc>
          <w:tcPr>
            <w:tcW w:w="3252" w:type="dxa"/>
            <w:gridSpan w:val="3"/>
          </w:tcPr>
          <w:p w14:paraId="0A615EE9" w14:textId="21973699" w:rsidR="007C06CA" w:rsidRDefault="007C06CA" w:rsidP="007C06CA">
            <w:pPr>
              <w:ind w:left="106"/>
              <w:jc w:val="both"/>
            </w:pPr>
            <w:r w:rsidRPr="00057AEB">
              <w:rPr>
                <w:sz w:val="20"/>
                <w:szCs w:val="20"/>
              </w:rPr>
              <w:t>Conoce, comprende,</w:t>
            </w:r>
            <w:r>
              <w:rPr>
                <w:sz w:val="20"/>
                <w:szCs w:val="20"/>
              </w:rPr>
              <w:t xml:space="preserve"> define evalúa, analiza, aplica,</w:t>
            </w:r>
            <w:r w:rsidRPr="00057AEB">
              <w:rPr>
                <w:sz w:val="20"/>
                <w:szCs w:val="20"/>
              </w:rPr>
              <w:t xml:space="preserve"> y</w:t>
            </w:r>
            <w:r>
              <w:rPr>
                <w:sz w:val="20"/>
                <w:szCs w:val="20"/>
              </w:rPr>
              <w:t xml:space="preserve"> soluciona problemas con </w:t>
            </w:r>
            <w:r>
              <w:rPr>
                <w:sz w:val="20"/>
              </w:rPr>
              <w:t xml:space="preserve">la asignatura y trabaja en equipo </w:t>
            </w:r>
          </w:p>
        </w:tc>
      </w:tr>
      <w:tr w:rsidR="00622A16" w14:paraId="05ABDE9E" w14:textId="77777777" w:rsidTr="002C3E4D">
        <w:trPr>
          <w:gridAfter w:val="1"/>
          <w:wAfter w:w="66" w:type="dxa"/>
          <w:trHeight w:val="773"/>
        </w:trPr>
        <w:tc>
          <w:tcPr>
            <w:tcW w:w="447" w:type="dxa"/>
            <w:vMerge/>
          </w:tcPr>
          <w:p w14:paraId="39375916" w14:textId="77777777" w:rsidR="007C06CA" w:rsidRDefault="007C06CA" w:rsidP="007C06CA"/>
        </w:tc>
        <w:tc>
          <w:tcPr>
            <w:tcW w:w="1007" w:type="dxa"/>
            <w:gridSpan w:val="2"/>
          </w:tcPr>
          <w:p w14:paraId="1B618121" w14:textId="77777777" w:rsidR="007C06CA" w:rsidRDefault="007C06CA" w:rsidP="007C06CA">
            <w:r>
              <w:t>2</w:t>
            </w:r>
          </w:p>
        </w:tc>
        <w:tc>
          <w:tcPr>
            <w:tcW w:w="1807" w:type="dxa"/>
            <w:gridSpan w:val="2"/>
          </w:tcPr>
          <w:p w14:paraId="06A38431" w14:textId="0CE76482" w:rsidR="007C06CA" w:rsidRDefault="007C06CA" w:rsidP="007C06CA">
            <w:pPr>
              <w:ind w:left="108"/>
            </w:pPr>
            <w:r>
              <w:rPr>
                <w:sz w:val="20"/>
              </w:rPr>
              <w:t xml:space="preserve"> </w:t>
            </w:r>
            <w:r w:rsidR="00B41ABF">
              <w:rPr>
                <w:sz w:val="20"/>
              </w:rPr>
              <w:t xml:space="preserve">Conceptúa las generalidades de la </w:t>
            </w:r>
            <w:r>
              <w:rPr>
                <w:sz w:val="20"/>
              </w:rPr>
              <w:t xml:space="preserve">  </w:t>
            </w:r>
          </w:p>
          <w:p w14:paraId="4A12FDED" w14:textId="51026B33" w:rsidR="007C06CA" w:rsidRDefault="007C06CA" w:rsidP="007C06CA">
            <w:pPr>
              <w:ind w:left="108"/>
            </w:pPr>
            <w:r>
              <w:rPr>
                <w:sz w:val="20"/>
              </w:rPr>
              <w:t>Navegación</w:t>
            </w:r>
            <w:r w:rsidR="00B41ABF">
              <w:rPr>
                <w:sz w:val="20"/>
              </w:rPr>
              <w:t xml:space="preserve"> con corrientes</w:t>
            </w:r>
            <w:r>
              <w:rPr>
                <w:sz w:val="20"/>
              </w:rPr>
              <w:t xml:space="preserve">.   </w:t>
            </w:r>
          </w:p>
        </w:tc>
        <w:tc>
          <w:tcPr>
            <w:tcW w:w="2271" w:type="dxa"/>
            <w:gridSpan w:val="2"/>
          </w:tcPr>
          <w:p w14:paraId="40F306E4" w14:textId="77777777" w:rsidR="00B41ABF" w:rsidRDefault="007C06CA" w:rsidP="00B41ABF">
            <w:pPr>
              <w:ind w:left="108"/>
            </w:pPr>
            <w:r>
              <w:rPr>
                <w:sz w:val="20"/>
              </w:rPr>
              <w:t xml:space="preserve"> Analiza </w:t>
            </w:r>
            <w:r>
              <w:rPr>
                <w:sz w:val="20"/>
              </w:rPr>
              <w:tab/>
            </w:r>
            <w:r w:rsidR="00B41ABF">
              <w:rPr>
                <w:sz w:val="20"/>
              </w:rPr>
              <w:t xml:space="preserve">las generalidades de la   </w:t>
            </w:r>
          </w:p>
          <w:p w14:paraId="55A45ACB" w14:textId="465C31C5" w:rsidR="00B41ABF" w:rsidRDefault="00B41ABF" w:rsidP="00B41ABF">
            <w:pPr>
              <w:tabs>
                <w:tab w:val="right" w:pos="1843"/>
              </w:tabs>
              <w:rPr>
                <w:sz w:val="20"/>
              </w:rPr>
            </w:pPr>
            <w:r>
              <w:rPr>
                <w:sz w:val="20"/>
              </w:rPr>
              <w:t xml:space="preserve">Navegación con corrientes.  </w:t>
            </w:r>
          </w:p>
          <w:p w14:paraId="1D3BF497" w14:textId="39890DE8" w:rsidR="007C06CA" w:rsidRDefault="007C06CA" w:rsidP="007C06CA">
            <w:pPr>
              <w:ind w:left="108"/>
            </w:pPr>
            <w:r>
              <w:rPr>
                <w:sz w:val="20"/>
              </w:rPr>
              <w:t xml:space="preserve">.   </w:t>
            </w:r>
          </w:p>
        </w:tc>
        <w:tc>
          <w:tcPr>
            <w:tcW w:w="1833" w:type="dxa"/>
            <w:gridSpan w:val="2"/>
          </w:tcPr>
          <w:p w14:paraId="0D5260E1" w14:textId="6E3A2AC0" w:rsidR="00B41ABF" w:rsidRDefault="007C06CA" w:rsidP="00B41ABF">
            <w:pPr>
              <w:ind w:left="108"/>
            </w:pPr>
            <w:r>
              <w:rPr>
                <w:sz w:val="20"/>
              </w:rPr>
              <w:t xml:space="preserve"> </w:t>
            </w:r>
            <w:r w:rsidR="00622A16">
              <w:rPr>
                <w:sz w:val="20"/>
              </w:rPr>
              <w:t>Aplica</w:t>
            </w:r>
            <w:r w:rsidR="00B41ABF">
              <w:rPr>
                <w:sz w:val="20"/>
              </w:rPr>
              <w:t xml:space="preserve"> las generalidades de la   </w:t>
            </w:r>
          </w:p>
          <w:p w14:paraId="20230C57" w14:textId="2C5B4E70" w:rsidR="00B41ABF" w:rsidRDefault="00B41ABF" w:rsidP="00B41ABF">
            <w:pPr>
              <w:ind w:left="108"/>
            </w:pPr>
            <w:r>
              <w:rPr>
                <w:sz w:val="20"/>
              </w:rPr>
              <w:t xml:space="preserve">Navegación con corrientes.  </w:t>
            </w:r>
          </w:p>
          <w:p w14:paraId="7B9D2404" w14:textId="59EE1D58" w:rsidR="007C06CA" w:rsidRDefault="007C06CA" w:rsidP="007C06CA">
            <w:pPr>
              <w:ind w:left="108"/>
            </w:pPr>
          </w:p>
        </w:tc>
        <w:tc>
          <w:tcPr>
            <w:tcW w:w="2346" w:type="dxa"/>
            <w:gridSpan w:val="3"/>
            <w:vMerge/>
          </w:tcPr>
          <w:p w14:paraId="567BB96B" w14:textId="77777777" w:rsidR="007C06CA" w:rsidRDefault="007C06CA" w:rsidP="007C06CA">
            <w:pPr>
              <w:spacing w:after="0" w:line="259" w:lineRule="auto"/>
              <w:ind w:left="2" w:right="109"/>
              <w:jc w:val="both"/>
            </w:pPr>
          </w:p>
        </w:tc>
        <w:tc>
          <w:tcPr>
            <w:tcW w:w="3252" w:type="dxa"/>
            <w:gridSpan w:val="3"/>
          </w:tcPr>
          <w:p w14:paraId="74E30EF9" w14:textId="77777777" w:rsidR="00B41ABF" w:rsidRDefault="007C06CA" w:rsidP="00B41ABF">
            <w:pPr>
              <w:ind w:left="108"/>
            </w:pPr>
            <w:r w:rsidRPr="00057AEB">
              <w:rPr>
                <w:sz w:val="20"/>
                <w:szCs w:val="20"/>
              </w:rPr>
              <w:t>Conoce, comprende,</w:t>
            </w:r>
            <w:r>
              <w:rPr>
                <w:sz w:val="20"/>
                <w:szCs w:val="20"/>
              </w:rPr>
              <w:t xml:space="preserve"> define, evalúa, analiza, aplica,</w:t>
            </w:r>
            <w:r w:rsidRPr="00057AEB">
              <w:rPr>
                <w:sz w:val="20"/>
                <w:szCs w:val="20"/>
              </w:rPr>
              <w:t xml:space="preserve"> y</w:t>
            </w:r>
            <w:r>
              <w:rPr>
                <w:sz w:val="20"/>
                <w:szCs w:val="20"/>
              </w:rPr>
              <w:t xml:space="preserve"> soluciona problemas </w:t>
            </w:r>
            <w:r w:rsidR="00B41ABF">
              <w:rPr>
                <w:sz w:val="20"/>
                <w:szCs w:val="20"/>
              </w:rPr>
              <w:t xml:space="preserve">con </w:t>
            </w:r>
            <w:r w:rsidR="00B41ABF">
              <w:rPr>
                <w:sz w:val="20"/>
              </w:rPr>
              <w:t xml:space="preserve">las generalidades de la   </w:t>
            </w:r>
          </w:p>
          <w:p w14:paraId="63852366" w14:textId="45C24CA9" w:rsidR="007C06CA" w:rsidRDefault="00B41ABF" w:rsidP="00B41ABF">
            <w:pPr>
              <w:ind w:left="106"/>
              <w:jc w:val="both"/>
            </w:pPr>
            <w:r>
              <w:rPr>
                <w:sz w:val="20"/>
              </w:rPr>
              <w:t xml:space="preserve">Navegación con corrientes.  </w:t>
            </w:r>
          </w:p>
        </w:tc>
      </w:tr>
      <w:tr w:rsidR="00622A16" w14:paraId="0894AFF8" w14:textId="77777777" w:rsidTr="002C3E4D">
        <w:trPr>
          <w:gridAfter w:val="1"/>
          <w:wAfter w:w="66" w:type="dxa"/>
          <w:trHeight w:val="773"/>
        </w:trPr>
        <w:tc>
          <w:tcPr>
            <w:tcW w:w="447" w:type="dxa"/>
            <w:vMerge/>
          </w:tcPr>
          <w:p w14:paraId="2D880FB8" w14:textId="77777777" w:rsidR="00622A16" w:rsidRDefault="00622A16" w:rsidP="00622A16"/>
        </w:tc>
        <w:tc>
          <w:tcPr>
            <w:tcW w:w="1007" w:type="dxa"/>
            <w:gridSpan w:val="2"/>
          </w:tcPr>
          <w:p w14:paraId="57CFC1C9" w14:textId="77777777" w:rsidR="00622A16" w:rsidRDefault="00622A16" w:rsidP="00622A16"/>
          <w:p w14:paraId="584A21D9" w14:textId="77777777" w:rsidR="00622A16" w:rsidRDefault="00622A16" w:rsidP="00622A16">
            <w:r>
              <w:t>3</w:t>
            </w:r>
          </w:p>
        </w:tc>
        <w:tc>
          <w:tcPr>
            <w:tcW w:w="1807" w:type="dxa"/>
            <w:gridSpan w:val="2"/>
          </w:tcPr>
          <w:p w14:paraId="2F0155E7" w14:textId="43D13037" w:rsidR="00622A16" w:rsidRDefault="00622A16" w:rsidP="00622A16">
            <w:pPr>
              <w:ind w:left="108" w:right="112"/>
              <w:jc w:val="both"/>
            </w:pPr>
            <w:r>
              <w:rPr>
                <w:sz w:val="20"/>
              </w:rPr>
              <w:t xml:space="preserve">Conceptúa los problemas de la navegación con corrientes  </w:t>
            </w:r>
          </w:p>
        </w:tc>
        <w:tc>
          <w:tcPr>
            <w:tcW w:w="2271" w:type="dxa"/>
            <w:gridSpan w:val="2"/>
          </w:tcPr>
          <w:p w14:paraId="54B9A957" w14:textId="34D7ACD3" w:rsidR="00622A16" w:rsidRDefault="00622A16" w:rsidP="00622A16">
            <w:pPr>
              <w:ind w:left="108"/>
            </w:pPr>
            <w:r>
              <w:rPr>
                <w:sz w:val="20"/>
              </w:rPr>
              <w:t xml:space="preserve">Analiza los problemas de la navegación con corrientes  </w:t>
            </w:r>
          </w:p>
        </w:tc>
        <w:tc>
          <w:tcPr>
            <w:tcW w:w="1833" w:type="dxa"/>
            <w:gridSpan w:val="2"/>
          </w:tcPr>
          <w:p w14:paraId="71A24658" w14:textId="1583A091" w:rsidR="00622A16" w:rsidRDefault="00622A16" w:rsidP="00622A16">
            <w:pPr>
              <w:ind w:left="108" w:right="112"/>
              <w:jc w:val="both"/>
            </w:pPr>
            <w:r>
              <w:rPr>
                <w:sz w:val="20"/>
              </w:rPr>
              <w:t xml:space="preserve">Aplica los problemas de la navegación con corrientes   </w:t>
            </w:r>
          </w:p>
        </w:tc>
        <w:tc>
          <w:tcPr>
            <w:tcW w:w="2346" w:type="dxa"/>
            <w:gridSpan w:val="3"/>
            <w:vMerge/>
          </w:tcPr>
          <w:p w14:paraId="797192B4" w14:textId="77777777" w:rsidR="00622A16" w:rsidRDefault="00622A16" w:rsidP="00622A16">
            <w:pPr>
              <w:spacing w:after="0" w:line="259" w:lineRule="auto"/>
              <w:ind w:left="2" w:right="109"/>
              <w:jc w:val="both"/>
            </w:pPr>
          </w:p>
        </w:tc>
        <w:tc>
          <w:tcPr>
            <w:tcW w:w="3252" w:type="dxa"/>
            <w:gridSpan w:val="3"/>
          </w:tcPr>
          <w:p w14:paraId="15160399" w14:textId="0D67E087" w:rsidR="00622A16" w:rsidRDefault="00622A16" w:rsidP="00622A16">
            <w:pPr>
              <w:ind w:left="106"/>
            </w:pPr>
            <w:r w:rsidRPr="00057AEB">
              <w:rPr>
                <w:sz w:val="20"/>
                <w:szCs w:val="20"/>
              </w:rPr>
              <w:t>Conoce, comprende,</w:t>
            </w:r>
            <w:r>
              <w:rPr>
                <w:sz w:val="20"/>
                <w:szCs w:val="20"/>
              </w:rPr>
              <w:t xml:space="preserve"> define, evalúa, analiza, aplica,</w:t>
            </w:r>
            <w:r w:rsidRPr="00057AEB">
              <w:rPr>
                <w:sz w:val="20"/>
                <w:szCs w:val="20"/>
              </w:rPr>
              <w:t xml:space="preserve"> y </w:t>
            </w:r>
            <w:r>
              <w:rPr>
                <w:sz w:val="20"/>
                <w:szCs w:val="20"/>
              </w:rPr>
              <w:t>soluciona problemas de la navegación con corrientes.</w:t>
            </w:r>
            <w:r>
              <w:rPr>
                <w:sz w:val="20"/>
              </w:rPr>
              <w:t xml:space="preserve"> </w:t>
            </w:r>
          </w:p>
        </w:tc>
      </w:tr>
      <w:tr w:rsidR="00622A16" w14:paraId="59FEBEF3" w14:textId="77777777" w:rsidTr="002C3E4D">
        <w:trPr>
          <w:gridAfter w:val="1"/>
          <w:wAfter w:w="66" w:type="dxa"/>
          <w:trHeight w:val="773"/>
        </w:trPr>
        <w:tc>
          <w:tcPr>
            <w:tcW w:w="447" w:type="dxa"/>
            <w:vMerge/>
          </w:tcPr>
          <w:p w14:paraId="4B2F7717" w14:textId="77777777" w:rsidR="00622A16" w:rsidRDefault="00622A16" w:rsidP="00622A16"/>
        </w:tc>
        <w:tc>
          <w:tcPr>
            <w:tcW w:w="1007" w:type="dxa"/>
            <w:gridSpan w:val="2"/>
            <w:vMerge w:val="restart"/>
          </w:tcPr>
          <w:p w14:paraId="76F87775" w14:textId="77777777" w:rsidR="00622A16" w:rsidRDefault="00622A16" w:rsidP="00622A16"/>
          <w:p w14:paraId="350BB5FF" w14:textId="77777777" w:rsidR="00622A16" w:rsidRDefault="00622A16" w:rsidP="00622A16">
            <w:r>
              <w:t>4</w:t>
            </w:r>
          </w:p>
        </w:tc>
        <w:tc>
          <w:tcPr>
            <w:tcW w:w="1807" w:type="dxa"/>
            <w:gridSpan w:val="2"/>
          </w:tcPr>
          <w:p w14:paraId="1D51C018" w14:textId="3845EA6B" w:rsidR="00622A16" w:rsidRDefault="00622A16" w:rsidP="00622A16">
            <w:pPr>
              <w:spacing w:line="241" w:lineRule="auto"/>
              <w:ind w:left="108"/>
            </w:pPr>
            <w:r>
              <w:rPr>
                <w:sz w:val="20"/>
              </w:rPr>
              <w:t>Conceptúa la corriente verdadera</w:t>
            </w:r>
          </w:p>
          <w:p w14:paraId="644324FE" w14:textId="35B04DFD" w:rsidR="00622A16" w:rsidRDefault="00622A16" w:rsidP="00622A16">
            <w:pPr>
              <w:ind w:left="108" w:right="112"/>
              <w:jc w:val="both"/>
            </w:pPr>
          </w:p>
        </w:tc>
        <w:tc>
          <w:tcPr>
            <w:tcW w:w="2271" w:type="dxa"/>
            <w:gridSpan w:val="2"/>
          </w:tcPr>
          <w:p w14:paraId="36D2F3F1" w14:textId="2F9A68D5" w:rsidR="00622A16" w:rsidRDefault="00622A16" w:rsidP="00622A16">
            <w:pPr>
              <w:spacing w:line="244" w:lineRule="auto"/>
              <w:ind w:left="108" w:right="110"/>
              <w:jc w:val="both"/>
            </w:pPr>
            <w:r>
              <w:rPr>
                <w:sz w:val="20"/>
              </w:rPr>
              <w:t xml:space="preserve">Analiza la corriente verdadera </w:t>
            </w:r>
          </w:p>
        </w:tc>
        <w:tc>
          <w:tcPr>
            <w:tcW w:w="1833" w:type="dxa"/>
            <w:gridSpan w:val="2"/>
          </w:tcPr>
          <w:p w14:paraId="562FD8A8" w14:textId="0A071445" w:rsidR="00622A16" w:rsidRDefault="00622A16" w:rsidP="00622A16">
            <w:pPr>
              <w:spacing w:line="241" w:lineRule="auto"/>
              <w:ind w:left="108"/>
            </w:pPr>
            <w:r>
              <w:rPr>
                <w:sz w:val="20"/>
              </w:rPr>
              <w:t xml:space="preserve">Determina la corriente verdadera </w:t>
            </w:r>
          </w:p>
        </w:tc>
        <w:tc>
          <w:tcPr>
            <w:tcW w:w="2346" w:type="dxa"/>
            <w:gridSpan w:val="3"/>
            <w:vMerge/>
          </w:tcPr>
          <w:p w14:paraId="04977954" w14:textId="77777777" w:rsidR="00622A16" w:rsidRDefault="00622A16" w:rsidP="00622A16">
            <w:pPr>
              <w:spacing w:after="0" w:line="259" w:lineRule="auto"/>
              <w:ind w:left="2" w:right="109" w:firstLine="0"/>
              <w:jc w:val="both"/>
            </w:pPr>
          </w:p>
        </w:tc>
        <w:tc>
          <w:tcPr>
            <w:tcW w:w="3252" w:type="dxa"/>
            <w:gridSpan w:val="3"/>
          </w:tcPr>
          <w:p w14:paraId="42164C41" w14:textId="4D7DB4CB" w:rsidR="00622A16" w:rsidRDefault="00622A16" w:rsidP="00622A16">
            <w:pPr>
              <w:spacing w:line="241" w:lineRule="auto"/>
              <w:ind w:left="106" w:right="115"/>
              <w:jc w:val="both"/>
            </w:pPr>
            <w:r w:rsidRPr="00057AEB">
              <w:rPr>
                <w:sz w:val="20"/>
                <w:szCs w:val="20"/>
              </w:rPr>
              <w:t>Conoce, comprende,</w:t>
            </w:r>
            <w:r>
              <w:rPr>
                <w:sz w:val="20"/>
                <w:szCs w:val="20"/>
              </w:rPr>
              <w:t xml:space="preserve"> define, evalúa, analiza, aplica, </w:t>
            </w:r>
            <w:r w:rsidRPr="00057AEB">
              <w:rPr>
                <w:sz w:val="20"/>
                <w:szCs w:val="20"/>
              </w:rPr>
              <w:t xml:space="preserve">y </w:t>
            </w:r>
            <w:r>
              <w:rPr>
                <w:sz w:val="20"/>
                <w:szCs w:val="20"/>
              </w:rPr>
              <w:t>soluciona problemas con la determinación de la corriente verdadera.</w:t>
            </w:r>
            <w:r>
              <w:rPr>
                <w:sz w:val="20"/>
              </w:rPr>
              <w:t xml:space="preserve"> </w:t>
            </w:r>
          </w:p>
          <w:p w14:paraId="6C78310D" w14:textId="77777777" w:rsidR="00622A16" w:rsidRDefault="00622A16" w:rsidP="00622A16">
            <w:pPr>
              <w:ind w:left="106"/>
            </w:pPr>
            <w:r>
              <w:rPr>
                <w:sz w:val="20"/>
              </w:rPr>
              <w:t xml:space="preserve"> </w:t>
            </w:r>
          </w:p>
        </w:tc>
      </w:tr>
      <w:tr w:rsidR="00622A16" w:rsidRPr="0030489D" w14:paraId="75150ACB" w14:textId="77777777" w:rsidTr="002C3E4D">
        <w:trPr>
          <w:gridAfter w:val="1"/>
          <w:wAfter w:w="66" w:type="dxa"/>
          <w:trHeight w:val="338"/>
        </w:trPr>
        <w:tc>
          <w:tcPr>
            <w:tcW w:w="447" w:type="dxa"/>
            <w:vMerge/>
          </w:tcPr>
          <w:p w14:paraId="1CF05A9A" w14:textId="77777777" w:rsidR="00622A16" w:rsidRDefault="00622A16" w:rsidP="00622A16"/>
        </w:tc>
        <w:tc>
          <w:tcPr>
            <w:tcW w:w="1007" w:type="dxa"/>
            <w:gridSpan w:val="2"/>
            <w:vMerge/>
          </w:tcPr>
          <w:p w14:paraId="4BD0961E" w14:textId="77777777" w:rsidR="00622A16" w:rsidRDefault="00622A16" w:rsidP="00622A16"/>
        </w:tc>
        <w:tc>
          <w:tcPr>
            <w:tcW w:w="11509" w:type="dxa"/>
            <w:gridSpan w:val="12"/>
          </w:tcPr>
          <w:p w14:paraId="1C1BE460" w14:textId="77777777" w:rsidR="00622A16" w:rsidRPr="0030489D" w:rsidRDefault="00622A16" w:rsidP="00622A16">
            <w:pPr>
              <w:jc w:val="center"/>
              <w:rPr>
                <w:b/>
              </w:rPr>
            </w:pPr>
            <w:r w:rsidRPr="0030489D">
              <w:rPr>
                <w:b/>
                <w:sz w:val="20"/>
              </w:rPr>
              <w:t>Evaluación de la unidad didáctica</w:t>
            </w:r>
          </w:p>
        </w:tc>
      </w:tr>
      <w:tr w:rsidR="00622A16" w:rsidRPr="0030489D" w14:paraId="2A87175E" w14:textId="77777777" w:rsidTr="002C3E4D">
        <w:trPr>
          <w:gridAfter w:val="1"/>
          <w:wAfter w:w="66" w:type="dxa"/>
          <w:trHeight w:val="773"/>
        </w:trPr>
        <w:tc>
          <w:tcPr>
            <w:tcW w:w="447" w:type="dxa"/>
            <w:vMerge/>
            <w:tcBorders>
              <w:bottom w:val="single" w:sz="4" w:space="0" w:color="auto"/>
            </w:tcBorders>
          </w:tcPr>
          <w:p w14:paraId="434BF85F" w14:textId="77777777" w:rsidR="00622A16" w:rsidRDefault="00622A16" w:rsidP="00622A16"/>
        </w:tc>
        <w:tc>
          <w:tcPr>
            <w:tcW w:w="1007" w:type="dxa"/>
            <w:gridSpan w:val="2"/>
            <w:vMerge/>
            <w:tcBorders>
              <w:bottom w:val="single" w:sz="4" w:space="0" w:color="auto"/>
            </w:tcBorders>
          </w:tcPr>
          <w:p w14:paraId="54841A45" w14:textId="77777777" w:rsidR="00622A16" w:rsidRDefault="00622A16" w:rsidP="00622A16"/>
        </w:tc>
        <w:tc>
          <w:tcPr>
            <w:tcW w:w="4078" w:type="dxa"/>
            <w:gridSpan w:val="4"/>
            <w:tcBorders>
              <w:bottom w:val="single" w:sz="4" w:space="0" w:color="auto"/>
            </w:tcBorders>
          </w:tcPr>
          <w:p w14:paraId="6AF0A706" w14:textId="77777777" w:rsidR="00622A16" w:rsidRPr="00112F0B" w:rsidRDefault="00622A16" w:rsidP="00622A16">
            <w:pPr>
              <w:spacing w:after="0"/>
              <w:ind w:left="2" w:right="111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 </w:t>
            </w:r>
            <w:r w:rsidRPr="00112F0B">
              <w:rPr>
                <w:b/>
                <w:sz w:val="20"/>
              </w:rPr>
              <w:t>EVIDENCIA DE CONOCIMIENTOS</w:t>
            </w:r>
          </w:p>
          <w:p w14:paraId="2D4488D7" w14:textId="77777777" w:rsidR="00622A16" w:rsidRDefault="00622A16" w:rsidP="00622A16">
            <w:pPr>
              <w:pStyle w:val="Prrafodelista"/>
              <w:numPr>
                <w:ilvl w:val="0"/>
                <w:numId w:val="3"/>
              </w:numPr>
              <w:spacing w:after="0"/>
              <w:ind w:right="111"/>
              <w:jc w:val="both"/>
            </w:pPr>
            <w:r>
              <w:t xml:space="preserve">.Estudios de casos </w:t>
            </w:r>
          </w:p>
          <w:p w14:paraId="39427D18" w14:textId="77777777" w:rsidR="00622A16" w:rsidRDefault="00622A16" w:rsidP="00622A16">
            <w:pPr>
              <w:pStyle w:val="Prrafodelista"/>
              <w:numPr>
                <w:ilvl w:val="0"/>
                <w:numId w:val="3"/>
              </w:numPr>
              <w:spacing w:after="0"/>
              <w:ind w:right="111"/>
              <w:jc w:val="both"/>
            </w:pPr>
            <w:r>
              <w:t>. Cuestionarios</w:t>
            </w:r>
          </w:p>
        </w:tc>
        <w:tc>
          <w:tcPr>
            <w:tcW w:w="3251" w:type="dxa"/>
            <w:gridSpan w:val="4"/>
            <w:tcBorders>
              <w:bottom w:val="single" w:sz="4" w:space="0" w:color="auto"/>
            </w:tcBorders>
          </w:tcPr>
          <w:p w14:paraId="46C5C527" w14:textId="77777777" w:rsidR="00622A16" w:rsidRPr="00112F0B" w:rsidRDefault="00622A16" w:rsidP="00622A16">
            <w:pPr>
              <w:spacing w:after="0"/>
              <w:rPr>
                <w:b/>
                <w:sz w:val="20"/>
              </w:rPr>
            </w:pPr>
            <w:r w:rsidRPr="00112F0B">
              <w:rPr>
                <w:b/>
                <w:sz w:val="20"/>
              </w:rPr>
              <w:t>EVIDENCIA DEL PRODUCTO</w:t>
            </w:r>
          </w:p>
          <w:p w14:paraId="2C29554B" w14:textId="77777777" w:rsidR="00622A16" w:rsidRPr="00083349" w:rsidRDefault="00622A16" w:rsidP="00622A16">
            <w:pPr>
              <w:pStyle w:val="Prrafodelista"/>
              <w:numPr>
                <w:ilvl w:val="0"/>
                <w:numId w:val="4"/>
              </w:numPr>
              <w:spacing w:after="0"/>
              <w:rPr>
                <w:sz w:val="20"/>
              </w:rPr>
            </w:pPr>
            <w:r w:rsidRPr="00083349">
              <w:rPr>
                <w:sz w:val="20"/>
              </w:rPr>
              <w:t>. Trabajos individuales Y/o grupales</w:t>
            </w:r>
          </w:p>
          <w:p w14:paraId="48B9D5D8" w14:textId="5881D891" w:rsidR="00622A16" w:rsidRDefault="00622A16" w:rsidP="00622A16">
            <w:pPr>
              <w:pStyle w:val="Prrafodelista"/>
              <w:numPr>
                <w:ilvl w:val="0"/>
                <w:numId w:val="4"/>
              </w:numPr>
              <w:spacing w:after="0"/>
            </w:pPr>
            <w:r w:rsidRPr="00083349">
              <w:rPr>
                <w:sz w:val="20"/>
              </w:rPr>
              <w:t>soluciones a ejercicios propuestos</w:t>
            </w:r>
          </w:p>
        </w:tc>
        <w:tc>
          <w:tcPr>
            <w:tcW w:w="4180" w:type="dxa"/>
            <w:gridSpan w:val="4"/>
            <w:tcBorders>
              <w:bottom w:val="single" w:sz="4" w:space="0" w:color="auto"/>
            </w:tcBorders>
          </w:tcPr>
          <w:p w14:paraId="1C4D90C5" w14:textId="77777777" w:rsidR="00622A16" w:rsidRPr="00112F0B" w:rsidRDefault="00622A16" w:rsidP="00622A16">
            <w:pPr>
              <w:spacing w:after="0"/>
              <w:ind w:left="3" w:right="110"/>
              <w:jc w:val="both"/>
              <w:rPr>
                <w:b/>
                <w:sz w:val="20"/>
              </w:rPr>
            </w:pPr>
            <w:r w:rsidRPr="00112F0B">
              <w:rPr>
                <w:b/>
                <w:sz w:val="20"/>
              </w:rPr>
              <w:t>EVIDENCIA DEL DESEMPEÑO</w:t>
            </w:r>
          </w:p>
          <w:p w14:paraId="66B78C1D" w14:textId="6FF560D5" w:rsidR="00622A16" w:rsidRDefault="00622A16" w:rsidP="00622A16">
            <w:pPr>
              <w:pStyle w:val="Prrafodelista"/>
              <w:numPr>
                <w:ilvl w:val="0"/>
                <w:numId w:val="2"/>
              </w:numPr>
              <w:spacing w:after="0"/>
              <w:ind w:right="110"/>
              <w:jc w:val="both"/>
            </w:pPr>
            <w:r>
              <w:t>Comportamiento en clase presencial.</w:t>
            </w:r>
          </w:p>
        </w:tc>
      </w:tr>
      <w:tr w:rsidR="00622A16" w:rsidRPr="0030489D" w14:paraId="3A1D5921" w14:textId="77777777" w:rsidTr="00BE3E98">
        <w:trPr>
          <w:gridAfter w:val="1"/>
          <w:wAfter w:w="66" w:type="dxa"/>
          <w:trHeight w:val="773"/>
        </w:trPr>
        <w:tc>
          <w:tcPr>
            <w:tcW w:w="12963" w:type="dxa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14:paraId="1B983B08" w14:textId="77777777" w:rsidR="00622A16" w:rsidRPr="00112F0B" w:rsidRDefault="00622A16" w:rsidP="00622A16">
            <w:pPr>
              <w:spacing w:after="0"/>
              <w:ind w:left="3" w:right="110"/>
              <w:jc w:val="both"/>
              <w:rPr>
                <w:b/>
                <w:sz w:val="20"/>
              </w:rPr>
            </w:pPr>
          </w:p>
        </w:tc>
      </w:tr>
      <w:tr w:rsidR="00622A16" w:rsidRPr="0030489D" w14:paraId="46C49F5A" w14:textId="77777777" w:rsidTr="00BE3E98">
        <w:trPr>
          <w:gridAfter w:val="1"/>
          <w:wAfter w:w="66" w:type="dxa"/>
          <w:trHeight w:val="773"/>
        </w:trPr>
        <w:tc>
          <w:tcPr>
            <w:tcW w:w="12963" w:type="dxa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14:paraId="12F11BCF" w14:textId="77777777" w:rsidR="00622A16" w:rsidRPr="00112F0B" w:rsidRDefault="00622A16" w:rsidP="00622A16">
            <w:pPr>
              <w:spacing w:after="0"/>
              <w:ind w:left="3" w:right="110"/>
              <w:jc w:val="both"/>
              <w:rPr>
                <w:b/>
                <w:sz w:val="20"/>
              </w:rPr>
            </w:pPr>
          </w:p>
        </w:tc>
      </w:tr>
      <w:tr w:rsidR="00622A16" w14:paraId="39E919C5" w14:textId="77777777" w:rsidTr="002C3E4D">
        <w:trPr>
          <w:trHeight w:val="955"/>
        </w:trPr>
        <w:tc>
          <w:tcPr>
            <w:tcW w:w="858" w:type="dxa"/>
            <w:gridSpan w:val="2"/>
            <w:vMerge w:val="restart"/>
            <w:textDirection w:val="btLr"/>
          </w:tcPr>
          <w:p w14:paraId="002220A8" w14:textId="77777777" w:rsidR="00622A16" w:rsidRDefault="00622A16" w:rsidP="00622A16">
            <w:pPr>
              <w:ind w:left="123" w:right="113"/>
              <w:jc w:val="center"/>
              <w:rPr>
                <w:b/>
              </w:rPr>
            </w:pPr>
            <w:r w:rsidRPr="00E30969">
              <w:rPr>
                <w:b/>
              </w:rPr>
              <w:t>UNIDAD DIDÁCTICA II</w:t>
            </w:r>
          </w:p>
          <w:p w14:paraId="384B8228" w14:textId="77777777" w:rsidR="00622A16" w:rsidRPr="00E30969" w:rsidRDefault="00622A16" w:rsidP="00622A16">
            <w:pPr>
              <w:ind w:left="123" w:right="113"/>
              <w:rPr>
                <w:b/>
              </w:rPr>
            </w:pPr>
          </w:p>
        </w:tc>
        <w:tc>
          <w:tcPr>
            <w:tcW w:w="12171" w:type="dxa"/>
            <w:gridSpan w:val="14"/>
          </w:tcPr>
          <w:p w14:paraId="549B646B" w14:textId="32C6A3D8" w:rsidR="00622A16" w:rsidRPr="002C3E4D" w:rsidRDefault="00622A16" w:rsidP="00622A16">
            <w:pPr>
              <w:spacing w:after="0" w:line="241" w:lineRule="auto"/>
              <w:ind w:left="0" w:firstLine="0"/>
              <w:jc w:val="both"/>
              <w:rPr>
                <w:b/>
                <w:sz w:val="20"/>
                <w:szCs w:val="20"/>
              </w:rPr>
            </w:pPr>
            <w:r w:rsidRPr="002C3E4D">
              <w:rPr>
                <w:b/>
                <w:sz w:val="20"/>
                <w:szCs w:val="20"/>
              </w:rPr>
              <w:t>Capacidad de la Unidad didáctica II.-</w:t>
            </w:r>
          </w:p>
          <w:p w14:paraId="0988662C" w14:textId="50C44B26" w:rsidR="00622A16" w:rsidRPr="002C3E4D" w:rsidRDefault="00622A16" w:rsidP="00622A16">
            <w:pPr>
              <w:spacing w:after="0" w:line="241" w:lineRule="auto"/>
              <w:ind w:left="0" w:firstLine="0"/>
              <w:jc w:val="both"/>
              <w:rPr>
                <w:b/>
                <w:bCs/>
                <w:sz w:val="20"/>
                <w:szCs w:val="20"/>
              </w:rPr>
            </w:pPr>
            <w:r w:rsidRPr="002C3E4D">
              <w:rPr>
                <w:b/>
                <w:bCs/>
                <w:sz w:val="20"/>
                <w:szCs w:val="20"/>
              </w:rPr>
              <w:t>Navegación Astronómica, instrumentos, almanaque náutico y posición observada del navegante</w:t>
            </w:r>
          </w:p>
          <w:p w14:paraId="2C0794ED" w14:textId="11EC5638" w:rsidR="00622A16" w:rsidRPr="003B2500" w:rsidRDefault="00622A16" w:rsidP="00622A16">
            <w:pPr>
              <w:spacing w:after="0" w:line="241" w:lineRule="auto"/>
              <w:ind w:left="0" w:firstLine="0"/>
              <w:jc w:val="both"/>
              <w:rPr>
                <w:sz w:val="20"/>
                <w:szCs w:val="20"/>
              </w:rPr>
            </w:pPr>
            <w:r w:rsidRPr="002C3E4D">
              <w:rPr>
                <w:sz w:val="20"/>
                <w:szCs w:val="20"/>
              </w:rPr>
              <w:t>Conoce, comprende, define, evalúa, analiza, aplica, y soluciona problemas con las generalidades de la navegación astronómica, los instrumentos usados en navegación astronómica, el almanaque náutico, la posición observada del navegante</w:t>
            </w:r>
            <w:r w:rsidRPr="007934EB">
              <w:rPr>
                <w:szCs w:val="24"/>
              </w:rPr>
              <w:t xml:space="preserve">  </w:t>
            </w:r>
          </w:p>
        </w:tc>
      </w:tr>
      <w:tr w:rsidR="00622A16" w:rsidRPr="006330AE" w14:paraId="44DB7152" w14:textId="77777777" w:rsidTr="002C3E4D">
        <w:trPr>
          <w:trHeight w:val="488"/>
        </w:trPr>
        <w:tc>
          <w:tcPr>
            <w:tcW w:w="858" w:type="dxa"/>
            <w:gridSpan w:val="2"/>
            <w:vMerge/>
          </w:tcPr>
          <w:p w14:paraId="3E8E73F5" w14:textId="77777777" w:rsidR="00622A16" w:rsidRDefault="00622A16" w:rsidP="00622A16"/>
        </w:tc>
        <w:tc>
          <w:tcPr>
            <w:tcW w:w="1134" w:type="dxa"/>
            <w:gridSpan w:val="2"/>
            <w:vMerge w:val="restart"/>
          </w:tcPr>
          <w:p w14:paraId="7A034C3A" w14:textId="77777777" w:rsidR="00622A16" w:rsidRDefault="00622A16" w:rsidP="00622A16">
            <w:pPr>
              <w:rPr>
                <w:b/>
                <w:sz w:val="20"/>
                <w:szCs w:val="20"/>
              </w:rPr>
            </w:pPr>
          </w:p>
          <w:p w14:paraId="6B903F2F" w14:textId="77777777" w:rsidR="00622A16" w:rsidRPr="00AA7109" w:rsidRDefault="00622A16" w:rsidP="00622A16">
            <w:pPr>
              <w:rPr>
                <w:b/>
                <w:sz w:val="20"/>
                <w:szCs w:val="20"/>
              </w:rPr>
            </w:pPr>
            <w:r w:rsidRPr="00AA7109">
              <w:rPr>
                <w:b/>
                <w:sz w:val="20"/>
                <w:szCs w:val="20"/>
              </w:rPr>
              <w:t>SEMANA</w:t>
            </w:r>
          </w:p>
          <w:p w14:paraId="17D4E07E" w14:textId="77777777" w:rsidR="00622A16" w:rsidRPr="00AA7109" w:rsidRDefault="00622A16" w:rsidP="00622A16">
            <w:pPr>
              <w:spacing w:after="160" w:line="259" w:lineRule="auto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6661" w:type="dxa"/>
            <w:gridSpan w:val="6"/>
          </w:tcPr>
          <w:p w14:paraId="5CB50356" w14:textId="77777777" w:rsidR="00622A16" w:rsidRPr="00AA7109" w:rsidRDefault="00622A16" w:rsidP="00622A16">
            <w:pPr>
              <w:jc w:val="center"/>
              <w:rPr>
                <w:b/>
                <w:sz w:val="20"/>
                <w:szCs w:val="20"/>
              </w:rPr>
            </w:pPr>
            <w:r w:rsidRPr="00AA7109">
              <w:rPr>
                <w:b/>
                <w:sz w:val="20"/>
                <w:szCs w:val="20"/>
              </w:rPr>
              <w:t>CONTENIDOS</w:t>
            </w:r>
          </w:p>
        </w:tc>
        <w:tc>
          <w:tcPr>
            <w:tcW w:w="1984" w:type="dxa"/>
            <w:gridSpan w:val="4"/>
            <w:vMerge w:val="restart"/>
          </w:tcPr>
          <w:p w14:paraId="274DD19C" w14:textId="6DC30A3D" w:rsidR="00622A16" w:rsidRDefault="00622A16" w:rsidP="00622A16">
            <w:pPr>
              <w:rPr>
                <w:b/>
                <w:sz w:val="20"/>
              </w:rPr>
            </w:pPr>
            <w:r w:rsidRPr="00AA7109">
              <w:rPr>
                <w:b/>
                <w:sz w:val="20"/>
              </w:rPr>
              <w:t>ESTRATEGIA</w:t>
            </w:r>
            <w:r>
              <w:rPr>
                <w:b/>
                <w:sz w:val="20"/>
              </w:rPr>
              <w:t>S DE LA ENSEÑANZA PRESENCIAL</w:t>
            </w:r>
          </w:p>
          <w:p w14:paraId="6F6F1F91" w14:textId="77777777" w:rsidR="00622A16" w:rsidRPr="00AA7109" w:rsidRDefault="00622A16" w:rsidP="00622A16">
            <w:pPr>
              <w:rPr>
                <w:b/>
              </w:rPr>
            </w:pPr>
          </w:p>
        </w:tc>
        <w:tc>
          <w:tcPr>
            <w:tcW w:w="2392" w:type="dxa"/>
            <w:gridSpan w:val="2"/>
            <w:vMerge w:val="restart"/>
          </w:tcPr>
          <w:p w14:paraId="151AEBF9" w14:textId="77777777" w:rsidR="00622A16" w:rsidRPr="006330AE" w:rsidRDefault="00622A16" w:rsidP="00622A16">
            <w:pPr>
              <w:rPr>
                <w:b/>
              </w:rPr>
            </w:pPr>
            <w:r w:rsidRPr="006330AE">
              <w:rPr>
                <w:b/>
                <w:sz w:val="20"/>
              </w:rPr>
              <w:t>Indicadores de logro de capacidad</w:t>
            </w:r>
          </w:p>
        </w:tc>
      </w:tr>
      <w:tr w:rsidR="00622A16" w14:paraId="7343DDC9" w14:textId="77777777" w:rsidTr="002C3E4D">
        <w:trPr>
          <w:trHeight w:val="566"/>
        </w:trPr>
        <w:tc>
          <w:tcPr>
            <w:tcW w:w="858" w:type="dxa"/>
            <w:gridSpan w:val="2"/>
            <w:vMerge/>
          </w:tcPr>
          <w:p w14:paraId="319723AB" w14:textId="77777777" w:rsidR="00622A16" w:rsidRDefault="00622A16" w:rsidP="00622A16"/>
        </w:tc>
        <w:tc>
          <w:tcPr>
            <w:tcW w:w="1134" w:type="dxa"/>
            <w:gridSpan w:val="2"/>
            <w:vMerge/>
          </w:tcPr>
          <w:p w14:paraId="0E401889" w14:textId="77777777" w:rsidR="00622A16" w:rsidRDefault="00622A16" w:rsidP="00622A16"/>
        </w:tc>
        <w:tc>
          <w:tcPr>
            <w:tcW w:w="2835" w:type="dxa"/>
            <w:gridSpan w:val="2"/>
          </w:tcPr>
          <w:p w14:paraId="4BFA0933" w14:textId="77777777" w:rsidR="00622A16" w:rsidRPr="00A47EEB" w:rsidRDefault="00622A16" w:rsidP="00622A16">
            <w:pPr>
              <w:rPr>
                <w:b/>
              </w:rPr>
            </w:pPr>
            <w:r w:rsidRPr="00A47EEB">
              <w:rPr>
                <w:b/>
              </w:rPr>
              <w:t xml:space="preserve">Conceptual </w:t>
            </w:r>
          </w:p>
        </w:tc>
        <w:tc>
          <w:tcPr>
            <w:tcW w:w="1985" w:type="dxa"/>
            <w:gridSpan w:val="2"/>
          </w:tcPr>
          <w:p w14:paraId="523FC3AA" w14:textId="77777777" w:rsidR="00622A16" w:rsidRPr="00A47EEB" w:rsidRDefault="00622A16" w:rsidP="00622A16">
            <w:pPr>
              <w:rPr>
                <w:b/>
              </w:rPr>
            </w:pPr>
            <w:r w:rsidRPr="00A47EEB">
              <w:rPr>
                <w:b/>
              </w:rPr>
              <w:t>Procedimental</w:t>
            </w:r>
          </w:p>
        </w:tc>
        <w:tc>
          <w:tcPr>
            <w:tcW w:w="1841" w:type="dxa"/>
            <w:gridSpan w:val="2"/>
          </w:tcPr>
          <w:p w14:paraId="73423E4D" w14:textId="77777777" w:rsidR="00622A16" w:rsidRPr="00A47EEB" w:rsidRDefault="00622A16" w:rsidP="00622A16">
            <w:pPr>
              <w:rPr>
                <w:b/>
              </w:rPr>
            </w:pPr>
            <w:r w:rsidRPr="00A47EEB">
              <w:rPr>
                <w:b/>
              </w:rPr>
              <w:t>Actitudinal</w:t>
            </w:r>
          </w:p>
        </w:tc>
        <w:tc>
          <w:tcPr>
            <w:tcW w:w="1984" w:type="dxa"/>
            <w:gridSpan w:val="4"/>
            <w:vMerge/>
          </w:tcPr>
          <w:p w14:paraId="4F5CFF3E" w14:textId="77777777" w:rsidR="00622A16" w:rsidRDefault="00622A16" w:rsidP="00622A16"/>
        </w:tc>
        <w:tc>
          <w:tcPr>
            <w:tcW w:w="2392" w:type="dxa"/>
            <w:gridSpan w:val="2"/>
            <w:vMerge/>
          </w:tcPr>
          <w:p w14:paraId="3DB8BD53" w14:textId="77777777" w:rsidR="00622A16" w:rsidRDefault="00622A16" w:rsidP="00622A16"/>
        </w:tc>
      </w:tr>
      <w:tr w:rsidR="00622A16" w14:paraId="70097150" w14:textId="77777777" w:rsidTr="002C3E4D">
        <w:trPr>
          <w:trHeight w:val="773"/>
        </w:trPr>
        <w:tc>
          <w:tcPr>
            <w:tcW w:w="858" w:type="dxa"/>
            <w:gridSpan w:val="2"/>
            <w:vMerge/>
          </w:tcPr>
          <w:p w14:paraId="0DA0508C" w14:textId="77777777" w:rsidR="00622A16" w:rsidRDefault="00622A16" w:rsidP="00622A16"/>
        </w:tc>
        <w:tc>
          <w:tcPr>
            <w:tcW w:w="1134" w:type="dxa"/>
            <w:gridSpan w:val="2"/>
          </w:tcPr>
          <w:p w14:paraId="5A3ECD52" w14:textId="77777777" w:rsidR="00622A16" w:rsidRDefault="00622A16" w:rsidP="00622A16">
            <w:pPr>
              <w:jc w:val="center"/>
            </w:pPr>
          </w:p>
          <w:p w14:paraId="3657A10D" w14:textId="77777777" w:rsidR="00622A16" w:rsidRDefault="00622A16" w:rsidP="00622A16">
            <w:pPr>
              <w:jc w:val="center"/>
            </w:pPr>
          </w:p>
          <w:p w14:paraId="5ACA3687" w14:textId="77777777" w:rsidR="00622A16" w:rsidRDefault="00622A16" w:rsidP="00622A16">
            <w:pPr>
              <w:jc w:val="center"/>
            </w:pPr>
            <w:r>
              <w:t>1</w:t>
            </w:r>
          </w:p>
        </w:tc>
        <w:tc>
          <w:tcPr>
            <w:tcW w:w="2835" w:type="dxa"/>
            <w:gridSpan w:val="2"/>
          </w:tcPr>
          <w:p w14:paraId="1A9ACBD6" w14:textId="49950DBA" w:rsidR="00622A16" w:rsidRDefault="00622A16" w:rsidP="00622A16">
            <w:pPr>
              <w:ind w:left="108"/>
            </w:pPr>
            <w:r>
              <w:rPr>
                <w:sz w:val="20"/>
              </w:rPr>
              <w:t xml:space="preserve"> Conceptúa generalidades navegación Astronómica </w:t>
            </w:r>
          </w:p>
        </w:tc>
        <w:tc>
          <w:tcPr>
            <w:tcW w:w="1985" w:type="dxa"/>
            <w:gridSpan w:val="2"/>
          </w:tcPr>
          <w:p w14:paraId="3F8A8EB5" w14:textId="763C8656" w:rsidR="00622A16" w:rsidRDefault="00622A16" w:rsidP="00622A16">
            <w:pPr>
              <w:ind w:left="29" w:hanging="29"/>
            </w:pPr>
            <w:r>
              <w:rPr>
                <w:sz w:val="20"/>
              </w:rPr>
              <w:t xml:space="preserve">Analiza </w:t>
            </w:r>
            <w:r>
              <w:rPr>
                <w:sz w:val="20"/>
              </w:rPr>
              <w:tab/>
              <w:t>las generalidades de navegación Astronómica</w:t>
            </w:r>
          </w:p>
        </w:tc>
        <w:tc>
          <w:tcPr>
            <w:tcW w:w="1841" w:type="dxa"/>
            <w:gridSpan w:val="2"/>
          </w:tcPr>
          <w:p w14:paraId="419197E9" w14:textId="0AFA956B" w:rsidR="00622A16" w:rsidRDefault="00622A16" w:rsidP="00622A16">
            <w:pPr>
              <w:ind w:left="106"/>
            </w:pPr>
            <w:r>
              <w:rPr>
                <w:sz w:val="20"/>
              </w:rPr>
              <w:t xml:space="preserve"> Aplica </w:t>
            </w:r>
            <w:r>
              <w:rPr>
                <w:sz w:val="20"/>
              </w:rPr>
              <w:tab/>
              <w:t xml:space="preserve">las generalidades de navegación Astronómica </w:t>
            </w:r>
          </w:p>
        </w:tc>
        <w:tc>
          <w:tcPr>
            <w:tcW w:w="1984" w:type="dxa"/>
            <w:gridSpan w:val="4"/>
            <w:vMerge w:val="restart"/>
          </w:tcPr>
          <w:p w14:paraId="097D9D8A" w14:textId="77777777" w:rsidR="00622A16" w:rsidRDefault="00622A16" w:rsidP="00622A16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</w:t>
            </w:r>
          </w:p>
          <w:p w14:paraId="59B2E131" w14:textId="77777777" w:rsidR="00622A16" w:rsidRPr="00A541CE" w:rsidRDefault="00622A16" w:rsidP="00622A16">
            <w:pPr>
              <w:spacing w:after="0"/>
              <w:ind w:left="2" w:right="109"/>
              <w:jc w:val="both"/>
              <w:rPr>
                <w:sz w:val="20"/>
                <w:szCs w:val="20"/>
              </w:rPr>
            </w:pPr>
            <w:r w:rsidRPr="00A541CE">
              <w:rPr>
                <w:sz w:val="20"/>
                <w:szCs w:val="20"/>
              </w:rPr>
              <w:t>Lluvia de ideas (saberes previos)</w:t>
            </w:r>
          </w:p>
          <w:p w14:paraId="3E75FED3" w14:textId="77777777" w:rsidR="00622A16" w:rsidRPr="00A541CE" w:rsidRDefault="00622A16" w:rsidP="00622A16">
            <w:pPr>
              <w:spacing w:after="0"/>
              <w:ind w:left="2" w:right="109"/>
              <w:jc w:val="both"/>
              <w:rPr>
                <w:sz w:val="20"/>
                <w:szCs w:val="20"/>
              </w:rPr>
            </w:pPr>
          </w:p>
          <w:p w14:paraId="4FBDBF51" w14:textId="77777777" w:rsidR="00622A16" w:rsidRPr="00A541CE" w:rsidRDefault="00622A16" w:rsidP="00622A16">
            <w:pPr>
              <w:spacing w:after="0"/>
              <w:ind w:left="2" w:right="109"/>
              <w:jc w:val="both"/>
              <w:rPr>
                <w:sz w:val="20"/>
                <w:szCs w:val="20"/>
              </w:rPr>
            </w:pPr>
            <w:r w:rsidRPr="00A541CE">
              <w:rPr>
                <w:sz w:val="20"/>
                <w:szCs w:val="20"/>
              </w:rPr>
              <w:t>Expositiva</w:t>
            </w:r>
          </w:p>
          <w:p w14:paraId="3D615806" w14:textId="77777777" w:rsidR="00622A16" w:rsidRPr="00A541CE" w:rsidRDefault="00622A16" w:rsidP="00622A16">
            <w:pPr>
              <w:spacing w:after="0"/>
              <w:ind w:left="2" w:right="109"/>
              <w:jc w:val="both"/>
              <w:rPr>
                <w:sz w:val="20"/>
                <w:szCs w:val="20"/>
              </w:rPr>
            </w:pPr>
            <w:r w:rsidRPr="00A541CE">
              <w:rPr>
                <w:sz w:val="20"/>
                <w:szCs w:val="20"/>
              </w:rPr>
              <w:t xml:space="preserve">(docente/alumno) en el aula de clases </w:t>
            </w:r>
          </w:p>
          <w:p w14:paraId="5A7AB099" w14:textId="77777777" w:rsidR="00622A16" w:rsidRPr="00A541CE" w:rsidRDefault="00622A16" w:rsidP="00622A16">
            <w:pPr>
              <w:spacing w:after="0"/>
              <w:ind w:left="2" w:right="109"/>
              <w:jc w:val="both"/>
              <w:rPr>
                <w:sz w:val="20"/>
                <w:szCs w:val="20"/>
              </w:rPr>
            </w:pPr>
            <w:r w:rsidRPr="00A541CE">
              <w:rPr>
                <w:sz w:val="20"/>
                <w:szCs w:val="20"/>
              </w:rPr>
              <w:t xml:space="preserve"> Prácticas en el campo.</w:t>
            </w:r>
          </w:p>
          <w:p w14:paraId="2FD5D64B" w14:textId="77777777" w:rsidR="00622A16" w:rsidRPr="00A541CE" w:rsidRDefault="00622A16" w:rsidP="00622A16">
            <w:pPr>
              <w:spacing w:after="0"/>
              <w:ind w:left="2" w:right="109"/>
              <w:jc w:val="both"/>
              <w:rPr>
                <w:sz w:val="20"/>
                <w:szCs w:val="20"/>
              </w:rPr>
            </w:pPr>
            <w:r w:rsidRPr="00A541CE">
              <w:rPr>
                <w:sz w:val="20"/>
                <w:szCs w:val="20"/>
              </w:rPr>
              <w:t xml:space="preserve">Prácticas en el laboratorio </w:t>
            </w:r>
            <w:r>
              <w:rPr>
                <w:sz w:val="20"/>
                <w:szCs w:val="20"/>
              </w:rPr>
              <w:t>navegación</w:t>
            </w:r>
          </w:p>
          <w:p w14:paraId="398AC6A0" w14:textId="77777777" w:rsidR="00622A16" w:rsidRPr="00A541CE" w:rsidRDefault="00622A16" w:rsidP="00622A16">
            <w:pPr>
              <w:spacing w:after="0"/>
              <w:ind w:left="2" w:right="109"/>
              <w:jc w:val="both"/>
              <w:rPr>
                <w:sz w:val="20"/>
                <w:szCs w:val="20"/>
              </w:rPr>
            </w:pPr>
            <w:r w:rsidRPr="00A541CE">
              <w:rPr>
                <w:sz w:val="20"/>
                <w:szCs w:val="20"/>
              </w:rPr>
              <w:t>Prácticas en el taller de dibujo.</w:t>
            </w:r>
          </w:p>
          <w:p w14:paraId="1BF2B7A0" w14:textId="77777777" w:rsidR="00622A16" w:rsidRPr="00A541CE" w:rsidRDefault="00622A16" w:rsidP="00622A16">
            <w:pPr>
              <w:spacing w:after="0"/>
              <w:ind w:left="2" w:right="109"/>
              <w:jc w:val="both"/>
              <w:rPr>
                <w:sz w:val="20"/>
                <w:szCs w:val="20"/>
              </w:rPr>
            </w:pPr>
            <w:r w:rsidRPr="00A541CE">
              <w:rPr>
                <w:sz w:val="20"/>
                <w:szCs w:val="20"/>
              </w:rPr>
              <w:t xml:space="preserve"> Presentación y Exposición de trabajos de investigación   </w:t>
            </w:r>
          </w:p>
          <w:p w14:paraId="497B4440" w14:textId="77777777" w:rsidR="00622A16" w:rsidRPr="00A541CE" w:rsidRDefault="00622A16" w:rsidP="00622A16">
            <w:pPr>
              <w:spacing w:after="0"/>
              <w:ind w:left="2" w:right="109"/>
              <w:jc w:val="both"/>
              <w:rPr>
                <w:sz w:val="20"/>
                <w:szCs w:val="20"/>
              </w:rPr>
            </w:pPr>
          </w:p>
          <w:p w14:paraId="3BD96965" w14:textId="18F61DE6" w:rsidR="00622A16" w:rsidRDefault="00622A16" w:rsidP="00622A16">
            <w:pPr>
              <w:spacing w:after="0" w:line="242" w:lineRule="auto"/>
              <w:ind w:left="2" w:right="111"/>
              <w:jc w:val="both"/>
            </w:pPr>
            <w:r w:rsidRPr="00A541CE">
              <w:rPr>
                <w:sz w:val="20"/>
                <w:szCs w:val="20"/>
              </w:rPr>
              <w:t>Evaluación del modulo</w:t>
            </w:r>
          </w:p>
        </w:tc>
        <w:tc>
          <w:tcPr>
            <w:tcW w:w="2392" w:type="dxa"/>
            <w:gridSpan w:val="2"/>
          </w:tcPr>
          <w:p w14:paraId="1EAD0E47" w14:textId="6DC38AE2" w:rsidR="00622A16" w:rsidRDefault="00622A16" w:rsidP="00622A16">
            <w:pPr>
              <w:ind w:left="96" w:firstLine="0"/>
              <w:jc w:val="both"/>
            </w:pPr>
            <w:r>
              <w:rPr>
                <w:sz w:val="20"/>
              </w:rPr>
              <w:t xml:space="preserve"> </w:t>
            </w:r>
            <w:r w:rsidRPr="00057AEB">
              <w:rPr>
                <w:sz w:val="20"/>
                <w:szCs w:val="20"/>
              </w:rPr>
              <w:t>Conoce, comprende,</w:t>
            </w:r>
            <w:r>
              <w:rPr>
                <w:sz w:val="20"/>
                <w:szCs w:val="20"/>
              </w:rPr>
              <w:t xml:space="preserve"> define, evalúa, analiza, aplica, </w:t>
            </w:r>
            <w:r w:rsidRPr="00057AEB">
              <w:rPr>
                <w:sz w:val="20"/>
                <w:szCs w:val="20"/>
              </w:rPr>
              <w:t xml:space="preserve">y </w:t>
            </w:r>
            <w:r>
              <w:rPr>
                <w:sz w:val="20"/>
                <w:szCs w:val="20"/>
              </w:rPr>
              <w:t xml:space="preserve">soluciona problemas con </w:t>
            </w:r>
            <w:r w:rsidRPr="00057AEB">
              <w:rPr>
                <w:sz w:val="20"/>
                <w:szCs w:val="20"/>
              </w:rPr>
              <w:t>la</w:t>
            </w:r>
            <w:r>
              <w:rPr>
                <w:sz w:val="20"/>
                <w:szCs w:val="20"/>
              </w:rPr>
              <w:t>s generalidades de navegación astronómica,</w:t>
            </w:r>
          </w:p>
        </w:tc>
      </w:tr>
      <w:tr w:rsidR="00622A16" w14:paraId="5CDB8875" w14:textId="77777777" w:rsidTr="002C3E4D">
        <w:trPr>
          <w:trHeight w:val="773"/>
        </w:trPr>
        <w:tc>
          <w:tcPr>
            <w:tcW w:w="858" w:type="dxa"/>
            <w:gridSpan w:val="2"/>
            <w:vMerge/>
          </w:tcPr>
          <w:p w14:paraId="354CFAC1" w14:textId="77777777" w:rsidR="00622A16" w:rsidRDefault="00622A16" w:rsidP="00622A16"/>
        </w:tc>
        <w:tc>
          <w:tcPr>
            <w:tcW w:w="1134" w:type="dxa"/>
            <w:gridSpan w:val="2"/>
          </w:tcPr>
          <w:p w14:paraId="653C9F25" w14:textId="77777777" w:rsidR="00622A16" w:rsidRDefault="00622A16" w:rsidP="00622A16">
            <w:pPr>
              <w:jc w:val="center"/>
            </w:pPr>
          </w:p>
          <w:p w14:paraId="61B230E5" w14:textId="77777777" w:rsidR="00622A16" w:rsidRDefault="00622A16" w:rsidP="00622A16">
            <w:pPr>
              <w:jc w:val="center"/>
            </w:pPr>
          </w:p>
          <w:p w14:paraId="0C0AB4F6" w14:textId="77777777" w:rsidR="00622A16" w:rsidRDefault="00622A16" w:rsidP="00622A16">
            <w:pPr>
              <w:jc w:val="center"/>
            </w:pPr>
            <w:r>
              <w:t>2</w:t>
            </w:r>
          </w:p>
        </w:tc>
        <w:tc>
          <w:tcPr>
            <w:tcW w:w="2835" w:type="dxa"/>
            <w:gridSpan w:val="2"/>
          </w:tcPr>
          <w:p w14:paraId="11CCE6D6" w14:textId="2EB1FBF4" w:rsidR="00622A16" w:rsidRDefault="00622A16" w:rsidP="00622A16">
            <w:pPr>
              <w:ind w:left="108"/>
            </w:pPr>
            <w:r>
              <w:rPr>
                <w:sz w:val="20"/>
              </w:rPr>
              <w:t xml:space="preserve"> Conceptúa instrumentos usados navegación astronómica </w:t>
            </w:r>
          </w:p>
        </w:tc>
        <w:tc>
          <w:tcPr>
            <w:tcW w:w="1985" w:type="dxa"/>
            <w:gridSpan w:val="2"/>
          </w:tcPr>
          <w:p w14:paraId="7D1B8429" w14:textId="77777777" w:rsidR="00622A16" w:rsidRDefault="00622A16" w:rsidP="00622A16">
            <w:pPr>
              <w:tabs>
                <w:tab w:val="center" w:pos="434"/>
                <w:tab w:val="center" w:pos="1747"/>
              </w:tabs>
            </w:pPr>
            <w:r>
              <w:rPr>
                <w:sz w:val="20"/>
              </w:rPr>
              <w:t xml:space="preserve">Analiza </w:t>
            </w:r>
            <w:r>
              <w:rPr>
                <w:sz w:val="20"/>
              </w:rPr>
              <w:tab/>
              <w:t xml:space="preserve">los </w:t>
            </w:r>
          </w:p>
          <w:p w14:paraId="23AA0A27" w14:textId="77777777" w:rsidR="00622A16" w:rsidRDefault="00622A16" w:rsidP="00622A16">
            <w:pPr>
              <w:ind w:left="108"/>
            </w:pPr>
            <w:r>
              <w:rPr>
                <w:sz w:val="20"/>
              </w:rPr>
              <w:t xml:space="preserve">instrumentos </w:t>
            </w:r>
          </w:p>
          <w:p w14:paraId="4D542F97" w14:textId="77777777" w:rsidR="00622A16" w:rsidRDefault="00622A16" w:rsidP="00622A16">
            <w:pPr>
              <w:tabs>
                <w:tab w:val="center" w:pos="429"/>
                <w:tab w:val="center" w:pos="1764"/>
              </w:tabs>
            </w:pPr>
            <w:r>
              <w:tab/>
            </w:r>
            <w:r>
              <w:rPr>
                <w:sz w:val="20"/>
              </w:rPr>
              <w:t xml:space="preserve">usados </w:t>
            </w:r>
            <w:r>
              <w:rPr>
                <w:sz w:val="20"/>
              </w:rPr>
              <w:tab/>
              <w:t xml:space="preserve">en </w:t>
            </w:r>
          </w:p>
          <w:p w14:paraId="31B2A141" w14:textId="77777777" w:rsidR="00622A16" w:rsidRDefault="00622A16" w:rsidP="00622A16">
            <w:pPr>
              <w:spacing w:after="2" w:line="239" w:lineRule="auto"/>
              <w:ind w:left="108"/>
            </w:pPr>
            <w:r>
              <w:rPr>
                <w:sz w:val="20"/>
              </w:rPr>
              <w:t xml:space="preserve">navegación astronómica </w:t>
            </w:r>
          </w:p>
          <w:p w14:paraId="7CC04C52" w14:textId="753AC4E5" w:rsidR="00622A16" w:rsidRDefault="00622A16" w:rsidP="00622A16">
            <w:pPr>
              <w:ind w:left="30" w:hanging="30"/>
            </w:pPr>
          </w:p>
        </w:tc>
        <w:tc>
          <w:tcPr>
            <w:tcW w:w="1841" w:type="dxa"/>
            <w:gridSpan w:val="2"/>
          </w:tcPr>
          <w:p w14:paraId="2CE0F595" w14:textId="77777777" w:rsidR="00622A16" w:rsidRDefault="00622A16" w:rsidP="00622A16">
            <w:pPr>
              <w:tabs>
                <w:tab w:val="center" w:pos="434"/>
                <w:tab w:val="center" w:pos="1747"/>
              </w:tabs>
            </w:pPr>
            <w:r>
              <w:tab/>
            </w:r>
            <w:r>
              <w:rPr>
                <w:sz w:val="20"/>
              </w:rPr>
              <w:t>Aplica</w:t>
            </w:r>
            <w:r>
              <w:rPr>
                <w:sz w:val="20"/>
              </w:rPr>
              <w:tab/>
              <w:t xml:space="preserve">los </w:t>
            </w:r>
          </w:p>
          <w:p w14:paraId="4D3A2D18" w14:textId="77777777" w:rsidR="00622A16" w:rsidRDefault="00622A16" w:rsidP="00622A16">
            <w:pPr>
              <w:ind w:left="108"/>
            </w:pPr>
            <w:r>
              <w:rPr>
                <w:sz w:val="20"/>
              </w:rPr>
              <w:t xml:space="preserve">instrumentos </w:t>
            </w:r>
          </w:p>
          <w:p w14:paraId="4BE0D500" w14:textId="77777777" w:rsidR="00622A16" w:rsidRDefault="00622A16" w:rsidP="00622A16">
            <w:pPr>
              <w:tabs>
                <w:tab w:val="center" w:pos="429"/>
                <w:tab w:val="center" w:pos="1764"/>
              </w:tabs>
            </w:pPr>
            <w:r>
              <w:tab/>
            </w:r>
            <w:r>
              <w:rPr>
                <w:sz w:val="20"/>
              </w:rPr>
              <w:t xml:space="preserve">usados </w:t>
            </w:r>
            <w:r>
              <w:rPr>
                <w:sz w:val="20"/>
              </w:rPr>
              <w:tab/>
              <w:t xml:space="preserve">en </w:t>
            </w:r>
          </w:p>
          <w:p w14:paraId="0B582E54" w14:textId="77777777" w:rsidR="00622A16" w:rsidRDefault="00622A16" w:rsidP="00622A16">
            <w:pPr>
              <w:spacing w:after="2" w:line="239" w:lineRule="auto"/>
              <w:ind w:left="108"/>
            </w:pPr>
            <w:r>
              <w:rPr>
                <w:sz w:val="20"/>
              </w:rPr>
              <w:t xml:space="preserve">navegación astronómica </w:t>
            </w:r>
          </w:p>
          <w:p w14:paraId="18961520" w14:textId="50F61160" w:rsidR="00622A16" w:rsidRDefault="00622A16" w:rsidP="00622A16">
            <w:pPr>
              <w:ind w:left="10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4" w:type="dxa"/>
            <w:gridSpan w:val="4"/>
            <w:vMerge/>
          </w:tcPr>
          <w:p w14:paraId="50B51EC0" w14:textId="77777777" w:rsidR="00622A16" w:rsidRPr="007212AD" w:rsidRDefault="00622A16" w:rsidP="00622A16">
            <w:pPr>
              <w:spacing w:after="0" w:line="242" w:lineRule="auto"/>
              <w:ind w:left="2" w:right="111"/>
              <w:jc w:val="both"/>
              <w:rPr>
                <w:sz w:val="20"/>
                <w:szCs w:val="20"/>
              </w:rPr>
            </w:pPr>
          </w:p>
        </w:tc>
        <w:tc>
          <w:tcPr>
            <w:tcW w:w="2392" w:type="dxa"/>
            <w:gridSpan w:val="2"/>
          </w:tcPr>
          <w:p w14:paraId="4F699972" w14:textId="6A224592" w:rsidR="00622A16" w:rsidRDefault="00622A16" w:rsidP="00622A16">
            <w:pPr>
              <w:spacing w:after="2" w:line="239" w:lineRule="auto"/>
              <w:ind w:left="106"/>
              <w:jc w:val="both"/>
            </w:pPr>
            <w:r w:rsidRPr="00057AEB">
              <w:rPr>
                <w:sz w:val="20"/>
                <w:szCs w:val="20"/>
              </w:rPr>
              <w:t>Conoce, comprende,</w:t>
            </w:r>
            <w:r>
              <w:rPr>
                <w:sz w:val="20"/>
                <w:szCs w:val="20"/>
              </w:rPr>
              <w:t xml:space="preserve"> define, evalúa, analiza, aplica,</w:t>
            </w:r>
            <w:r w:rsidRPr="00057AEB">
              <w:rPr>
                <w:sz w:val="20"/>
                <w:szCs w:val="20"/>
              </w:rPr>
              <w:t xml:space="preserve"> y </w:t>
            </w:r>
            <w:r>
              <w:rPr>
                <w:sz w:val="20"/>
                <w:szCs w:val="20"/>
              </w:rPr>
              <w:t xml:space="preserve">soluciona problemas con </w:t>
            </w:r>
            <w:r w:rsidRPr="00057AEB">
              <w:rPr>
                <w:sz w:val="20"/>
                <w:szCs w:val="20"/>
              </w:rPr>
              <w:t>instrumentos</w:t>
            </w:r>
            <w:r>
              <w:rPr>
                <w:sz w:val="20"/>
              </w:rPr>
              <w:t xml:space="preserve"> usados en navegación </w:t>
            </w:r>
          </w:p>
          <w:p w14:paraId="21308142" w14:textId="77777777" w:rsidR="00622A16" w:rsidRDefault="00622A16" w:rsidP="00622A16">
            <w:pPr>
              <w:ind w:left="106"/>
              <w:jc w:val="both"/>
            </w:pPr>
            <w:r>
              <w:rPr>
                <w:sz w:val="20"/>
              </w:rPr>
              <w:t xml:space="preserve">electrónica </w:t>
            </w:r>
          </w:p>
        </w:tc>
      </w:tr>
      <w:tr w:rsidR="00622A16" w14:paraId="6A125C55" w14:textId="77777777" w:rsidTr="002C3E4D">
        <w:trPr>
          <w:trHeight w:val="1390"/>
        </w:trPr>
        <w:tc>
          <w:tcPr>
            <w:tcW w:w="858" w:type="dxa"/>
            <w:gridSpan w:val="2"/>
            <w:vMerge/>
          </w:tcPr>
          <w:p w14:paraId="6D0ED548" w14:textId="77777777" w:rsidR="00622A16" w:rsidRDefault="00622A16" w:rsidP="00622A16"/>
        </w:tc>
        <w:tc>
          <w:tcPr>
            <w:tcW w:w="1134" w:type="dxa"/>
            <w:gridSpan w:val="2"/>
          </w:tcPr>
          <w:p w14:paraId="6D1910C2" w14:textId="77777777" w:rsidR="00622A16" w:rsidRDefault="00622A16" w:rsidP="00622A16">
            <w:pPr>
              <w:jc w:val="center"/>
            </w:pPr>
          </w:p>
          <w:p w14:paraId="75A4C800" w14:textId="77777777" w:rsidR="00622A16" w:rsidRDefault="00622A16" w:rsidP="00622A16">
            <w:pPr>
              <w:jc w:val="center"/>
            </w:pPr>
          </w:p>
          <w:p w14:paraId="4D99ACFF" w14:textId="77777777" w:rsidR="00622A16" w:rsidRDefault="00622A16" w:rsidP="00622A16">
            <w:pPr>
              <w:jc w:val="center"/>
            </w:pPr>
            <w:r>
              <w:t>3</w:t>
            </w:r>
          </w:p>
        </w:tc>
        <w:tc>
          <w:tcPr>
            <w:tcW w:w="2835" w:type="dxa"/>
            <w:gridSpan w:val="2"/>
          </w:tcPr>
          <w:p w14:paraId="0893C3B4" w14:textId="77777777" w:rsidR="00622A16" w:rsidRDefault="00622A16" w:rsidP="00622A16">
            <w:pPr>
              <w:ind w:left="108"/>
            </w:pPr>
            <w:r>
              <w:rPr>
                <w:sz w:val="20"/>
              </w:rPr>
              <w:t xml:space="preserve"> Conceptúa el </w:t>
            </w:r>
          </w:p>
          <w:p w14:paraId="39CC9B7C" w14:textId="27C796AD" w:rsidR="00622A16" w:rsidRDefault="00622A16" w:rsidP="00622A16">
            <w:pPr>
              <w:ind w:left="108"/>
            </w:pPr>
            <w:r>
              <w:rPr>
                <w:sz w:val="20"/>
              </w:rPr>
              <w:t xml:space="preserve">almanaque náutico </w:t>
            </w:r>
          </w:p>
        </w:tc>
        <w:tc>
          <w:tcPr>
            <w:tcW w:w="1985" w:type="dxa"/>
            <w:gridSpan w:val="2"/>
          </w:tcPr>
          <w:p w14:paraId="2EEC2CDC" w14:textId="77777777" w:rsidR="00622A16" w:rsidRDefault="00622A16" w:rsidP="00622A16">
            <w:pPr>
              <w:tabs>
                <w:tab w:val="center" w:pos="434"/>
                <w:tab w:val="center" w:pos="1798"/>
              </w:tabs>
            </w:pPr>
            <w:r>
              <w:tab/>
            </w:r>
            <w:r>
              <w:rPr>
                <w:sz w:val="20"/>
              </w:rPr>
              <w:t xml:space="preserve">Analiza </w:t>
            </w:r>
            <w:r>
              <w:rPr>
                <w:sz w:val="20"/>
              </w:rPr>
              <w:tab/>
              <w:t xml:space="preserve">el </w:t>
            </w:r>
          </w:p>
          <w:p w14:paraId="33AC6E87" w14:textId="3581CEBC" w:rsidR="00622A16" w:rsidRDefault="00622A16" w:rsidP="00622A16">
            <w:pPr>
              <w:ind w:left="106"/>
            </w:pPr>
            <w:r>
              <w:rPr>
                <w:sz w:val="20"/>
              </w:rPr>
              <w:t xml:space="preserve">almanaque náutico </w:t>
            </w:r>
          </w:p>
        </w:tc>
        <w:tc>
          <w:tcPr>
            <w:tcW w:w="1841" w:type="dxa"/>
            <w:gridSpan w:val="2"/>
          </w:tcPr>
          <w:p w14:paraId="4FE4E1D4" w14:textId="77777777" w:rsidR="00622A16" w:rsidRDefault="00622A16" w:rsidP="00622A16">
            <w:pPr>
              <w:tabs>
                <w:tab w:val="center" w:pos="457"/>
                <w:tab w:val="center" w:pos="1656"/>
              </w:tabs>
            </w:pPr>
            <w:r>
              <w:tab/>
            </w:r>
            <w:r>
              <w:rPr>
                <w:sz w:val="20"/>
              </w:rPr>
              <w:t xml:space="preserve"> aplica </w:t>
            </w:r>
            <w:r>
              <w:rPr>
                <w:sz w:val="20"/>
              </w:rPr>
              <w:tab/>
              <w:t xml:space="preserve">el </w:t>
            </w:r>
          </w:p>
          <w:p w14:paraId="4F75E0C6" w14:textId="1AB8728F" w:rsidR="00622A16" w:rsidRDefault="00622A16" w:rsidP="00622A16">
            <w:pPr>
              <w:ind w:left="108"/>
            </w:pPr>
            <w:r>
              <w:rPr>
                <w:sz w:val="20"/>
              </w:rPr>
              <w:t xml:space="preserve">almanaque náutico </w:t>
            </w:r>
          </w:p>
        </w:tc>
        <w:tc>
          <w:tcPr>
            <w:tcW w:w="1984" w:type="dxa"/>
            <w:gridSpan w:val="4"/>
            <w:vMerge/>
          </w:tcPr>
          <w:p w14:paraId="783CF726" w14:textId="77777777" w:rsidR="00622A16" w:rsidRDefault="00622A16" w:rsidP="00622A16">
            <w:pPr>
              <w:spacing w:after="0" w:line="242" w:lineRule="auto"/>
              <w:ind w:left="2" w:right="111"/>
              <w:jc w:val="both"/>
            </w:pPr>
          </w:p>
        </w:tc>
        <w:tc>
          <w:tcPr>
            <w:tcW w:w="2392" w:type="dxa"/>
            <w:gridSpan w:val="2"/>
          </w:tcPr>
          <w:p w14:paraId="55E26A3C" w14:textId="540035DF" w:rsidR="00622A16" w:rsidRDefault="00622A16" w:rsidP="00622A16">
            <w:pPr>
              <w:ind w:left="106" w:right="111"/>
              <w:jc w:val="both"/>
            </w:pPr>
            <w:r w:rsidRPr="00057AEB">
              <w:rPr>
                <w:sz w:val="20"/>
                <w:szCs w:val="20"/>
              </w:rPr>
              <w:t>Conoce, comprende,</w:t>
            </w:r>
            <w:r>
              <w:rPr>
                <w:sz w:val="20"/>
                <w:szCs w:val="20"/>
              </w:rPr>
              <w:t xml:space="preserve"> define, evalúa, analiza, aplica, </w:t>
            </w:r>
            <w:r w:rsidRPr="00057AEB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soluciona los problemas de las coordenadas de los astros con el almanaque náutico </w:t>
            </w:r>
            <w:r>
              <w:rPr>
                <w:sz w:val="20"/>
              </w:rPr>
              <w:t xml:space="preserve"> </w:t>
            </w:r>
          </w:p>
        </w:tc>
      </w:tr>
      <w:tr w:rsidR="00622A16" w14:paraId="118179D4" w14:textId="77777777" w:rsidTr="002C3E4D">
        <w:trPr>
          <w:trHeight w:val="773"/>
        </w:trPr>
        <w:tc>
          <w:tcPr>
            <w:tcW w:w="858" w:type="dxa"/>
            <w:gridSpan w:val="2"/>
            <w:vMerge/>
            <w:tcBorders>
              <w:bottom w:val="nil"/>
            </w:tcBorders>
          </w:tcPr>
          <w:p w14:paraId="5D6D0F3B" w14:textId="77777777" w:rsidR="00622A16" w:rsidRDefault="00622A16" w:rsidP="00622A16"/>
        </w:tc>
        <w:tc>
          <w:tcPr>
            <w:tcW w:w="1134" w:type="dxa"/>
            <w:gridSpan w:val="2"/>
            <w:tcBorders>
              <w:bottom w:val="nil"/>
            </w:tcBorders>
          </w:tcPr>
          <w:p w14:paraId="3BEE28EB" w14:textId="77777777" w:rsidR="00622A16" w:rsidRDefault="00622A16" w:rsidP="00622A16">
            <w:pPr>
              <w:jc w:val="center"/>
            </w:pPr>
          </w:p>
          <w:p w14:paraId="3AA49B15" w14:textId="77777777" w:rsidR="00622A16" w:rsidRDefault="00622A16" w:rsidP="00622A16">
            <w:pPr>
              <w:jc w:val="center"/>
            </w:pPr>
            <w:r>
              <w:t>4</w:t>
            </w:r>
          </w:p>
        </w:tc>
        <w:tc>
          <w:tcPr>
            <w:tcW w:w="2835" w:type="dxa"/>
            <w:gridSpan w:val="2"/>
          </w:tcPr>
          <w:p w14:paraId="6B372BEF" w14:textId="77777777" w:rsidR="00622A16" w:rsidRDefault="00622A16" w:rsidP="00622A16">
            <w:pPr>
              <w:ind w:left="108"/>
            </w:pPr>
            <w:r>
              <w:rPr>
                <w:sz w:val="20"/>
              </w:rPr>
              <w:t xml:space="preserve"> Conceptúa la </w:t>
            </w:r>
          </w:p>
          <w:p w14:paraId="08580D8B" w14:textId="3E9D647D" w:rsidR="00622A16" w:rsidRDefault="00622A16" w:rsidP="00622A16">
            <w:pPr>
              <w:ind w:left="108"/>
            </w:pPr>
            <w:r>
              <w:rPr>
                <w:sz w:val="20"/>
              </w:rPr>
              <w:t xml:space="preserve">Posición observada del navegante  </w:t>
            </w:r>
          </w:p>
        </w:tc>
        <w:tc>
          <w:tcPr>
            <w:tcW w:w="1985" w:type="dxa"/>
            <w:gridSpan w:val="2"/>
          </w:tcPr>
          <w:p w14:paraId="3724E235" w14:textId="77777777" w:rsidR="00622A16" w:rsidRDefault="00622A16" w:rsidP="00622A16">
            <w:pPr>
              <w:spacing w:line="242" w:lineRule="auto"/>
              <w:ind w:left="108"/>
              <w:jc w:val="both"/>
            </w:pPr>
            <w:r>
              <w:rPr>
                <w:sz w:val="20"/>
              </w:rPr>
              <w:t xml:space="preserve"> Analiza la posición observada del </w:t>
            </w:r>
          </w:p>
          <w:p w14:paraId="72F1FCA8" w14:textId="263314AE" w:rsidR="00622A16" w:rsidRDefault="00622A16" w:rsidP="00622A16">
            <w:pPr>
              <w:ind w:left="106"/>
            </w:pPr>
            <w:r>
              <w:rPr>
                <w:sz w:val="20"/>
              </w:rPr>
              <w:t xml:space="preserve">navegante,  </w:t>
            </w:r>
          </w:p>
        </w:tc>
        <w:tc>
          <w:tcPr>
            <w:tcW w:w="1841" w:type="dxa"/>
            <w:gridSpan w:val="2"/>
          </w:tcPr>
          <w:p w14:paraId="2AE90E67" w14:textId="77777777" w:rsidR="00622A16" w:rsidRDefault="00622A16" w:rsidP="00622A16">
            <w:pPr>
              <w:tabs>
                <w:tab w:val="center" w:pos="457"/>
                <w:tab w:val="center" w:pos="1656"/>
              </w:tabs>
            </w:pPr>
            <w:r>
              <w:tab/>
            </w:r>
            <w:r>
              <w:rPr>
                <w:sz w:val="20"/>
              </w:rPr>
              <w:t xml:space="preserve"> Aplica </w:t>
            </w:r>
            <w:r>
              <w:rPr>
                <w:sz w:val="20"/>
              </w:rPr>
              <w:tab/>
              <w:t xml:space="preserve">la </w:t>
            </w:r>
          </w:p>
          <w:p w14:paraId="49DA56CA" w14:textId="77777777" w:rsidR="00622A16" w:rsidRDefault="00622A16" w:rsidP="00622A16">
            <w:pPr>
              <w:ind w:left="108"/>
            </w:pPr>
            <w:r>
              <w:rPr>
                <w:sz w:val="20"/>
              </w:rPr>
              <w:t xml:space="preserve">posición </w:t>
            </w:r>
          </w:p>
          <w:p w14:paraId="5FB2E012" w14:textId="58406743" w:rsidR="00622A16" w:rsidRDefault="00622A16" w:rsidP="00622A16">
            <w:pPr>
              <w:ind w:left="108"/>
            </w:pPr>
            <w:r>
              <w:rPr>
                <w:sz w:val="20"/>
              </w:rPr>
              <w:lastRenderedPageBreak/>
              <w:t xml:space="preserve">observada del navegante </w:t>
            </w:r>
          </w:p>
        </w:tc>
        <w:tc>
          <w:tcPr>
            <w:tcW w:w="1984" w:type="dxa"/>
            <w:gridSpan w:val="4"/>
            <w:vMerge/>
          </w:tcPr>
          <w:p w14:paraId="6C4AFFB5" w14:textId="77777777" w:rsidR="00622A16" w:rsidRDefault="00622A16" w:rsidP="00622A16">
            <w:pPr>
              <w:spacing w:after="0" w:line="242" w:lineRule="auto"/>
              <w:ind w:left="2" w:right="111" w:firstLine="0"/>
              <w:jc w:val="both"/>
            </w:pPr>
          </w:p>
        </w:tc>
        <w:tc>
          <w:tcPr>
            <w:tcW w:w="2392" w:type="dxa"/>
            <w:gridSpan w:val="2"/>
          </w:tcPr>
          <w:p w14:paraId="1440B58C" w14:textId="320B37CA" w:rsidR="00622A16" w:rsidRDefault="00622A16" w:rsidP="00622A16">
            <w:pPr>
              <w:ind w:left="106"/>
            </w:pPr>
            <w:r w:rsidRPr="00057AEB">
              <w:rPr>
                <w:sz w:val="20"/>
                <w:szCs w:val="20"/>
              </w:rPr>
              <w:t>Conoce, comprende,</w:t>
            </w:r>
            <w:r>
              <w:rPr>
                <w:sz w:val="20"/>
                <w:szCs w:val="20"/>
              </w:rPr>
              <w:t xml:space="preserve"> define, evalúa, analiza, aplica, </w:t>
            </w:r>
            <w:r w:rsidRPr="00057AEB">
              <w:rPr>
                <w:sz w:val="20"/>
                <w:szCs w:val="20"/>
              </w:rPr>
              <w:t xml:space="preserve"> y</w:t>
            </w:r>
            <w:r>
              <w:rPr>
                <w:sz w:val="20"/>
                <w:szCs w:val="20"/>
              </w:rPr>
              <w:t xml:space="preserve"> soluciona los </w:t>
            </w:r>
            <w:r>
              <w:rPr>
                <w:sz w:val="20"/>
                <w:szCs w:val="20"/>
              </w:rPr>
              <w:lastRenderedPageBreak/>
              <w:t>problemas de posición observada del navegante</w:t>
            </w:r>
          </w:p>
        </w:tc>
      </w:tr>
      <w:tr w:rsidR="00622A16" w:rsidRPr="0030489D" w14:paraId="44819591" w14:textId="77777777" w:rsidTr="002C3E4D">
        <w:trPr>
          <w:trHeight w:val="338"/>
        </w:trPr>
        <w:tc>
          <w:tcPr>
            <w:tcW w:w="858" w:type="dxa"/>
            <w:gridSpan w:val="2"/>
            <w:vMerge/>
            <w:tcBorders>
              <w:top w:val="nil"/>
              <w:bottom w:val="nil"/>
            </w:tcBorders>
          </w:tcPr>
          <w:p w14:paraId="2F2B75CF" w14:textId="77777777" w:rsidR="00622A16" w:rsidRDefault="00622A16" w:rsidP="00622A16"/>
        </w:tc>
        <w:tc>
          <w:tcPr>
            <w:tcW w:w="1134" w:type="dxa"/>
            <w:gridSpan w:val="2"/>
            <w:vMerge w:val="restart"/>
            <w:tcBorders>
              <w:top w:val="nil"/>
            </w:tcBorders>
          </w:tcPr>
          <w:p w14:paraId="31535E17" w14:textId="77777777" w:rsidR="00622A16" w:rsidRDefault="00622A16" w:rsidP="00622A16"/>
        </w:tc>
        <w:tc>
          <w:tcPr>
            <w:tcW w:w="11037" w:type="dxa"/>
            <w:gridSpan w:val="12"/>
            <w:tcBorders>
              <w:top w:val="nil"/>
            </w:tcBorders>
          </w:tcPr>
          <w:p w14:paraId="664D74AA" w14:textId="77777777" w:rsidR="00622A16" w:rsidRPr="0030489D" w:rsidRDefault="00622A16" w:rsidP="00622A16">
            <w:pPr>
              <w:jc w:val="center"/>
              <w:rPr>
                <w:b/>
              </w:rPr>
            </w:pPr>
            <w:r w:rsidRPr="0030489D">
              <w:rPr>
                <w:b/>
                <w:sz w:val="20"/>
              </w:rPr>
              <w:t>Evaluación de la unidad didáctica</w:t>
            </w:r>
          </w:p>
        </w:tc>
      </w:tr>
      <w:tr w:rsidR="00622A16" w:rsidRPr="0030489D" w14:paraId="26A24E9E" w14:textId="77777777" w:rsidTr="002C3E4D">
        <w:trPr>
          <w:trHeight w:val="773"/>
        </w:trPr>
        <w:tc>
          <w:tcPr>
            <w:tcW w:w="858" w:type="dxa"/>
            <w:gridSpan w:val="2"/>
            <w:vMerge/>
            <w:tcBorders>
              <w:top w:val="nil"/>
              <w:bottom w:val="nil"/>
            </w:tcBorders>
          </w:tcPr>
          <w:p w14:paraId="3A53C686" w14:textId="77777777" w:rsidR="00622A16" w:rsidRDefault="00622A16" w:rsidP="00622A16"/>
        </w:tc>
        <w:tc>
          <w:tcPr>
            <w:tcW w:w="1134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3AF3DD45" w14:textId="77777777" w:rsidR="00622A16" w:rsidRDefault="00622A16" w:rsidP="00622A16"/>
        </w:tc>
        <w:tc>
          <w:tcPr>
            <w:tcW w:w="4820" w:type="dxa"/>
            <w:gridSpan w:val="4"/>
            <w:tcBorders>
              <w:bottom w:val="single" w:sz="4" w:space="0" w:color="auto"/>
            </w:tcBorders>
          </w:tcPr>
          <w:p w14:paraId="387C6AB2" w14:textId="77777777" w:rsidR="00622A16" w:rsidRPr="00112F0B" w:rsidRDefault="00622A16" w:rsidP="00622A16">
            <w:pPr>
              <w:spacing w:after="0"/>
              <w:ind w:left="2" w:right="111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 </w:t>
            </w:r>
            <w:r w:rsidRPr="00112F0B">
              <w:rPr>
                <w:b/>
                <w:sz w:val="20"/>
              </w:rPr>
              <w:t>Evidencia de conocimientos</w:t>
            </w:r>
          </w:p>
          <w:p w14:paraId="18160536" w14:textId="77777777" w:rsidR="00622A16" w:rsidRDefault="00622A16" w:rsidP="00622A16">
            <w:pPr>
              <w:pStyle w:val="Prrafodelista"/>
              <w:numPr>
                <w:ilvl w:val="0"/>
                <w:numId w:val="3"/>
              </w:numPr>
              <w:spacing w:after="0"/>
              <w:ind w:right="111"/>
              <w:jc w:val="both"/>
            </w:pPr>
            <w:r>
              <w:t xml:space="preserve">.Estudios de casos </w:t>
            </w:r>
          </w:p>
          <w:p w14:paraId="1FD2943A" w14:textId="77777777" w:rsidR="00622A16" w:rsidRDefault="00622A16" w:rsidP="00622A16">
            <w:pPr>
              <w:pStyle w:val="Prrafodelista"/>
              <w:numPr>
                <w:ilvl w:val="0"/>
                <w:numId w:val="3"/>
              </w:numPr>
              <w:spacing w:after="0"/>
              <w:ind w:right="111"/>
              <w:jc w:val="both"/>
            </w:pPr>
            <w:r>
              <w:t>. Cuestionarios</w:t>
            </w:r>
          </w:p>
        </w:tc>
        <w:tc>
          <w:tcPr>
            <w:tcW w:w="3496" w:type="dxa"/>
            <w:gridSpan w:val="5"/>
            <w:tcBorders>
              <w:bottom w:val="single" w:sz="4" w:space="0" w:color="auto"/>
            </w:tcBorders>
          </w:tcPr>
          <w:p w14:paraId="6C8D43F8" w14:textId="77777777" w:rsidR="00622A16" w:rsidRPr="00112F0B" w:rsidRDefault="00622A16" w:rsidP="00622A16">
            <w:pPr>
              <w:spacing w:after="0"/>
              <w:rPr>
                <w:b/>
                <w:sz w:val="20"/>
              </w:rPr>
            </w:pPr>
            <w:r w:rsidRPr="00112F0B">
              <w:rPr>
                <w:b/>
                <w:sz w:val="20"/>
              </w:rPr>
              <w:t>Evidencia del producto</w:t>
            </w:r>
          </w:p>
          <w:p w14:paraId="02756534" w14:textId="77777777" w:rsidR="00622A16" w:rsidRPr="00083349" w:rsidRDefault="00622A16" w:rsidP="00622A16">
            <w:pPr>
              <w:pStyle w:val="Prrafodelista"/>
              <w:numPr>
                <w:ilvl w:val="0"/>
                <w:numId w:val="4"/>
              </w:numPr>
              <w:spacing w:after="0"/>
              <w:rPr>
                <w:sz w:val="20"/>
              </w:rPr>
            </w:pPr>
            <w:r w:rsidRPr="00083349">
              <w:rPr>
                <w:sz w:val="20"/>
              </w:rPr>
              <w:t>. Trabajos individuales Y/o grupales</w:t>
            </w:r>
          </w:p>
          <w:p w14:paraId="6CB822C7" w14:textId="77777777" w:rsidR="00622A16" w:rsidRDefault="00622A16" w:rsidP="00622A16">
            <w:pPr>
              <w:pStyle w:val="Prrafodelista"/>
              <w:numPr>
                <w:ilvl w:val="0"/>
                <w:numId w:val="4"/>
              </w:numPr>
              <w:spacing w:after="0"/>
            </w:pPr>
            <w:r w:rsidRPr="00083349">
              <w:rPr>
                <w:sz w:val="20"/>
              </w:rPr>
              <w:t>.soluciones a ejercicios propuestos</w:t>
            </w:r>
          </w:p>
        </w:tc>
        <w:tc>
          <w:tcPr>
            <w:tcW w:w="2721" w:type="dxa"/>
            <w:gridSpan w:val="3"/>
            <w:tcBorders>
              <w:bottom w:val="single" w:sz="4" w:space="0" w:color="auto"/>
            </w:tcBorders>
          </w:tcPr>
          <w:p w14:paraId="6F1B108C" w14:textId="77777777" w:rsidR="00622A16" w:rsidRPr="00112F0B" w:rsidRDefault="00622A16" w:rsidP="00622A16">
            <w:pPr>
              <w:spacing w:after="0"/>
              <w:ind w:left="3" w:right="110"/>
              <w:jc w:val="both"/>
              <w:rPr>
                <w:b/>
                <w:sz w:val="20"/>
              </w:rPr>
            </w:pPr>
            <w:r w:rsidRPr="00112F0B">
              <w:rPr>
                <w:b/>
                <w:sz w:val="20"/>
              </w:rPr>
              <w:t>Evidencia del desempeño</w:t>
            </w:r>
          </w:p>
          <w:p w14:paraId="7C56BD1F" w14:textId="11550C2F" w:rsidR="00622A16" w:rsidRDefault="00622A16" w:rsidP="00622A16">
            <w:pPr>
              <w:pStyle w:val="Prrafodelista"/>
              <w:numPr>
                <w:ilvl w:val="0"/>
                <w:numId w:val="2"/>
              </w:numPr>
              <w:spacing w:after="0"/>
              <w:ind w:right="110"/>
              <w:jc w:val="both"/>
            </w:pPr>
            <w:r>
              <w:t>Comportamiento en clase presencial</w:t>
            </w:r>
          </w:p>
        </w:tc>
      </w:tr>
    </w:tbl>
    <w:bookmarkStart w:id="1" w:name="_Hlk90885884"/>
    <w:p w14:paraId="3BAEBCB8" w14:textId="77777777" w:rsidR="00732385" w:rsidRDefault="00732385" w:rsidP="00732385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6311D" wp14:editId="31A6DCAF">
                <wp:simplePos x="0" y="0"/>
                <wp:positionH relativeFrom="column">
                  <wp:posOffset>-112395</wp:posOffset>
                </wp:positionH>
                <wp:positionV relativeFrom="paragraph">
                  <wp:posOffset>-33020</wp:posOffset>
                </wp:positionV>
                <wp:extent cx="542925" cy="9525"/>
                <wp:effectExtent l="0" t="0" r="28575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08B9C6" id="Conector recto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85pt,-2.6pt" to="33.9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14:paraId="398AB6F6" w14:textId="77777777" w:rsidR="00732385" w:rsidRDefault="00732385" w:rsidP="00732385"/>
    <w:p w14:paraId="1999C639" w14:textId="77777777" w:rsidR="00732385" w:rsidRDefault="00732385" w:rsidP="00732385"/>
    <w:p w14:paraId="3B563DCB" w14:textId="77777777" w:rsidR="00732385" w:rsidRDefault="00732385" w:rsidP="00732385"/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818"/>
        <w:gridCol w:w="1815"/>
        <w:gridCol w:w="2234"/>
        <w:gridCol w:w="2190"/>
        <w:gridCol w:w="815"/>
        <w:gridCol w:w="1093"/>
        <w:gridCol w:w="2213"/>
      </w:tblGrid>
      <w:tr w:rsidR="00732385" w14:paraId="0166CBAF" w14:textId="77777777" w:rsidTr="00BE3E98">
        <w:trPr>
          <w:trHeight w:val="773"/>
        </w:trPr>
        <w:tc>
          <w:tcPr>
            <w:tcW w:w="851" w:type="dxa"/>
            <w:vMerge w:val="restart"/>
            <w:textDirection w:val="btLr"/>
          </w:tcPr>
          <w:p w14:paraId="768D5A5A" w14:textId="77777777" w:rsidR="00732385" w:rsidRPr="00965F69" w:rsidRDefault="00732385" w:rsidP="00BE3E98">
            <w:pPr>
              <w:ind w:left="123" w:right="113"/>
              <w:jc w:val="center"/>
              <w:rPr>
                <w:b/>
              </w:rPr>
            </w:pPr>
            <w:r w:rsidRPr="00965F69">
              <w:rPr>
                <w:b/>
              </w:rPr>
              <w:t>Unidad Didáctica III</w:t>
            </w:r>
          </w:p>
          <w:p w14:paraId="27D02515" w14:textId="77777777" w:rsidR="00732385" w:rsidRDefault="00732385" w:rsidP="00BE3E98">
            <w:pPr>
              <w:ind w:left="123" w:right="113"/>
            </w:pPr>
          </w:p>
        </w:tc>
        <w:tc>
          <w:tcPr>
            <w:tcW w:w="12178" w:type="dxa"/>
            <w:gridSpan w:val="7"/>
          </w:tcPr>
          <w:p w14:paraId="0D427735" w14:textId="77777777" w:rsidR="00C01A47" w:rsidRPr="00C01A47" w:rsidRDefault="00732385" w:rsidP="00F43997">
            <w:pPr>
              <w:spacing w:after="0" w:line="241" w:lineRule="auto"/>
              <w:ind w:left="106" w:firstLine="0"/>
              <w:rPr>
                <w:b/>
                <w:sz w:val="20"/>
                <w:szCs w:val="20"/>
              </w:rPr>
            </w:pPr>
            <w:r w:rsidRPr="00C01A47">
              <w:rPr>
                <w:b/>
                <w:sz w:val="20"/>
                <w:szCs w:val="20"/>
              </w:rPr>
              <w:t xml:space="preserve">Capacidad de la Unidad didáctica III.- </w:t>
            </w:r>
          </w:p>
          <w:p w14:paraId="772B702A" w14:textId="56621EBF" w:rsidR="00FA2E2A" w:rsidRPr="00C01A47" w:rsidRDefault="00FA2E2A" w:rsidP="00F43997">
            <w:pPr>
              <w:spacing w:after="0" w:line="241" w:lineRule="auto"/>
              <w:ind w:left="106" w:firstLine="0"/>
              <w:rPr>
                <w:b/>
                <w:sz w:val="20"/>
                <w:szCs w:val="20"/>
              </w:rPr>
            </w:pPr>
            <w:r w:rsidRPr="00C01A47">
              <w:rPr>
                <w:b/>
                <w:sz w:val="20"/>
                <w:szCs w:val="20"/>
              </w:rPr>
              <w:t>Cosmografía y el tiempo</w:t>
            </w:r>
          </w:p>
          <w:p w14:paraId="587AFDC8" w14:textId="3596887C" w:rsidR="00732385" w:rsidRDefault="00C01A47" w:rsidP="00F43997">
            <w:pPr>
              <w:spacing w:after="0" w:line="241" w:lineRule="auto"/>
              <w:ind w:left="106" w:firstLine="0"/>
            </w:pPr>
            <w:r w:rsidRPr="00C01A47">
              <w:rPr>
                <w:sz w:val="20"/>
                <w:szCs w:val="20"/>
              </w:rPr>
              <w:t>Conoce, comprende, define, evalúa, analiza, aplica, y soluciona problemas con la cosmografía y el tiempo</w:t>
            </w:r>
          </w:p>
        </w:tc>
      </w:tr>
      <w:tr w:rsidR="00732385" w:rsidRPr="006330AE" w14:paraId="222BA803" w14:textId="77777777" w:rsidTr="00BE3E98">
        <w:trPr>
          <w:trHeight w:val="488"/>
        </w:trPr>
        <w:tc>
          <w:tcPr>
            <w:tcW w:w="851" w:type="dxa"/>
            <w:vMerge/>
          </w:tcPr>
          <w:p w14:paraId="5FA0ACDF" w14:textId="77777777" w:rsidR="00732385" w:rsidRDefault="00732385" w:rsidP="00BE3E98"/>
        </w:tc>
        <w:tc>
          <w:tcPr>
            <w:tcW w:w="1818" w:type="dxa"/>
            <w:vMerge w:val="restart"/>
          </w:tcPr>
          <w:p w14:paraId="3214DEF9" w14:textId="77777777" w:rsidR="00732385" w:rsidRDefault="00732385" w:rsidP="00BE3E98">
            <w:pPr>
              <w:rPr>
                <w:b/>
                <w:sz w:val="20"/>
                <w:szCs w:val="20"/>
              </w:rPr>
            </w:pPr>
          </w:p>
          <w:p w14:paraId="65BAD457" w14:textId="77777777" w:rsidR="00732385" w:rsidRPr="00AA7109" w:rsidRDefault="00732385" w:rsidP="00BE3E98">
            <w:pPr>
              <w:rPr>
                <w:b/>
                <w:sz w:val="20"/>
                <w:szCs w:val="20"/>
              </w:rPr>
            </w:pPr>
            <w:r w:rsidRPr="00AA7109">
              <w:rPr>
                <w:b/>
                <w:sz w:val="20"/>
                <w:szCs w:val="20"/>
              </w:rPr>
              <w:t>SEMANA</w:t>
            </w:r>
          </w:p>
          <w:p w14:paraId="4B70FE4C" w14:textId="77777777" w:rsidR="00732385" w:rsidRPr="00AA7109" w:rsidRDefault="00732385" w:rsidP="00BE3E98">
            <w:pPr>
              <w:spacing w:after="160" w:line="259" w:lineRule="auto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6239" w:type="dxa"/>
            <w:gridSpan w:val="3"/>
          </w:tcPr>
          <w:p w14:paraId="48D88AA4" w14:textId="77777777" w:rsidR="00732385" w:rsidRPr="00AA7109" w:rsidRDefault="00732385" w:rsidP="00BE3E98">
            <w:pPr>
              <w:jc w:val="center"/>
              <w:rPr>
                <w:b/>
                <w:sz w:val="20"/>
                <w:szCs w:val="20"/>
              </w:rPr>
            </w:pPr>
            <w:r w:rsidRPr="00AA7109">
              <w:rPr>
                <w:b/>
                <w:sz w:val="20"/>
                <w:szCs w:val="20"/>
              </w:rPr>
              <w:t>CONTENIDOS</w:t>
            </w:r>
          </w:p>
        </w:tc>
        <w:tc>
          <w:tcPr>
            <w:tcW w:w="1908" w:type="dxa"/>
            <w:gridSpan w:val="2"/>
            <w:vMerge w:val="restart"/>
          </w:tcPr>
          <w:p w14:paraId="364B9809" w14:textId="07A2C009" w:rsidR="00732385" w:rsidRDefault="00732385" w:rsidP="00BE3E98">
            <w:pPr>
              <w:rPr>
                <w:b/>
                <w:sz w:val="20"/>
              </w:rPr>
            </w:pPr>
            <w:r w:rsidRPr="00AA7109">
              <w:rPr>
                <w:b/>
                <w:sz w:val="20"/>
              </w:rPr>
              <w:t>ESTRATEGIA</w:t>
            </w:r>
            <w:r>
              <w:rPr>
                <w:b/>
                <w:sz w:val="20"/>
              </w:rPr>
              <w:t xml:space="preserve">S DE LA ENSEÑANZA </w:t>
            </w:r>
            <w:r w:rsidR="007C06CA">
              <w:rPr>
                <w:b/>
                <w:sz w:val="20"/>
              </w:rPr>
              <w:t>PRESENCIAL</w:t>
            </w:r>
          </w:p>
          <w:p w14:paraId="0D145EAD" w14:textId="77777777" w:rsidR="00732385" w:rsidRPr="00AA7109" w:rsidRDefault="00732385" w:rsidP="00BE3E98">
            <w:pPr>
              <w:rPr>
                <w:b/>
              </w:rPr>
            </w:pPr>
            <w:r w:rsidRPr="00AA7109">
              <w:rPr>
                <w:b/>
                <w:sz w:val="20"/>
              </w:rPr>
              <w:t xml:space="preserve"> </w:t>
            </w:r>
          </w:p>
        </w:tc>
        <w:tc>
          <w:tcPr>
            <w:tcW w:w="2213" w:type="dxa"/>
            <w:vMerge w:val="restart"/>
          </w:tcPr>
          <w:p w14:paraId="6180B84F" w14:textId="77777777" w:rsidR="00732385" w:rsidRPr="006330AE" w:rsidRDefault="00732385" w:rsidP="00BE3E98">
            <w:pPr>
              <w:rPr>
                <w:b/>
              </w:rPr>
            </w:pPr>
            <w:r w:rsidRPr="006330AE">
              <w:rPr>
                <w:b/>
                <w:sz w:val="20"/>
              </w:rPr>
              <w:t>INDICADORES DE LOGRO DE CAPACIDAD</w:t>
            </w:r>
          </w:p>
        </w:tc>
      </w:tr>
      <w:tr w:rsidR="00732385" w14:paraId="15695936" w14:textId="77777777" w:rsidTr="00BE3E98">
        <w:trPr>
          <w:trHeight w:val="566"/>
        </w:trPr>
        <w:tc>
          <w:tcPr>
            <w:tcW w:w="851" w:type="dxa"/>
            <w:vMerge/>
          </w:tcPr>
          <w:p w14:paraId="7FD9317C" w14:textId="77777777" w:rsidR="00732385" w:rsidRDefault="00732385" w:rsidP="00BE3E98"/>
        </w:tc>
        <w:tc>
          <w:tcPr>
            <w:tcW w:w="1818" w:type="dxa"/>
            <w:vMerge/>
          </w:tcPr>
          <w:p w14:paraId="4A4C5D4E" w14:textId="77777777" w:rsidR="00732385" w:rsidRDefault="00732385" w:rsidP="00BE3E98"/>
        </w:tc>
        <w:tc>
          <w:tcPr>
            <w:tcW w:w="1815" w:type="dxa"/>
          </w:tcPr>
          <w:p w14:paraId="6EA44B88" w14:textId="77777777" w:rsidR="00732385" w:rsidRPr="00126D9A" w:rsidRDefault="00732385" w:rsidP="00BE3E98">
            <w:pPr>
              <w:rPr>
                <w:b/>
              </w:rPr>
            </w:pPr>
            <w:r w:rsidRPr="00126D9A">
              <w:rPr>
                <w:b/>
              </w:rPr>
              <w:t xml:space="preserve">CONCEPTUAL </w:t>
            </w:r>
          </w:p>
        </w:tc>
        <w:tc>
          <w:tcPr>
            <w:tcW w:w="2234" w:type="dxa"/>
          </w:tcPr>
          <w:p w14:paraId="2FF28436" w14:textId="77777777" w:rsidR="00732385" w:rsidRPr="00126D9A" w:rsidRDefault="00732385" w:rsidP="00BE3E98">
            <w:pPr>
              <w:rPr>
                <w:b/>
              </w:rPr>
            </w:pPr>
            <w:r w:rsidRPr="00126D9A">
              <w:rPr>
                <w:b/>
              </w:rPr>
              <w:t>PROCEDIMENTAL</w:t>
            </w:r>
          </w:p>
        </w:tc>
        <w:tc>
          <w:tcPr>
            <w:tcW w:w="2190" w:type="dxa"/>
          </w:tcPr>
          <w:p w14:paraId="05C6E35D" w14:textId="77777777" w:rsidR="00732385" w:rsidRPr="00126D9A" w:rsidRDefault="00732385" w:rsidP="00BE3E98">
            <w:pPr>
              <w:rPr>
                <w:b/>
              </w:rPr>
            </w:pPr>
            <w:r w:rsidRPr="00126D9A">
              <w:rPr>
                <w:b/>
              </w:rPr>
              <w:t>ACTITUDINAL</w:t>
            </w:r>
          </w:p>
        </w:tc>
        <w:tc>
          <w:tcPr>
            <w:tcW w:w="1908" w:type="dxa"/>
            <w:gridSpan w:val="2"/>
            <w:vMerge/>
          </w:tcPr>
          <w:p w14:paraId="3A0D0ECC" w14:textId="77777777" w:rsidR="00732385" w:rsidRDefault="00732385" w:rsidP="00BE3E98"/>
        </w:tc>
        <w:tc>
          <w:tcPr>
            <w:tcW w:w="2213" w:type="dxa"/>
            <w:vMerge/>
          </w:tcPr>
          <w:p w14:paraId="21FD81CD" w14:textId="77777777" w:rsidR="00732385" w:rsidRDefault="00732385" w:rsidP="00BE3E98"/>
        </w:tc>
      </w:tr>
      <w:tr w:rsidR="00516078" w14:paraId="2BB3361D" w14:textId="77777777" w:rsidTr="00BE3E98">
        <w:trPr>
          <w:trHeight w:val="773"/>
        </w:trPr>
        <w:tc>
          <w:tcPr>
            <w:tcW w:w="851" w:type="dxa"/>
            <w:vMerge/>
          </w:tcPr>
          <w:p w14:paraId="059027E4" w14:textId="77777777" w:rsidR="00516078" w:rsidRDefault="00516078" w:rsidP="00516078"/>
        </w:tc>
        <w:tc>
          <w:tcPr>
            <w:tcW w:w="1818" w:type="dxa"/>
          </w:tcPr>
          <w:p w14:paraId="0656FCF2" w14:textId="77777777" w:rsidR="00516078" w:rsidRDefault="00516078" w:rsidP="00516078"/>
          <w:p w14:paraId="52327C59" w14:textId="77777777" w:rsidR="00516078" w:rsidRDefault="00516078" w:rsidP="00516078">
            <w:r>
              <w:t>1</w:t>
            </w:r>
          </w:p>
        </w:tc>
        <w:tc>
          <w:tcPr>
            <w:tcW w:w="1815" w:type="dxa"/>
          </w:tcPr>
          <w:p w14:paraId="75D93127" w14:textId="77777777" w:rsidR="00516078" w:rsidRDefault="00516078" w:rsidP="00516078">
            <w:pPr>
              <w:ind w:left="2"/>
            </w:pPr>
            <w:r>
              <w:rPr>
                <w:sz w:val="20"/>
              </w:rPr>
              <w:t xml:space="preserve">Conceptúa astronomía náutica  </w:t>
            </w:r>
          </w:p>
        </w:tc>
        <w:tc>
          <w:tcPr>
            <w:tcW w:w="2234" w:type="dxa"/>
          </w:tcPr>
          <w:p w14:paraId="283FA8AB" w14:textId="77777777" w:rsidR="00516078" w:rsidRDefault="00516078" w:rsidP="00516078">
            <w:pPr>
              <w:tabs>
                <w:tab w:val="center" w:pos="1442"/>
              </w:tabs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ab/>
              <w:t xml:space="preserve">Analiza  </w:t>
            </w:r>
          </w:p>
          <w:p w14:paraId="2D367992" w14:textId="77777777" w:rsidR="00516078" w:rsidRDefault="00516078" w:rsidP="00516078">
            <w:pPr>
              <w:ind w:left="2"/>
            </w:pPr>
            <w:r>
              <w:rPr>
                <w:sz w:val="20"/>
              </w:rPr>
              <w:t xml:space="preserve">astronomía náutica </w:t>
            </w:r>
          </w:p>
        </w:tc>
        <w:tc>
          <w:tcPr>
            <w:tcW w:w="2190" w:type="dxa"/>
          </w:tcPr>
          <w:p w14:paraId="1DE29A87" w14:textId="77777777" w:rsidR="00516078" w:rsidRDefault="00516078" w:rsidP="00516078">
            <w:pPr>
              <w:ind w:left="2"/>
            </w:pPr>
            <w:r>
              <w:rPr>
                <w:sz w:val="20"/>
              </w:rPr>
              <w:t xml:space="preserve"> Explica astronomía náutica </w:t>
            </w:r>
          </w:p>
        </w:tc>
        <w:tc>
          <w:tcPr>
            <w:tcW w:w="1908" w:type="dxa"/>
            <w:gridSpan w:val="2"/>
            <w:vMerge w:val="restart"/>
          </w:tcPr>
          <w:p w14:paraId="6E187016" w14:textId="77777777" w:rsidR="007C06CA" w:rsidRPr="00A541CE" w:rsidRDefault="007C06CA" w:rsidP="007C06CA">
            <w:pPr>
              <w:spacing w:after="0"/>
              <w:ind w:left="2" w:right="109"/>
              <w:jc w:val="both"/>
              <w:rPr>
                <w:sz w:val="20"/>
                <w:szCs w:val="20"/>
              </w:rPr>
            </w:pPr>
            <w:r w:rsidRPr="00A541CE">
              <w:rPr>
                <w:sz w:val="20"/>
                <w:szCs w:val="20"/>
              </w:rPr>
              <w:t>Lluvia de ideas (saberes previos)</w:t>
            </w:r>
          </w:p>
          <w:p w14:paraId="3A90F959" w14:textId="77777777" w:rsidR="007C06CA" w:rsidRPr="00A541CE" w:rsidRDefault="007C06CA" w:rsidP="007C06CA">
            <w:pPr>
              <w:spacing w:after="0"/>
              <w:ind w:left="2" w:right="109"/>
              <w:jc w:val="both"/>
              <w:rPr>
                <w:sz w:val="20"/>
                <w:szCs w:val="20"/>
              </w:rPr>
            </w:pPr>
          </w:p>
          <w:p w14:paraId="66BAA0D3" w14:textId="77777777" w:rsidR="007C06CA" w:rsidRPr="00A541CE" w:rsidRDefault="007C06CA" w:rsidP="007C06CA">
            <w:pPr>
              <w:spacing w:after="0"/>
              <w:ind w:left="2" w:right="109"/>
              <w:jc w:val="both"/>
              <w:rPr>
                <w:sz w:val="20"/>
                <w:szCs w:val="20"/>
              </w:rPr>
            </w:pPr>
            <w:r w:rsidRPr="00A541CE">
              <w:rPr>
                <w:sz w:val="20"/>
                <w:szCs w:val="20"/>
              </w:rPr>
              <w:t>Expositiva</w:t>
            </w:r>
          </w:p>
          <w:p w14:paraId="20B8A229" w14:textId="77777777" w:rsidR="007C06CA" w:rsidRPr="00A541CE" w:rsidRDefault="007C06CA" w:rsidP="007C06CA">
            <w:pPr>
              <w:spacing w:after="0"/>
              <w:ind w:left="2" w:right="109"/>
              <w:jc w:val="both"/>
              <w:rPr>
                <w:sz w:val="20"/>
                <w:szCs w:val="20"/>
              </w:rPr>
            </w:pPr>
            <w:r w:rsidRPr="00A541CE">
              <w:rPr>
                <w:sz w:val="20"/>
                <w:szCs w:val="20"/>
              </w:rPr>
              <w:t xml:space="preserve">(docente/alumno) en el aula de clases </w:t>
            </w:r>
          </w:p>
          <w:p w14:paraId="6631BAC3" w14:textId="77777777" w:rsidR="007C06CA" w:rsidRPr="00A541CE" w:rsidRDefault="007C06CA" w:rsidP="007C06CA">
            <w:pPr>
              <w:spacing w:after="0"/>
              <w:ind w:left="2" w:right="109"/>
              <w:jc w:val="both"/>
              <w:rPr>
                <w:sz w:val="20"/>
                <w:szCs w:val="20"/>
              </w:rPr>
            </w:pPr>
            <w:r w:rsidRPr="00A541CE">
              <w:rPr>
                <w:sz w:val="20"/>
                <w:szCs w:val="20"/>
              </w:rPr>
              <w:t xml:space="preserve"> Prácticas en el campo.</w:t>
            </w:r>
          </w:p>
          <w:p w14:paraId="1CD6A9B4" w14:textId="77777777" w:rsidR="007C06CA" w:rsidRPr="00A541CE" w:rsidRDefault="007C06CA" w:rsidP="007C06CA">
            <w:pPr>
              <w:spacing w:after="0"/>
              <w:ind w:left="2" w:right="109"/>
              <w:jc w:val="both"/>
              <w:rPr>
                <w:sz w:val="20"/>
                <w:szCs w:val="20"/>
              </w:rPr>
            </w:pPr>
            <w:r w:rsidRPr="00A541CE">
              <w:rPr>
                <w:sz w:val="20"/>
                <w:szCs w:val="20"/>
              </w:rPr>
              <w:t xml:space="preserve">Prácticas en el laboratorio </w:t>
            </w:r>
            <w:r>
              <w:rPr>
                <w:sz w:val="20"/>
                <w:szCs w:val="20"/>
              </w:rPr>
              <w:t>navegación</w:t>
            </w:r>
          </w:p>
          <w:p w14:paraId="72391037" w14:textId="77777777" w:rsidR="007C06CA" w:rsidRPr="00A541CE" w:rsidRDefault="007C06CA" w:rsidP="007C06CA">
            <w:pPr>
              <w:spacing w:after="0"/>
              <w:ind w:left="2" w:right="109"/>
              <w:jc w:val="both"/>
              <w:rPr>
                <w:sz w:val="20"/>
                <w:szCs w:val="20"/>
              </w:rPr>
            </w:pPr>
            <w:r w:rsidRPr="00A541CE">
              <w:rPr>
                <w:sz w:val="20"/>
                <w:szCs w:val="20"/>
              </w:rPr>
              <w:t>Prácticas en el taller de dibujo.</w:t>
            </w:r>
          </w:p>
          <w:p w14:paraId="1230062B" w14:textId="77777777" w:rsidR="007C06CA" w:rsidRPr="00A541CE" w:rsidRDefault="007C06CA" w:rsidP="007C06CA">
            <w:pPr>
              <w:spacing w:after="0"/>
              <w:ind w:left="2" w:right="109"/>
              <w:jc w:val="both"/>
              <w:rPr>
                <w:sz w:val="20"/>
                <w:szCs w:val="20"/>
              </w:rPr>
            </w:pPr>
            <w:r w:rsidRPr="00A541CE">
              <w:rPr>
                <w:sz w:val="20"/>
                <w:szCs w:val="20"/>
              </w:rPr>
              <w:t xml:space="preserve"> Presentación y Exposición de trabajos de investigación   </w:t>
            </w:r>
          </w:p>
          <w:p w14:paraId="57696095" w14:textId="77777777" w:rsidR="007C06CA" w:rsidRPr="00A541CE" w:rsidRDefault="007C06CA" w:rsidP="007C06CA">
            <w:pPr>
              <w:spacing w:after="0"/>
              <w:ind w:left="2" w:right="109"/>
              <w:jc w:val="both"/>
              <w:rPr>
                <w:sz w:val="20"/>
                <w:szCs w:val="20"/>
              </w:rPr>
            </w:pPr>
          </w:p>
          <w:p w14:paraId="27902A59" w14:textId="00AB207B" w:rsidR="00516078" w:rsidRDefault="007C06CA" w:rsidP="007C06CA">
            <w:r w:rsidRPr="00A541CE">
              <w:rPr>
                <w:sz w:val="20"/>
                <w:szCs w:val="20"/>
              </w:rPr>
              <w:t>Evaluación del modulo</w:t>
            </w:r>
          </w:p>
        </w:tc>
        <w:tc>
          <w:tcPr>
            <w:tcW w:w="2213" w:type="dxa"/>
          </w:tcPr>
          <w:p w14:paraId="60B570BF" w14:textId="4BD21C4C" w:rsidR="00516078" w:rsidRDefault="00151EF4" w:rsidP="00151EF4">
            <w:pPr>
              <w:jc w:val="both"/>
            </w:pPr>
            <w:r w:rsidRPr="00057AEB">
              <w:rPr>
                <w:sz w:val="20"/>
                <w:szCs w:val="20"/>
              </w:rPr>
              <w:lastRenderedPageBreak/>
              <w:t>Conoce, comprende, define</w:t>
            </w:r>
            <w:r w:rsidR="00C01A47">
              <w:rPr>
                <w:sz w:val="20"/>
                <w:szCs w:val="20"/>
              </w:rPr>
              <w:t xml:space="preserve">, </w:t>
            </w:r>
            <w:r w:rsidR="009C1DFD">
              <w:rPr>
                <w:sz w:val="20"/>
                <w:szCs w:val="20"/>
              </w:rPr>
              <w:t xml:space="preserve">evalúa, </w:t>
            </w:r>
            <w:r w:rsidR="009C1DFD" w:rsidRPr="00057AEB">
              <w:rPr>
                <w:sz w:val="20"/>
                <w:szCs w:val="20"/>
              </w:rPr>
              <w:t>analiza</w:t>
            </w:r>
            <w:r w:rsidRPr="00057AEB">
              <w:rPr>
                <w:sz w:val="20"/>
                <w:szCs w:val="20"/>
              </w:rPr>
              <w:t>,</w:t>
            </w:r>
            <w:r w:rsidR="00AF5DC1">
              <w:rPr>
                <w:sz w:val="20"/>
                <w:szCs w:val="20"/>
              </w:rPr>
              <w:t xml:space="preserve"> </w:t>
            </w:r>
            <w:r w:rsidR="009C1DFD">
              <w:rPr>
                <w:sz w:val="20"/>
                <w:szCs w:val="20"/>
              </w:rPr>
              <w:t xml:space="preserve">aplica, </w:t>
            </w:r>
            <w:r w:rsidR="009C1DFD" w:rsidRPr="00057AEB">
              <w:rPr>
                <w:sz w:val="20"/>
                <w:szCs w:val="20"/>
              </w:rPr>
              <w:t>y</w:t>
            </w:r>
            <w:r w:rsidRPr="00057AEB">
              <w:rPr>
                <w:sz w:val="20"/>
                <w:szCs w:val="20"/>
              </w:rPr>
              <w:t xml:space="preserve"> </w:t>
            </w:r>
            <w:r w:rsidR="00C01A47">
              <w:rPr>
                <w:sz w:val="20"/>
                <w:szCs w:val="20"/>
              </w:rPr>
              <w:t xml:space="preserve">soluciona problemas con </w:t>
            </w:r>
            <w:r w:rsidRPr="00057AEB">
              <w:rPr>
                <w:sz w:val="20"/>
                <w:szCs w:val="20"/>
              </w:rPr>
              <w:t>evalúa</w:t>
            </w:r>
            <w:r>
              <w:rPr>
                <w:sz w:val="20"/>
                <w:szCs w:val="20"/>
              </w:rPr>
              <w:t xml:space="preserve"> la astronomía náutica, </w:t>
            </w:r>
          </w:p>
        </w:tc>
      </w:tr>
      <w:tr w:rsidR="00516078" w14:paraId="17BF47C5" w14:textId="77777777" w:rsidTr="00BE3E98">
        <w:trPr>
          <w:trHeight w:val="773"/>
        </w:trPr>
        <w:tc>
          <w:tcPr>
            <w:tcW w:w="851" w:type="dxa"/>
            <w:vMerge/>
          </w:tcPr>
          <w:p w14:paraId="152FD180" w14:textId="77777777" w:rsidR="00516078" w:rsidRDefault="00516078" w:rsidP="00516078"/>
        </w:tc>
        <w:tc>
          <w:tcPr>
            <w:tcW w:w="1818" w:type="dxa"/>
          </w:tcPr>
          <w:p w14:paraId="6684E29B" w14:textId="77777777" w:rsidR="00516078" w:rsidRDefault="00516078" w:rsidP="00516078"/>
          <w:p w14:paraId="12F63C9D" w14:textId="77777777" w:rsidR="00516078" w:rsidRDefault="00516078" w:rsidP="00516078">
            <w:r>
              <w:t>2</w:t>
            </w:r>
          </w:p>
        </w:tc>
        <w:tc>
          <w:tcPr>
            <w:tcW w:w="1815" w:type="dxa"/>
          </w:tcPr>
          <w:p w14:paraId="0B800085" w14:textId="77777777" w:rsidR="00516078" w:rsidRDefault="00516078" w:rsidP="00516078">
            <w:pPr>
              <w:ind w:left="2"/>
            </w:pPr>
            <w:r>
              <w:rPr>
                <w:sz w:val="20"/>
              </w:rPr>
              <w:t xml:space="preserve">Conceptúa la esfera terrestre y la esfera celeste  </w:t>
            </w:r>
          </w:p>
        </w:tc>
        <w:tc>
          <w:tcPr>
            <w:tcW w:w="2234" w:type="dxa"/>
          </w:tcPr>
          <w:p w14:paraId="48A0AB9C" w14:textId="77777777" w:rsidR="00516078" w:rsidRDefault="00516078" w:rsidP="00516078">
            <w:pPr>
              <w:ind w:left="2"/>
            </w:pPr>
            <w:r>
              <w:rPr>
                <w:sz w:val="20"/>
              </w:rPr>
              <w:t xml:space="preserve">Analiza  esfera terrestre y la esfera celeste </w:t>
            </w:r>
          </w:p>
        </w:tc>
        <w:tc>
          <w:tcPr>
            <w:tcW w:w="2190" w:type="dxa"/>
          </w:tcPr>
          <w:p w14:paraId="56E4497A" w14:textId="77777777" w:rsidR="00516078" w:rsidRDefault="00516078" w:rsidP="00516078">
            <w:pPr>
              <w:ind w:left="2" w:right="109"/>
              <w:jc w:val="both"/>
            </w:pPr>
            <w:r>
              <w:rPr>
                <w:sz w:val="20"/>
              </w:rPr>
              <w:t xml:space="preserve">Explica esfera terrestre y la esfera celeste - </w:t>
            </w:r>
          </w:p>
        </w:tc>
        <w:tc>
          <w:tcPr>
            <w:tcW w:w="1908" w:type="dxa"/>
            <w:gridSpan w:val="2"/>
            <w:vMerge/>
          </w:tcPr>
          <w:p w14:paraId="0EE3A3F1" w14:textId="77777777" w:rsidR="00516078" w:rsidRDefault="00516078" w:rsidP="00516078"/>
        </w:tc>
        <w:tc>
          <w:tcPr>
            <w:tcW w:w="2213" w:type="dxa"/>
          </w:tcPr>
          <w:p w14:paraId="4E150720" w14:textId="386B01D8" w:rsidR="00516078" w:rsidRDefault="00151EF4" w:rsidP="00151EF4">
            <w:pPr>
              <w:jc w:val="both"/>
            </w:pPr>
            <w:r w:rsidRPr="00057AEB">
              <w:rPr>
                <w:sz w:val="20"/>
                <w:szCs w:val="20"/>
              </w:rPr>
              <w:t>Conoce, comprende,</w:t>
            </w:r>
            <w:r w:rsidR="00AF5DC1">
              <w:rPr>
                <w:sz w:val="20"/>
                <w:szCs w:val="20"/>
              </w:rPr>
              <w:t xml:space="preserve"> define</w:t>
            </w:r>
            <w:r w:rsidR="00C01A47">
              <w:rPr>
                <w:sz w:val="20"/>
                <w:szCs w:val="20"/>
              </w:rPr>
              <w:t xml:space="preserve">, </w:t>
            </w:r>
            <w:r w:rsidR="009C1DFD">
              <w:rPr>
                <w:sz w:val="20"/>
                <w:szCs w:val="20"/>
              </w:rPr>
              <w:t>evalúa, analiza</w:t>
            </w:r>
            <w:r w:rsidR="00AF5DC1">
              <w:rPr>
                <w:sz w:val="20"/>
                <w:szCs w:val="20"/>
              </w:rPr>
              <w:t xml:space="preserve">, </w:t>
            </w:r>
            <w:r w:rsidR="009C1DFD">
              <w:rPr>
                <w:sz w:val="20"/>
                <w:szCs w:val="20"/>
              </w:rPr>
              <w:t xml:space="preserve">aplica, </w:t>
            </w:r>
            <w:r w:rsidR="009C1DFD" w:rsidRPr="00057AEB">
              <w:rPr>
                <w:sz w:val="20"/>
                <w:szCs w:val="20"/>
              </w:rPr>
              <w:t>y</w:t>
            </w:r>
            <w:r w:rsidRPr="00057AEB">
              <w:rPr>
                <w:sz w:val="20"/>
                <w:szCs w:val="20"/>
              </w:rPr>
              <w:t xml:space="preserve"> </w:t>
            </w:r>
            <w:r w:rsidR="00C01A47">
              <w:rPr>
                <w:sz w:val="20"/>
                <w:szCs w:val="20"/>
              </w:rPr>
              <w:t xml:space="preserve">soluciona problemas con </w:t>
            </w:r>
            <w:r>
              <w:rPr>
                <w:sz w:val="20"/>
                <w:szCs w:val="20"/>
              </w:rPr>
              <w:t xml:space="preserve">la </w:t>
            </w:r>
            <w:r w:rsidR="009C1DFD">
              <w:rPr>
                <w:sz w:val="20"/>
                <w:szCs w:val="20"/>
              </w:rPr>
              <w:t>esfera terrestre</w:t>
            </w:r>
            <w:r>
              <w:rPr>
                <w:sz w:val="20"/>
                <w:szCs w:val="20"/>
              </w:rPr>
              <w:t xml:space="preserve"> y la esfera celeste,</w:t>
            </w:r>
          </w:p>
        </w:tc>
      </w:tr>
      <w:tr w:rsidR="00516078" w14:paraId="12B91914" w14:textId="77777777" w:rsidTr="00BE3E98">
        <w:trPr>
          <w:trHeight w:val="773"/>
        </w:trPr>
        <w:tc>
          <w:tcPr>
            <w:tcW w:w="851" w:type="dxa"/>
            <w:vMerge/>
          </w:tcPr>
          <w:p w14:paraId="20310EAF" w14:textId="77777777" w:rsidR="00516078" w:rsidRDefault="00516078" w:rsidP="00516078"/>
        </w:tc>
        <w:tc>
          <w:tcPr>
            <w:tcW w:w="1818" w:type="dxa"/>
          </w:tcPr>
          <w:p w14:paraId="150D194E" w14:textId="77777777" w:rsidR="00516078" w:rsidRDefault="00516078" w:rsidP="00516078"/>
          <w:p w14:paraId="329094FC" w14:textId="77777777" w:rsidR="00516078" w:rsidRDefault="00516078" w:rsidP="00516078">
            <w:r>
              <w:t>3</w:t>
            </w:r>
          </w:p>
        </w:tc>
        <w:tc>
          <w:tcPr>
            <w:tcW w:w="1815" w:type="dxa"/>
          </w:tcPr>
          <w:p w14:paraId="6FB0649B" w14:textId="77777777" w:rsidR="00516078" w:rsidRDefault="00516078" w:rsidP="00516078">
            <w:pPr>
              <w:ind w:left="2" w:right="112"/>
              <w:jc w:val="both"/>
            </w:pPr>
            <w:r>
              <w:rPr>
                <w:sz w:val="20"/>
              </w:rPr>
              <w:t xml:space="preserve"> Conceptúa las coordenadas de los cuerpos celestes  </w:t>
            </w:r>
          </w:p>
        </w:tc>
        <w:tc>
          <w:tcPr>
            <w:tcW w:w="2234" w:type="dxa"/>
          </w:tcPr>
          <w:p w14:paraId="5D107F13" w14:textId="77777777" w:rsidR="00516078" w:rsidRDefault="00516078" w:rsidP="00516078">
            <w:pPr>
              <w:ind w:left="2" w:right="112"/>
              <w:jc w:val="both"/>
            </w:pPr>
            <w:r>
              <w:rPr>
                <w:sz w:val="20"/>
              </w:rPr>
              <w:t xml:space="preserve">  Analiza las coordenadas de los cuerpos celestes  </w:t>
            </w:r>
          </w:p>
        </w:tc>
        <w:tc>
          <w:tcPr>
            <w:tcW w:w="2190" w:type="dxa"/>
          </w:tcPr>
          <w:p w14:paraId="5CE7E3FA" w14:textId="77777777" w:rsidR="00516078" w:rsidRDefault="00516078" w:rsidP="00516078">
            <w:pPr>
              <w:spacing w:line="241" w:lineRule="auto"/>
              <w:ind w:left="2" w:right="112"/>
              <w:jc w:val="both"/>
            </w:pPr>
            <w:r>
              <w:rPr>
                <w:sz w:val="20"/>
              </w:rPr>
              <w:t xml:space="preserve"> Explica las coordenadas de los cuerpos </w:t>
            </w:r>
          </w:p>
          <w:p w14:paraId="4721D320" w14:textId="77777777" w:rsidR="00516078" w:rsidRDefault="00516078" w:rsidP="00516078">
            <w:pPr>
              <w:ind w:left="2"/>
            </w:pPr>
            <w:r>
              <w:rPr>
                <w:sz w:val="20"/>
              </w:rPr>
              <w:t xml:space="preserve">celestes  </w:t>
            </w:r>
          </w:p>
        </w:tc>
        <w:tc>
          <w:tcPr>
            <w:tcW w:w="1908" w:type="dxa"/>
            <w:gridSpan w:val="2"/>
            <w:vMerge/>
          </w:tcPr>
          <w:p w14:paraId="77AD3C47" w14:textId="77777777" w:rsidR="00516078" w:rsidRDefault="00516078" w:rsidP="00516078"/>
        </w:tc>
        <w:tc>
          <w:tcPr>
            <w:tcW w:w="2213" w:type="dxa"/>
          </w:tcPr>
          <w:p w14:paraId="4BEE5ED6" w14:textId="75D3BB59" w:rsidR="00516078" w:rsidRDefault="00540710" w:rsidP="00516078">
            <w:pPr>
              <w:ind w:right="111"/>
              <w:jc w:val="both"/>
            </w:pPr>
            <w:r w:rsidRPr="00057AEB">
              <w:rPr>
                <w:sz w:val="20"/>
                <w:szCs w:val="20"/>
              </w:rPr>
              <w:t>Conoce, comp</w:t>
            </w:r>
            <w:r w:rsidR="00AF5DC1">
              <w:rPr>
                <w:sz w:val="20"/>
                <w:szCs w:val="20"/>
              </w:rPr>
              <w:t>rende, define</w:t>
            </w:r>
            <w:r w:rsidR="00C01A47">
              <w:rPr>
                <w:sz w:val="20"/>
                <w:szCs w:val="20"/>
              </w:rPr>
              <w:t xml:space="preserve">, </w:t>
            </w:r>
            <w:r w:rsidR="009C1DFD">
              <w:rPr>
                <w:sz w:val="20"/>
                <w:szCs w:val="20"/>
              </w:rPr>
              <w:t>evalúa, analiza</w:t>
            </w:r>
            <w:r w:rsidR="00AF5DC1">
              <w:rPr>
                <w:sz w:val="20"/>
                <w:szCs w:val="20"/>
              </w:rPr>
              <w:t xml:space="preserve">, aplica, </w:t>
            </w:r>
            <w:r w:rsidRPr="00057AEB">
              <w:rPr>
                <w:sz w:val="20"/>
                <w:szCs w:val="20"/>
              </w:rPr>
              <w:t xml:space="preserve"> y </w:t>
            </w:r>
            <w:r w:rsidR="00C01A47">
              <w:rPr>
                <w:sz w:val="20"/>
                <w:szCs w:val="20"/>
              </w:rPr>
              <w:t xml:space="preserve">soluciona problemas con </w:t>
            </w:r>
            <w:r>
              <w:rPr>
                <w:sz w:val="20"/>
                <w:szCs w:val="20"/>
              </w:rPr>
              <w:t xml:space="preserve"> </w:t>
            </w:r>
            <w:r w:rsidR="00516078">
              <w:rPr>
                <w:sz w:val="20"/>
              </w:rPr>
              <w:t xml:space="preserve">las coordenadas de los  cuerpos celestes. </w:t>
            </w:r>
          </w:p>
        </w:tc>
      </w:tr>
      <w:tr w:rsidR="00516078" w14:paraId="5B87E273" w14:textId="77777777" w:rsidTr="00BE3E98">
        <w:trPr>
          <w:trHeight w:val="773"/>
        </w:trPr>
        <w:tc>
          <w:tcPr>
            <w:tcW w:w="851" w:type="dxa"/>
            <w:vMerge/>
          </w:tcPr>
          <w:p w14:paraId="6203C5DE" w14:textId="77777777" w:rsidR="00516078" w:rsidRDefault="00516078" w:rsidP="00516078"/>
        </w:tc>
        <w:tc>
          <w:tcPr>
            <w:tcW w:w="1818" w:type="dxa"/>
            <w:vMerge w:val="restart"/>
          </w:tcPr>
          <w:p w14:paraId="45CAB8EE" w14:textId="77777777" w:rsidR="00516078" w:rsidRDefault="00516078" w:rsidP="00516078"/>
          <w:p w14:paraId="0D254FCA" w14:textId="77777777" w:rsidR="00516078" w:rsidRDefault="00516078" w:rsidP="00516078">
            <w:r>
              <w:t>4</w:t>
            </w:r>
          </w:p>
        </w:tc>
        <w:tc>
          <w:tcPr>
            <w:tcW w:w="1815" w:type="dxa"/>
          </w:tcPr>
          <w:p w14:paraId="6B72BD3D" w14:textId="77777777" w:rsidR="00516078" w:rsidRDefault="00516078" w:rsidP="00516078">
            <w:pPr>
              <w:ind w:left="2"/>
            </w:pPr>
            <w:r>
              <w:rPr>
                <w:sz w:val="20"/>
              </w:rPr>
              <w:t xml:space="preserve"> Conceptúa el tiempo. </w:t>
            </w:r>
          </w:p>
        </w:tc>
        <w:tc>
          <w:tcPr>
            <w:tcW w:w="2234" w:type="dxa"/>
          </w:tcPr>
          <w:p w14:paraId="2BD2CA97" w14:textId="77777777" w:rsidR="00516078" w:rsidRDefault="00516078" w:rsidP="00516078">
            <w:pPr>
              <w:ind w:left="2"/>
            </w:pPr>
            <w:r>
              <w:rPr>
                <w:sz w:val="20"/>
              </w:rPr>
              <w:t xml:space="preserve">Analiza el tiempo. </w:t>
            </w:r>
          </w:p>
        </w:tc>
        <w:tc>
          <w:tcPr>
            <w:tcW w:w="2190" w:type="dxa"/>
          </w:tcPr>
          <w:p w14:paraId="50B2DF64" w14:textId="77777777" w:rsidR="00516078" w:rsidRDefault="00516078" w:rsidP="00516078">
            <w:pPr>
              <w:ind w:left="2"/>
            </w:pPr>
            <w:r>
              <w:rPr>
                <w:sz w:val="20"/>
              </w:rPr>
              <w:t xml:space="preserve"> Explica el tiempo. </w:t>
            </w:r>
          </w:p>
        </w:tc>
        <w:tc>
          <w:tcPr>
            <w:tcW w:w="1908" w:type="dxa"/>
            <w:gridSpan w:val="2"/>
            <w:vMerge/>
          </w:tcPr>
          <w:p w14:paraId="7930E5AD" w14:textId="77777777" w:rsidR="00516078" w:rsidRDefault="00516078" w:rsidP="00516078"/>
        </w:tc>
        <w:tc>
          <w:tcPr>
            <w:tcW w:w="2213" w:type="dxa"/>
          </w:tcPr>
          <w:p w14:paraId="63E822B2" w14:textId="315E6887" w:rsidR="00516078" w:rsidRDefault="00540710" w:rsidP="00516078">
            <w:r w:rsidRPr="00057AEB">
              <w:rPr>
                <w:sz w:val="20"/>
                <w:szCs w:val="20"/>
              </w:rPr>
              <w:t>Conoce, comprende,</w:t>
            </w:r>
            <w:r w:rsidR="00AF5DC1">
              <w:rPr>
                <w:sz w:val="20"/>
                <w:szCs w:val="20"/>
              </w:rPr>
              <w:t xml:space="preserve"> define</w:t>
            </w:r>
            <w:r w:rsidR="00C01A47">
              <w:rPr>
                <w:sz w:val="20"/>
                <w:szCs w:val="20"/>
              </w:rPr>
              <w:t>, evalúa,</w:t>
            </w:r>
            <w:r w:rsidR="00AF5DC1">
              <w:rPr>
                <w:sz w:val="20"/>
                <w:szCs w:val="20"/>
              </w:rPr>
              <w:t xml:space="preserve"> analiza, </w:t>
            </w:r>
            <w:r w:rsidR="009C1DFD">
              <w:rPr>
                <w:sz w:val="20"/>
                <w:szCs w:val="20"/>
              </w:rPr>
              <w:t xml:space="preserve">aplica, </w:t>
            </w:r>
            <w:r w:rsidR="009C1DFD" w:rsidRPr="00057AEB">
              <w:rPr>
                <w:sz w:val="20"/>
                <w:szCs w:val="20"/>
              </w:rPr>
              <w:t>y</w:t>
            </w:r>
            <w:r w:rsidRPr="00057AEB">
              <w:rPr>
                <w:sz w:val="20"/>
                <w:szCs w:val="20"/>
              </w:rPr>
              <w:t xml:space="preserve"> </w:t>
            </w:r>
            <w:r w:rsidR="00C01A47">
              <w:rPr>
                <w:sz w:val="20"/>
                <w:szCs w:val="20"/>
              </w:rPr>
              <w:t xml:space="preserve">soluciona problemas con </w:t>
            </w:r>
            <w:r w:rsidR="00516078">
              <w:rPr>
                <w:sz w:val="20"/>
              </w:rPr>
              <w:t xml:space="preserve">el tiempo. </w:t>
            </w:r>
          </w:p>
        </w:tc>
      </w:tr>
      <w:tr w:rsidR="00732385" w:rsidRPr="0030489D" w14:paraId="1A8C5E9C" w14:textId="77777777" w:rsidTr="00BE3E98">
        <w:trPr>
          <w:trHeight w:val="338"/>
        </w:trPr>
        <w:tc>
          <w:tcPr>
            <w:tcW w:w="851" w:type="dxa"/>
            <w:vMerge/>
          </w:tcPr>
          <w:p w14:paraId="0707432D" w14:textId="77777777" w:rsidR="00732385" w:rsidRDefault="00732385" w:rsidP="00BE3E98"/>
        </w:tc>
        <w:tc>
          <w:tcPr>
            <w:tcW w:w="1818" w:type="dxa"/>
            <w:vMerge/>
          </w:tcPr>
          <w:p w14:paraId="3CA8D051" w14:textId="77777777" w:rsidR="00732385" w:rsidRDefault="00732385" w:rsidP="00BE3E98"/>
        </w:tc>
        <w:tc>
          <w:tcPr>
            <w:tcW w:w="10360" w:type="dxa"/>
            <w:gridSpan w:val="6"/>
          </w:tcPr>
          <w:p w14:paraId="334C8B65" w14:textId="77777777" w:rsidR="00732385" w:rsidRPr="0030489D" w:rsidRDefault="00732385" w:rsidP="00BE3E98">
            <w:pPr>
              <w:jc w:val="center"/>
              <w:rPr>
                <w:b/>
              </w:rPr>
            </w:pPr>
            <w:r w:rsidRPr="0030489D">
              <w:rPr>
                <w:b/>
                <w:sz w:val="20"/>
              </w:rPr>
              <w:t>Evaluación de la unidad didáctica</w:t>
            </w:r>
          </w:p>
        </w:tc>
      </w:tr>
      <w:tr w:rsidR="00732385" w:rsidRPr="0030489D" w14:paraId="26765AC2" w14:textId="77777777" w:rsidTr="00BE3E98">
        <w:trPr>
          <w:trHeight w:val="773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16165400" w14:textId="77777777" w:rsidR="00732385" w:rsidRDefault="00732385" w:rsidP="00BE3E98"/>
        </w:tc>
        <w:tc>
          <w:tcPr>
            <w:tcW w:w="1818" w:type="dxa"/>
            <w:vMerge/>
            <w:tcBorders>
              <w:bottom w:val="single" w:sz="4" w:space="0" w:color="auto"/>
            </w:tcBorders>
          </w:tcPr>
          <w:p w14:paraId="71A148DB" w14:textId="77777777" w:rsidR="00732385" w:rsidRDefault="00732385" w:rsidP="00BE3E98"/>
        </w:tc>
        <w:tc>
          <w:tcPr>
            <w:tcW w:w="4049" w:type="dxa"/>
            <w:gridSpan w:val="2"/>
            <w:tcBorders>
              <w:bottom w:val="single" w:sz="4" w:space="0" w:color="auto"/>
            </w:tcBorders>
          </w:tcPr>
          <w:p w14:paraId="5374F6FD" w14:textId="77777777" w:rsidR="00732385" w:rsidRPr="00112F0B" w:rsidRDefault="00732385" w:rsidP="00BE3E98">
            <w:pPr>
              <w:spacing w:after="0"/>
              <w:ind w:left="2" w:right="111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 </w:t>
            </w:r>
            <w:r w:rsidRPr="00112F0B">
              <w:rPr>
                <w:b/>
                <w:sz w:val="20"/>
              </w:rPr>
              <w:t>Evidencia de conocimientos</w:t>
            </w:r>
          </w:p>
          <w:p w14:paraId="49342472" w14:textId="77777777" w:rsidR="00732385" w:rsidRDefault="00732385" w:rsidP="00BE3E98">
            <w:pPr>
              <w:pStyle w:val="Prrafodelista"/>
              <w:numPr>
                <w:ilvl w:val="0"/>
                <w:numId w:val="3"/>
              </w:numPr>
              <w:spacing w:after="0"/>
              <w:ind w:right="111"/>
              <w:jc w:val="both"/>
            </w:pPr>
            <w:r>
              <w:t xml:space="preserve">.Estudios de casos </w:t>
            </w:r>
          </w:p>
          <w:p w14:paraId="70670FC3" w14:textId="77777777" w:rsidR="00732385" w:rsidRDefault="00732385" w:rsidP="00BE3E98">
            <w:pPr>
              <w:pStyle w:val="Prrafodelista"/>
              <w:numPr>
                <w:ilvl w:val="0"/>
                <w:numId w:val="3"/>
              </w:numPr>
              <w:spacing w:after="0"/>
              <w:ind w:right="111"/>
              <w:jc w:val="both"/>
            </w:pPr>
            <w:r>
              <w:t>. Cuestionarios</w:t>
            </w:r>
          </w:p>
        </w:tc>
        <w:tc>
          <w:tcPr>
            <w:tcW w:w="3005" w:type="dxa"/>
            <w:gridSpan w:val="2"/>
            <w:tcBorders>
              <w:bottom w:val="single" w:sz="4" w:space="0" w:color="auto"/>
            </w:tcBorders>
          </w:tcPr>
          <w:p w14:paraId="3CD4B0B0" w14:textId="77777777" w:rsidR="00732385" w:rsidRPr="00112F0B" w:rsidRDefault="00732385" w:rsidP="00BE3E98">
            <w:pPr>
              <w:spacing w:after="0"/>
              <w:rPr>
                <w:b/>
                <w:sz w:val="20"/>
              </w:rPr>
            </w:pPr>
            <w:r w:rsidRPr="00112F0B">
              <w:rPr>
                <w:b/>
                <w:sz w:val="20"/>
              </w:rPr>
              <w:t>Evidencia del producto</w:t>
            </w:r>
          </w:p>
          <w:p w14:paraId="468B2BB9" w14:textId="77777777" w:rsidR="00732385" w:rsidRPr="00083349" w:rsidRDefault="00732385" w:rsidP="00BE3E98">
            <w:pPr>
              <w:pStyle w:val="Prrafodelista"/>
              <w:numPr>
                <w:ilvl w:val="0"/>
                <w:numId w:val="4"/>
              </w:numPr>
              <w:spacing w:after="0"/>
              <w:rPr>
                <w:sz w:val="20"/>
              </w:rPr>
            </w:pPr>
            <w:r w:rsidRPr="00083349">
              <w:rPr>
                <w:sz w:val="20"/>
              </w:rPr>
              <w:t>. Trabajos individuales Y/o grupales</w:t>
            </w:r>
          </w:p>
          <w:p w14:paraId="6419459A" w14:textId="77777777" w:rsidR="00732385" w:rsidRDefault="00732385" w:rsidP="00BE3E98">
            <w:pPr>
              <w:pStyle w:val="Prrafodelista"/>
              <w:numPr>
                <w:ilvl w:val="0"/>
                <w:numId w:val="4"/>
              </w:numPr>
              <w:spacing w:after="0"/>
            </w:pPr>
            <w:r w:rsidRPr="00083349">
              <w:rPr>
                <w:sz w:val="20"/>
              </w:rPr>
              <w:t>.soluciones a ejercicios propuestos</w:t>
            </w:r>
          </w:p>
        </w:tc>
        <w:tc>
          <w:tcPr>
            <w:tcW w:w="3306" w:type="dxa"/>
            <w:gridSpan w:val="2"/>
            <w:tcBorders>
              <w:bottom w:val="single" w:sz="4" w:space="0" w:color="auto"/>
            </w:tcBorders>
          </w:tcPr>
          <w:p w14:paraId="38900647" w14:textId="77777777" w:rsidR="00732385" w:rsidRPr="00112F0B" w:rsidRDefault="00732385" w:rsidP="00BE3E98">
            <w:pPr>
              <w:spacing w:after="0"/>
              <w:ind w:left="3" w:right="110"/>
              <w:jc w:val="both"/>
              <w:rPr>
                <w:b/>
                <w:sz w:val="20"/>
              </w:rPr>
            </w:pPr>
            <w:r w:rsidRPr="00112F0B">
              <w:rPr>
                <w:b/>
                <w:sz w:val="20"/>
              </w:rPr>
              <w:t>Evidencia del desempeño</w:t>
            </w:r>
          </w:p>
          <w:p w14:paraId="084DA9C3" w14:textId="36328993" w:rsidR="00732385" w:rsidRDefault="00732385" w:rsidP="00BE3E98">
            <w:pPr>
              <w:pStyle w:val="Prrafodelista"/>
              <w:numPr>
                <w:ilvl w:val="0"/>
                <w:numId w:val="2"/>
              </w:numPr>
              <w:spacing w:after="0"/>
              <w:ind w:right="110"/>
              <w:jc w:val="both"/>
            </w:pPr>
            <w:r>
              <w:t xml:space="preserve">Comportamiento en clase virtual </w:t>
            </w:r>
            <w:r w:rsidR="007C06CA">
              <w:t>presencial</w:t>
            </w:r>
            <w:r>
              <w:t>.</w:t>
            </w:r>
          </w:p>
        </w:tc>
      </w:tr>
    </w:tbl>
    <w:p w14:paraId="258491CE" w14:textId="77777777" w:rsidR="00732385" w:rsidRDefault="00732385" w:rsidP="00732385"/>
    <w:p w14:paraId="69DA50B1" w14:textId="77777777" w:rsidR="00516078" w:rsidRDefault="00516078" w:rsidP="00732385"/>
    <w:p w14:paraId="775693BA" w14:textId="77777777" w:rsidR="00732385" w:rsidRDefault="00732385" w:rsidP="00732385"/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9"/>
        <w:gridCol w:w="1249"/>
        <w:gridCol w:w="2641"/>
        <w:gridCol w:w="1807"/>
        <w:gridCol w:w="2153"/>
        <w:gridCol w:w="887"/>
        <w:gridCol w:w="1021"/>
        <w:gridCol w:w="2462"/>
      </w:tblGrid>
      <w:tr w:rsidR="00732385" w14:paraId="6EC13C7C" w14:textId="77777777" w:rsidTr="00BE3E98">
        <w:trPr>
          <w:trHeight w:val="773"/>
        </w:trPr>
        <w:tc>
          <w:tcPr>
            <w:tcW w:w="809" w:type="dxa"/>
            <w:vMerge w:val="restart"/>
            <w:textDirection w:val="btLr"/>
          </w:tcPr>
          <w:p w14:paraId="4F6E4952" w14:textId="77777777" w:rsidR="00732385" w:rsidRPr="00364BE0" w:rsidRDefault="00732385" w:rsidP="00BE3E98">
            <w:pPr>
              <w:ind w:left="123" w:right="113"/>
              <w:jc w:val="center"/>
              <w:rPr>
                <w:b/>
              </w:rPr>
            </w:pPr>
            <w:r w:rsidRPr="00364BE0">
              <w:rPr>
                <w:b/>
              </w:rPr>
              <w:t>UNIDAD DIDACTICA: IV</w:t>
            </w:r>
          </w:p>
        </w:tc>
        <w:tc>
          <w:tcPr>
            <w:tcW w:w="12220" w:type="dxa"/>
            <w:gridSpan w:val="7"/>
          </w:tcPr>
          <w:p w14:paraId="49D37802" w14:textId="7AE2E161" w:rsidR="00FB35B4" w:rsidRPr="00FB35B4" w:rsidRDefault="00732385" w:rsidP="00D41DF3">
            <w:pPr>
              <w:spacing w:after="0" w:line="240" w:lineRule="auto"/>
              <w:ind w:left="2" w:right="108"/>
              <w:jc w:val="both"/>
              <w:rPr>
                <w:b/>
                <w:sz w:val="20"/>
                <w:szCs w:val="20"/>
              </w:rPr>
            </w:pPr>
            <w:r w:rsidRPr="00FB35B4">
              <w:rPr>
                <w:b/>
                <w:sz w:val="20"/>
                <w:szCs w:val="20"/>
              </w:rPr>
              <w:t>Capacidad de la Unidad didáctica IV</w:t>
            </w:r>
            <w:r w:rsidR="00516078" w:rsidRPr="00FB35B4">
              <w:rPr>
                <w:sz w:val="20"/>
                <w:szCs w:val="20"/>
              </w:rPr>
              <w:t>.</w:t>
            </w:r>
            <w:r w:rsidRPr="00FB35B4">
              <w:rPr>
                <w:b/>
                <w:sz w:val="20"/>
                <w:szCs w:val="20"/>
              </w:rPr>
              <w:t xml:space="preserve">: </w:t>
            </w:r>
          </w:p>
          <w:p w14:paraId="6CED3F18" w14:textId="70AC156F" w:rsidR="00FB35B4" w:rsidRPr="00FB35B4" w:rsidRDefault="00FB35B4" w:rsidP="00D41DF3">
            <w:pPr>
              <w:spacing w:after="0" w:line="240" w:lineRule="auto"/>
              <w:ind w:left="2" w:right="108"/>
              <w:jc w:val="both"/>
              <w:rPr>
                <w:b/>
                <w:sz w:val="20"/>
                <w:szCs w:val="20"/>
              </w:rPr>
            </w:pPr>
            <w:r w:rsidRPr="00FB35B4">
              <w:rPr>
                <w:b/>
                <w:sz w:val="20"/>
                <w:szCs w:val="20"/>
              </w:rPr>
              <w:t xml:space="preserve">Navegación electrónica </w:t>
            </w:r>
          </w:p>
          <w:p w14:paraId="54FFA747" w14:textId="2E2C397E" w:rsidR="00732385" w:rsidRPr="00FB35B4" w:rsidRDefault="00FB35B4" w:rsidP="00D41DF3">
            <w:pPr>
              <w:spacing w:after="0" w:line="240" w:lineRule="auto"/>
              <w:ind w:left="2" w:right="108"/>
              <w:jc w:val="both"/>
              <w:rPr>
                <w:sz w:val="20"/>
                <w:szCs w:val="20"/>
              </w:rPr>
            </w:pPr>
            <w:r w:rsidRPr="00FB35B4">
              <w:rPr>
                <w:sz w:val="20"/>
                <w:szCs w:val="20"/>
              </w:rPr>
              <w:t>Conoce, comprende, define, evalúa, analiza, aplica, y soluciona los problemas del navegante con la metodología de la navegación electrónica</w:t>
            </w:r>
            <w:r w:rsidR="00CC1A90" w:rsidRPr="00FB35B4">
              <w:rPr>
                <w:sz w:val="20"/>
                <w:szCs w:val="20"/>
              </w:rPr>
              <w:t xml:space="preserve"> </w:t>
            </w:r>
            <w:r w:rsidR="00C14B53" w:rsidRPr="00FB35B4">
              <w:rPr>
                <w:sz w:val="20"/>
                <w:szCs w:val="20"/>
              </w:rPr>
              <w:t xml:space="preserve"> </w:t>
            </w:r>
          </w:p>
        </w:tc>
      </w:tr>
      <w:tr w:rsidR="00732385" w:rsidRPr="006330AE" w14:paraId="14E21C94" w14:textId="77777777" w:rsidTr="00837495">
        <w:trPr>
          <w:trHeight w:val="488"/>
        </w:trPr>
        <w:tc>
          <w:tcPr>
            <w:tcW w:w="809" w:type="dxa"/>
            <w:vMerge/>
          </w:tcPr>
          <w:p w14:paraId="063A5E42" w14:textId="77777777" w:rsidR="00732385" w:rsidRDefault="00732385" w:rsidP="00BE3E98"/>
        </w:tc>
        <w:tc>
          <w:tcPr>
            <w:tcW w:w="1249" w:type="dxa"/>
            <w:vMerge w:val="restart"/>
          </w:tcPr>
          <w:p w14:paraId="083EAB2C" w14:textId="77777777" w:rsidR="00732385" w:rsidRDefault="00732385" w:rsidP="00BE3E98">
            <w:pPr>
              <w:rPr>
                <w:b/>
                <w:sz w:val="20"/>
                <w:szCs w:val="20"/>
              </w:rPr>
            </w:pPr>
          </w:p>
          <w:p w14:paraId="67397C5E" w14:textId="77777777" w:rsidR="00732385" w:rsidRPr="00AA7109" w:rsidRDefault="00732385" w:rsidP="00BE3E98">
            <w:pPr>
              <w:rPr>
                <w:b/>
                <w:sz w:val="20"/>
                <w:szCs w:val="20"/>
              </w:rPr>
            </w:pPr>
            <w:r w:rsidRPr="00AA7109">
              <w:rPr>
                <w:b/>
                <w:sz w:val="20"/>
                <w:szCs w:val="20"/>
              </w:rPr>
              <w:t>SEMANA</w:t>
            </w:r>
          </w:p>
          <w:p w14:paraId="236503A2" w14:textId="77777777" w:rsidR="00732385" w:rsidRPr="00AA7109" w:rsidRDefault="00732385" w:rsidP="00BE3E98">
            <w:pPr>
              <w:spacing w:after="160" w:line="259" w:lineRule="auto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6601" w:type="dxa"/>
            <w:gridSpan w:val="3"/>
          </w:tcPr>
          <w:p w14:paraId="75491D63" w14:textId="77777777" w:rsidR="00732385" w:rsidRPr="00254F5D" w:rsidRDefault="00732385" w:rsidP="00837495">
            <w:pPr>
              <w:jc w:val="center"/>
              <w:rPr>
                <w:b/>
                <w:sz w:val="20"/>
                <w:szCs w:val="20"/>
              </w:rPr>
            </w:pPr>
            <w:r w:rsidRPr="00254F5D">
              <w:rPr>
                <w:b/>
                <w:sz w:val="20"/>
                <w:szCs w:val="20"/>
              </w:rPr>
              <w:t>CONTENIDOS</w:t>
            </w:r>
          </w:p>
        </w:tc>
        <w:tc>
          <w:tcPr>
            <w:tcW w:w="1908" w:type="dxa"/>
            <w:gridSpan w:val="2"/>
            <w:vMerge w:val="restart"/>
          </w:tcPr>
          <w:p w14:paraId="10F9605F" w14:textId="1CDE3BF4" w:rsidR="00732385" w:rsidRDefault="00732385" w:rsidP="00837495">
            <w:pPr>
              <w:jc w:val="both"/>
              <w:rPr>
                <w:b/>
                <w:sz w:val="20"/>
              </w:rPr>
            </w:pPr>
            <w:r w:rsidRPr="00AA7109">
              <w:rPr>
                <w:b/>
                <w:sz w:val="20"/>
              </w:rPr>
              <w:t>ESTRATEGIA</w:t>
            </w:r>
            <w:r>
              <w:rPr>
                <w:b/>
                <w:sz w:val="20"/>
              </w:rPr>
              <w:t xml:space="preserve">S DE LA ENSEÑANZA </w:t>
            </w:r>
            <w:r w:rsidR="007C06CA">
              <w:rPr>
                <w:b/>
                <w:sz w:val="20"/>
              </w:rPr>
              <w:t>PRESENCIAL</w:t>
            </w:r>
          </w:p>
          <w:p w14:paraId="49F2C44C" w14:textId="77777777" w:rsidR="00732385" w:rsidRPr="00AA7109" w:rsidRDefault="00732385" w:rsidP="00837495">
            <w:pPr>
              <w:jc w:val="both"/>
              <w:rPr>
                <w:b/>
              </w:rPr>
            </w:pPr>
          </w:p>
        </w:tc>
        <w:tc>
          <w:tcPr>
            <w:tcW w:w="2462" w:type="dxa"/>
            <w:vMerge w:val="restart"/>
          </w:tcPr>
          <w:p w14:paraId="016182C3" w14:textId="77777777" w:rsidR="00732385" w:rsidRPr="00254F5D" w:rsidRDefault="00732385" w:rsidP="00837495">
            <w:pPr>
              <w:jc w:val="both"/>
              <w:rPr>
                <w:b/>
              </w:rPr>
            </w:pPr>
            <w:r w:rsidRPr="00254F5D">
              <w:rPr>
                <w:b/>
                <w:sz w:val="20"/>
              </w:rPr>
              <w:t>INDICADORES DE LOGRO DE CAPACIDAD</w:t>
            </w:r>
          </w:p>
        </w:tc>
      </w:tr>
      <w:tr w:rsidR="00732385" w14:paraId="13B9DCD0" w14:textId="77777777" w:rsidTr="00837495">
        <w:trPr>
          <w:trHeight w:val="566"/>
        </w:trPr>
        <w:tc>
          <w:tcPr>
            <w:tcW w:w="809" w:type="dxa"/>
            <w:vMerge/>
          </w:tcPr>
          <w:p w14:paraId="416F13E9" w14:textId="77777777" w:rsidR="00732385" w:rsidRDefault="00732385" w:rsidP="00BE3E98"/>
        </w:tc>
        <w:tc>
          <w:tcPr>
            <w:tcW w:w="1249" w:type="dxa"/>
            <w:vMerge/>
          </w:tcPr>
          <w:p w14:paraId="5D5BB52F" w14:textId="77777777" w:rsidR="00732385" w:rsidRDefault="00732385" w:rsidP="00BE3E98"/>
        </w:tc>
        <w:tc>
          <w:tcPr>
            <w:tcW w:w="2641" w:type="dxa"/>
          </w:tcPr>
          <w:p w14:paraId="2242C503" w14:textId="77777777" w:rsidR="00732385" w:rsidRPr="00254F5D" w:rsidRDefault="00732385" w:rsidP="00837495">
            <w:pPr>
              <w:jc w:val="center"/>
              <w:rPr>
                <w:b/>
              </w:rPr>
            </w:pPr>
            <w:r w:rsidRPr="00254F5D">
              <w:rPr>
                <w:b/>
              </w:rPr>
              <w:t>Conceptual</w:t>
            </w:r>
          </w:p>
        </w:tc>
        <w:tc>
          <w:tcPr>
            <w:tcW w:w="1807" w:type="dxa"/>
          </w:tcPr>
          <w:p w14:paraId="768CBE02" w14:textId="77777777" w:rsidR="00732385" w:rsidRPr="00254F5D" w:rsidRDefault="00732385" w:rsidP="00BE3E98">
            <w:pPr>
              <w:rPr>
                <w:b/>
              </w:rPr>
            </w:pPr>
            <w:r w:rsidRPr="00254F5D">
              <w:rPr>
                <w:b/>
              </w:rPr>
              <w:t>Procedimental</w:t>
            </w:r>
          </w:p>
        </w:tc>
        <w:tc>
          <w:tcPr>
            <w:tcW w:w="2153" w:type="dxa"/>
          </w:tcPr>
          <w:p w14:paraId="10623C3B" w14:textId="77777777" w:rsidR="00732385" w:rsidRPr="00254F5D" w:rsidRDefault="00732385" w:rsidP="00837495">
            <w:pPr>
              <w:jc w:val="center"/>
              <w:rPr>
                <w:b/>
              </w:rPr>
            </w:pPr>
            <w:r w:rsidRPr="00254F5D">
              <w:rPr>
                <w:b/>
              </w:rPr>
              <w:t>Actitudinal</w:t>
            </w:r>
          </w:p>
        </w:tc>
        <w:tc>
          <w:tcPr>
            <w:tcW w:w="1908" w:type="dxa"/>
            <w:gridSpan w:val="2"/>
            <w:vMerge/>
          </w:tcPr>
          <w:p w14:paraId="23AD4D52" w14:textId="77777777" w:rsidR="00732385" w:rsidRDefault="00732385" w:rsidP="00BE3E98"/>
        </w:tc>
        <w:tc>
          <w:tcPr>
            <w:tcW w:w="2462" w:type="dxa"/>
            <w:vMerge/>
          </w:tcPr>
          <w:p w14:paraId="4A7C0ADF" w14:textId="77777777" w:rsidR="00732385" w:rsidRDefault="00732385" w:rsidP="00BE3E98"/>
        </w:tc>
      </w:tr>
      <w:tr w:rsidR="008800A1" w14:paraId="712CC019" w14:textId="77777777" w:rsidTr="00BE3E98">
        <w:trPr>
          <w:trHeight w:val="773"/>
        </w:trPr>
        <w:tc>
          <w:tcPr>
            <w:tcW w:w="809" w:type="dxa"/>
            <w:vMerge/>
          </w:tcPr>
          <w:p w14:paraId="5C58DC32" w14:textId="77777777" w:rsidR="008800A1" w:rsidRDefault="008800A1" w:rsidP="008800A1"/>
        </w:tc>
        <w:tc>
          <w:tcPr>
            <w:tcW w:w="1249" w:type="dxa"/>
          </w:tcPr>
          <w:p w14:paraId="580452B0" w14:textId="77777777" w:rsidR="008800A1" w:rsidRDefault="008800A1" w:rsidP="008800A1">
            <w:r>
              <w:t>1</w:t>
            </w:r>
          </w:p>
        </w:tc>
        <w:tc>
          <w:tcPr>
            <w:tcW w:w="2641" w:type="dxa"/>
          </w:tcPr>
          <w:p w14:paraId="38E512B0" w14:textId="594071D5" w:rsidR="008800A1" w:rsidRDefault="008800A1" w:rsidP="008800A1">
            <w:pPr>
              <w:ind w:left="108"/>
            </w:pPr>
            <w:r>
              <w:rPr>
                <w:sz w:val="20"/>
              </w:rPr>
              <w:t xml:space="preserve"> Conceptúa generalidades navegación </w:t>
            </w:r>
            <w:r w:rsidR="00FB35B4">
              <w:rPr>
                <w:sz w:val="20"/>
              </w:rPr>
              <w:t xml:space="preserve">electrónica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07" w:type="dxa"/>
          </w:tcPr>
          <w:p w14:paraId="470AC13B" w14:textId="727A04FD" w:rsidR="008800A1" w:rsidRDefault="005E0369" w:rsidP="008800A1">
            <w:pPr>
              <w:ind w:left="29" w:hanging="29"/>
            </w:pPr>
            <w:r>
              <w:rPr>
                <w:sz w:val="20"/>
              </w:rPr>
              <w:t xml:space="preserve">Analiza las generalidades de navegación </w:t>
            </w:r>
            <w:r w:rsidR="00EF2A53">
              <w:rPr>
                <w:sz w:val="20"/>
              </w:rPr>
              <w:t>electrónica</w:t>
            </w:r>
          </w:p>
        </w:tc>
        <w:tc>
          <w:tcPr>
            <w:tcW w:w="2153" w:type="dxa"/>
          </w:tcPr>
          <w:p w14:paraId="02A3BF5E" w14:textId="0A699E05" w:rsidR="008800A1" w:rsidRDefault="008800A1" w:rsidP="005E0369">
            <w:pPr>
              <w:ind w:left="108"/>
            </w:pPr>
            <w:r>
              <w:rPr>
                <w:sz w:val="20"/>
              </w:rPr>
              <w:t xml:space="preserve"> </w:t>
            </w:r>
            <w:r w:rsidR="005E0369">
              <w:rPr>
                <w:sz w:val="20"/>
              </w:rPr>
              <w:t>Aplica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las generalidades de navegación </w:t>
            </w:r>
            <w:r w:rsidR="00EF2A53">
              <w:rPr>
                <w:sz w:val="20"/>
              </w:rPr>
              <w:t xml:space="preserve">electrónica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08" w:type="dxa"/>
            <w:gridSpan w:val="2"/>
            <w:vMerge w:val="restart"/>
          </w:tcPr>
          <w:p w14:paraId="1061B1CF" w14:textId="77777777" w:rsidR="007C06CA" w:rsidRPr="00A541CE" w:rsidRDefault="007C06CA" w:rsidP="007C06CA">
            <w:pPr>
              <w:spacing w:after="0"/>
              <w:ind w:left="2" w:right="109"/>
              <w:jc w:val="both"/>
              <w:rPr>
                <w:sz w:val="20"/>
                <w:szCs w:val="20"/>
              </w:rPr>
            </w:pPr>
            <w:r w:rsidRPr="00A541CE">
              <w:rPr>
                <w:sz w:val="20"/>
                <w:szCs w:val="20"/>
              </w:rPr>
              <w:t>Lluvia de ideas (saberes previos)</w:t>
            </w:r>
          </w:p>
          <w:p w14:paraId="0EEF1D81" w14:textId="77777777" w:rsidR="007C06CA" w:rsidRPr="00A541CE" w:rsidRDefault="007C06CA" w:rsidP="007C06CA">
            <w:pPr>
              <w:spacing w:after="0"/>
              <w:ind w:left="2" w:right="109"/>
              <w:jc w:val="both"/>
              <w:rPr>
                <w:sz w:val="20"/>
                <w:szCs w:val="20"/>
              </w:rPr>
            </w:pPr>
          </w:p>
          <w:p w14:paraId="064BA666" w14:textId="77777777" w:rsidR="007C06CA" w:rsidRPr="00A541CE" w:rsidRDefault="007C06CA" w:rsidP="007C06CA">
            <w:pPr>
              <w:spacing w:after="0"/>
              <w:ind w:left="2" w:right="109"/>
              <w:jc w:val="both"/>
              <w:rPr>
                <w:sz w:val="20"/>
                <w:szCs w:val="20"/>
              </w:rPr>
            </w:pPr>
            <w:r w:rsidRPr="00A541CE">
              <w:rPr>
                <w:sz w:val="20"/>
                <w:szCs w:val="20"/>
              </w:rPr>
              <w:t>Expositiva</w:t>
            </w:r>
          </w:p>
          <w:p w14:paraId="1F3B43F0" w14:textId="77777777" w:rsidR="007C06CA" w:rsidRPr="00A541CE" w:rsidRDefault="007C06CA" w:rsidP="007C06CA">
            <w:pPr>
              <w:spacing w:after="0"/>
              <w:ind w:left="2" w:right="109"/>
              <w:jc w:val="both"/>
              <w:rPr>
                <w:sz w:val="20"/>
                <w:szCs w:val="20"/>
              </w:rPr>
            </w:pPr>
            <w:r w:rsidRPr="00A541CE">
              <w:rPr>
                <w:sz w:val="20"/>
                <w:szCs w:val="20"/>
              </w:rPr>
              <w:t xml:space="preserve">(docente/alumno) en el aula de clases </w:t>
            </w:r>
          </w:p>
          <w:p w14:paraId="3FAA2076" w14:textId="77777777" w:rsidR="007C06CA" w:rsidRPr="00A541CE" w:rsidRDefault="007C06CA" w:rsidP="007C06CA">
            <w:pPr>
              <w:spacing w:after="0"/>
              <w:ind w:left="2" w:right="109"/>
              <w:jc w:val="both"/>
              <w:rPr>
                <w:sz w:val="20"/>
                <w:szCs w:val="20"/>
              </w:rPr>
            </w:pPr>
            <w:r w:rsidRPr="00A541CE">
              <w:rPr>
                <w:sz w:val="20"/>
                <w:szCs w:val="20"/>
              </w:rPr>
              <w:t xml:space="preserve"> Prácticas en el campo.</w:t>
            </w:r>
          </w:p>
          <w:p w14:paraId="7CAC1346" w14:textId="77777777" w:rsidR="007C06CA" w:rsidRPr="00A541CE" w:rsidRDefault="007C06CA" w:rsidP="007C06CA">
            <w:pPr>
              <w:spacing w:after="0"/>
              <w:ind w:left="2" w:right="109"/>
              <w:jc w:val="both"/>
              <w:rPr>
                <w:sz w:val="20"/>
                <w:szCs w:val="20"/>
              </w:rPr>
            </w:pPr>
            <w:r w:rsidRPr="00A541CE">
              <w:rPr>
                <w:sz w:val="20"/>
                <w:szCs w:val="20"/>
              </w:rPr>
              <w:t xml:space="preserve">Prácticas en el laboratorio </w:t>
            </w:r>
            <w:r>
              <w:rPr>
                <w:sz w:val="20"/>
                <w:szCs w:val="20"/>
              </w:rPr>
              <w:t>navegación</w:t>
            </w:r>
          </w:p>
          <w:p w14:paraId="706C5E69" w14:textId="77777777" w:rsidR="007C06CA" w:rsidRPr="00A541CE" w:rsidRDefault="007C06CA" w:rsidP="007C06CA">
            <w:pPr>
              <w:spacing w:after="0"/>
              <w:ind w:left="2" w:right="109"/>
              <w:jc w:val="both"/>
              <w:rPr>
                <w:sz w:val="20"/>
                <w:szCs w:val="20"/>
              </w:rPr>
            </w:pPr>
            <w:r w:rsidRPr="00A541CE">
              <w:rPr>
                <w:sz w:val="20"/>
                <w:szCs w:val="20"/>
              </w:rPr>
              <w:lastRenderedPageBreak/>
              <w:t>Prácticas en el taller de dibujo.</w:t>
            </w:r>
          </w:p>
          <w:p w14:paraId="086ED743" w14:textId="77777777" w:rsidR="007C06CA" w:rsidRPr="00A541CE" w:rsidRDefault="007C06CA" w:rsidP="007C06CA">
            <w:pPr>
              <w:spacing w:after="0"/>
              <w:ind w:left="2" w:right="109"/>
              <w:jc w:val="both"/>
              <w:rPr>
                <w:sz w:val="20"/>
                <w:szCs w:val="20"/>
              </w:rPr>
            </w:pPr>
            <w:r w:rsidRPr="00A541CE">
              <w:rPr>
                <w:sz w:val="20"/>
                <w:szCs w:val="20"/>
              </w:rPr>
              <w:t xml:space="preserve"> Presentación y Exposición de trabajos de investigación   </w:t>
            </w:r>
          </w:p>
          <w:p w14:paraId="1F44D539" w14:textId="77777777" w:rsidR="007C06CA" w:rsidRPr="00A541CE" w:rsidRDefault="007C06CA" w:rsidP="007C06CA">
            <w:pPr>
              <w:spacing w:after="0"/>
              <w:ind w:left="2" w:right="109"/>
              <w:jc w:val="both"/>
              <w:rPr>
                <w:sz w:val="20"/>
                <w:szCs w:val="20"/>
              </w:rPr>
            </w:pPr>
          </w:p>
          <w:p w14:paraId="246A1344" w14:textId="2EB4A1CF" w:rsidR="008800A1" w:rsidRDefault="007C06CA" w:rsidP="007C06CA">
            <w:r w:rsidRPr="00A541CE">
              <w:rPr>
                <w:sz w:val="20"/>
                <w:szCs w:val="20"/>
              </w:rPr>
              <w:t>Evaluación del modulo</w:t>
            </w:r>
          </w:p>
        </w:tc>
        <w:tc>
          <w:tcPr>
            <w:tcW w:w="2462" w:type="dxa"/>
          </w:tcPr>
          <w:p w14:paraId="1471EA0D" w14:textId="4939F66E" w:rsidR="008800A1" w:rsidRDefault="00EF2A53" w:rsidP="00CC1A90">
            <w:pPr>
              <w:ind w:left="108"/>
              <w:jc w:val="both"/>
            </w:pPr>
            <w:r w:rsidRPr="00057AEB">
              <w:rPr>
                <w:sz w:val="20"/>
                <w:szCs w:val="20"/>
              </w:rPr>
              <w:lastRenderedPageBreak/>
              <w:t>Conoce</w:t>
            </w:r>
            <w:r w:rsidR="00CC1A90" w:rsidRPr="00057AEB">
              <w:rPr>
                <w:sz w:val="20"/>
                <w:szCs w:val="20"/>
              </w:rPr>
              <w:t xml:space="preserve">, comprende, </w:t>
            </w:r>
            <w:r w:rsidR="000354AA">
              <w:rPr>
                <w:sz w:val="20"/>
                <w:szCs w:val="20"/>
              </w:rPr>
              <w:t>define</w:t>
            </w:r>
            <w:r>
              <w:rPr>
                <w:sz w:val="20"/>
                <w:szCs w:val="20"/>
              </w:rPr>
              <w:t xml:space="preserve">, </w:t>
            </w:r>
            <w:r w:rsidR="009C1DFD">
              <w:rPr>
                <w:sz w:val="20"/>
                <w:szCs w:val="20"/>
              </w:rPr>
              <w:t>evalúa, analiza</w:t>
            </w:r>
            <w:r w:rsidR="000354AA">
              <w:rPr>
                <w:sz w:val="20"/>
                <w:szCs w:val="20"/>
              </w:rPr>
              <w:t xml:space="preserve">, aplica, </w:t>
            </w:r>
            <w:r w:rsidR="00CC1A90" w:rsidRPr="00057AEB">
              <w:rPr>
                <w:sz w:val="20"/>
                <w:szCs w:val="20"/>
              </w:rPr>
              <w:t xml:space="preserve">y </w:t>
            </w:r>
            <w:r>
              <w:rPr>
                <w:sz w:val="20"/>
                <w:szCs w:val="20"/>
              </w:rPr>
              <w:t xml:space="preserve">soluciona problemas con </w:t>
            </w:r>
            <w:r w:rsidR="009C1DFD">
              <w:rPr>
                <w:sz w:val="20"/>
                <w:szCs w:val="20"/>
              </w:rPr>
              <w:t xml:space="preserve">las </w:t>
            </w:r>
            <w:r w:rsidR="009C1DFD">
              <w:rPr>
                <w:sz w:val="20"/>
              </w:rPr>
              <w:t>generalidades</w:t>
            </w:r>
            <w:r w:rsidR="008800A1">
              <w:rPr>
                <w:sz w:val="20"/>
              </w:rPr>
              <w:t xml:space="preserve"> de la navegación </w:t>
            </w:r>
            <w:r>
              <w:rPr>
                <w:sz w:val="20"/>
              </w:rPr>
              <w:t xml:space="preserve">electrónica </w:t>
            </w:r>
          </w:p>
        </w:tc>
      </w:tr>
      <w:tr w:rsidR="008800A1" w14:paraId="7B2619B5" w14:textId="77777777" w:rsidTr="00BE3E98">
        <w:trPr>
          <w:trHeight w:val="773"/>
        </w:trPr>
        <w:tc>
          <w:tcPr>
            <w:tcW w:w="809" w:type="dxa"/>
            <w:vMerge/>
          </w:tcPr>
          <w:p w14:paraId="5CD274F1" w14:textId="77777777" w:rsidR="008800A1" w:rsidRDefault="008800A1" w:rsidP="008800A1"/>
        </w:tc>
        <w:tc>
          <w:tcPr>
            <w:tcW w:w="1249" w:type="dxa"/>
          </w:tcPr>
          <w:p w14:paraId="10DD371E" w14:textId="77777777" w:rsidR="008800A1" w:rsidRDefault="008800A1" w:rsidP="008800A1">
            <w:r>
              <w:t>2</w:t>
            </w:r>
          </w:p>
        </w:tc>
        <w:tc>
          <w:tcPr>
            <w:tcW w:w="2641" w:type="dxa"/>
          </w:tcPr>
          <w:p w14:paraId="11982D27" w14:textId="51966C84" w:rsidR="008800A1" w:rsidRDefault="008800A1" w:rsidP="008800A1">
            <w:pPr>
              <w:ind w:left="108"/>
            </w:pPr>
            <w:r>
              <w:rPr>
                <w:sz w:val="20"/>
              </w:rPr>
              <w:t xml:space="preserve"> Conceptúa instrumentos usados navegación </w:t>
            </w:r>
            <w:r w:rsidR="00EF2A53">
              <w:rPr>
                <w:sz w:val="20"/>
              </w:rPr>
              <w:t xml:space="preserve">electrónica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07" w:type="dxa"/>
          </w:tcPr>
          <w:p w14:paraId="1608EDF0" w14:textId="77777777" w:rsidR="00391323" w:rsidRDefault="00391323" w:rsidP="00391323">
            <w:pPr>
              <w:tabs>
                <w:tab w:val="center" w:pos="434"/>
                <w:tab w:val="center" w:pos="1747"/>
              </w:tabs>
            </w:pPr>
            <w:r>
              <w:rPr>
                <w:sz w:val="20"/>
              </w:rPr>
              <w:t xml:space="preserve">Analiza </w:t>
            </w:r>
            <w:r>
              <w:rPr>
                <w:sz w:val="20"/>
              </w:rPr>
              <w:tab/>
              <w:t xml:space="preserve">los </w:t>
            </w:r>
          </w:p>
          <w:p w14:paraId="6F9CCF93" w14:textId="77777777" w:rsidR="00391323" w:rsidRDefault="00391323" w:rsidP="00391323">
            <w:pPr>
              <w:ind w:left="108"/>
            </w:pPr>
            <w:r>
              <w:rPr>
                <w:sz w:val="20"/>
              </w:rPr>
              <w:t xml:space="preserve">instrumentos </w:t>
            </w:r>
          </w:p>
          <w:p w14:paraId="6DD42DDD" w14:textId="77777777" w:rsidR="00391323" w:rsidRDefault="00391323" w:rsidP="00391323">
            <w:pPr>
              <w:tabs>
                <w:tab w:val="center" w:pos="429"/>
                <w:tab w:val="center" w:pos="1764"/>
              </w:tabs>
            </w:pPr>
            <w:r>
              <w:tab/>
            </w:r>
            <w:r>
              <w:rPr>
                <w:sz w:val="20"/>
              </w:rPr>
              <w:t xml:space="preserve">usados </w:t>
            </w:r>
            <w:r>
              <w:rPr>
                <w:sz w:val="20"/>
              </w:rPr>
              <w:tab/>
              <w:t xml:space="preserve">en </w:t>
            </w:r>
          </w:p>
          <w:p w14:paraId="7FF0740A" w14:textId="7462228D" w:rsidR="00391323" w:rsidRDefault="00391323" w:rsidP="00391323">
            <w:pPr>
              <w:spacing w:after="2" w:line="239" w:lineRule="auto"/>
              <w:ind w:left="108"/>
            </w:pPr>
            <w:r>
              <w:rPr>
                <w:sz w:val="20"/>
              </w:rPr>
              <w:t xml:space="preserve">navegación </w:t>
            </w:r>
            <w:r w:rsidR="00EF2A53">
              <w:rPr>
                <w:sz w:val="20"/>
              </w:rPr>
              <w:t xml:space="preserve">electrónica </w:t>
            </w:r>
            <w:r>
              <w:rPr>
                <w:sz w:val="20"/>
              </w:rPr>
              <w:t xml:space="preserve"> </w:t>
            </w:r>
          </w:p>
          <w:p w14:paraId="46A08E1B" w14:textId="77777777" w:rsidR="008800A1" w:rsidRDefault="008800A1" w:rsidP="008800A1">
            <w:pPr>
              <w:ind w:left="30" w:hanging="30"/>
            </w:pPr>
          </w:p>
        </w:tc>
        <w:tc>
          <w:tcPr>
            <w:tcW w:w="2153" w:type="dxa"/>
          </w:tcPr>
          <w:p w14:paraId="18787FFF" w14:textId="77777777" w:rsidR="008800A1" w:rsidRDefault="008800A1" w:rsidP="008800A1">
            <w:pPr>
              <w:tabs>
                <w:tab w:val="center" w:pos="434"/>
                <w:tab w:val="center" w:pos="1747"/>
              </w:tabs>
            </w:pPr>
            <w:r>
              <w:tab/>
            </w:r>
            <w:r>
              <w:rPr>
                <w:sz w:val="20"/>
              </w:rPr>
              <w:t>A</w:t>
            </w:r>
            <w:r w:rsidR="00391323">
              <w:rPr>
                <w:sz w:val="20"/>
              </w:rPr>
              <w:t>plica</w:t>
            </w:r>
            <w:r>
              <w:rPr>
                <w:sz w:val="20"/>
              </w:rPr>
              <w:tab/>
              <w:t xml:space="preserve">los </w:t>
            </w:r>
          </w:p>
          <w:p w14:paraId="61D31979" w14:textId="77777777" w:rsidR="008800A1" w:rsidRDefault="008800A1" w:rsidP="008800A1">
            <w:pPr>
              <w:ind w:left="108"/>
            </w:pPr>
            <w:r>
              <w:rPr>
                <w:sz w:val="20"/>
              </w:rPr>
              <w:t xml:space="preserve">instrumentos </w:t>
            </w:r>
          </w:p>
          <w:p w14:paraId="7A852DDD" w14:textId="77777777" w:rsidR="008800A1" w:rsidRDefault="008800A1" w:rsidP="008800A1">
            <w:pPr>
              <w:tabs>
                <w:tab w:val="center" w:pos="429"/>
                <w:tab w:val="center" w:pos="1764"/>
              </w:tabs>
            </w:pPr>
            <w:r>
              <w:tab/>
            </w:r>
            <w:r>
              <w:rPr>
                <w:sz w:val="20"/>
              </w:rPr>
              <w:t xml:space="preserve">usados </w:t>
            </w:r>
            <w:r>
              <w:rPr>
                <w:sz w:val="20"/>
              </w:rPr>
              <w:tab/>
              <w:t xml:space="preserve">en </w:t>
            </w:r>
          </w:p>
          <w:p w14:paraId="458AD2AC" w14:textId="77777777" w:rsidR="00EF2A53" w:rsidRDefault="008800A1" w:rsidP="008800A1">
            <w:pPr>
              <w:spacing w:after="2" w:line="239" w:lineRule="auto"/>
              <w:ind w:left="108"/>
              <w:rPr>
                <w:sz w:val="20"/>
              </w:rPr>
            </w:pPr>
            <w:r>
              <w:rPr>
                <w:sz w:val="20"/>
              </w:rPr>
              <w:t>navegación</w:t>
            </w:r>
          </w:p>
          <w:p w14:paraId="623D819A" w14:textId="7685FF5E" w:rsidR="008800A1" w:rsidRDefault="00EF2A53" w:rsidP="008800A1">
            <w:pPr>
              <w:spacing w:after="2" w:line="239" w:lineRule="auto"/>
              <w:ind w:left="108"/>
            </w:pPr>
            <w:r>
              <w:rPr>
                <w:sz w:val="20"/>
              </w:rPr>
              <w:t xml:space="preserve">electrónica </w:t>
            </w:r>
            <w:r w:rsidR="008800A1">
              <w:rPr>
                <w:sz w:val="20"/>
              </w:rPr>
              <w:t xml:space="preserve"> </w:t>
            </w:r>
          </w:p>
          <w:p w14:paraId="6CA1D6C5" w14:textId="77777777" w:rsidR="008800A1" w:rsidRDefault="008800A1" w:rsidP="008800A1">
            <w:pPr>
              <w:ind w:left="108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08" w:type="dxa"/>
            <w:gridSpan w:val="2"/>
            <w:vMerge/>
          </w:tcPr>
          <w:p w14:paraId="17B93E01" w14:textId="77777777" w:rsidR="008800A1" w:rsidRDefault="008800A1" w:rsidP="008800A1"/>
        </w:tc>
        <w:tc>
          <w:tcPr>
            <w:tcW w:w="2462" w:type="dxa"/>
          </w:tcPr>
          <w:p w14:paraId="388C5859" w14:textId="2868BD53" w:rsidR="008800A1" w:rsidRDefault="00CC1A90" w:rsidP="00B65041">
            <w:pPr>
              <w:ind w:left="108" w:right="110"/>
              <w:jc w:val="both"/>
            </w:pPr>
            <w:r w:rsidRPr="00057AEB">
              <w:rPr>
                <w:sz w:val="20"/>
                <w:szCs w:val="20"/>
              </w:rPr>
              <w:t>Conoce, comprende,</w:t>
            </w:r>
            <w:r w:rsidR="000354AA">
              <w:rPr>
                <w:sz w:val="20"/>
                <w:szCs w:val="20"/>
              </w:rPr>
              <w:t xml:space="preserve"> define</w:t>
            </w:r>
            <w:r w:rsidR="00EF2A53">
              <w:rPr>
                <w:sz w:val="20"/>
                <w:szCs w:val="20"/>
              </w:rPr>
              <w:t>, evalúa,</w:t>
            </w:r>
            <w:r w:rsidR="000354AA">
              <w:rPr>
                <w:sz w:val="20"/>
                <w:szCs w:val="20"/>
              </w:rPr>
              <w:t xml:space="preserve"> analiza, </w:t>
            </w:r>
            <w:r w:rsidR="00EF2A53">
              <w:rPr>
                <w:sz w:val="20"/>
                <w:szCs w:val="20"/>
              </w:rPr>
              <w:t xml:space="preserve">aplica, </w:t>
            </w:r>
            <w:r w:rsidR="00EF2A53" w:rsidRPr="00057AEB">
              <w:rPr>
                <w:sz w:val="20"/>
                <w:szCs w:val="20"/>
              </w:rPr>
              <w:t>y</w:t>
            </w:r>
            <w:r w:rsidRPr="00057AEB">
              <w:rPr>
                <w:sz w:val="20"/>
                <w:szCs w:val="20"/>
              </w:rPr>
              <w:t xml:space="preserve"> </w:t>
            </w:r>
            <w:r w:rsidR="00EF2A53">
              <w:rPr>
                <w:sz w:val="20"/>
                <w:szCs w:val="20"/>
              </w:rPr>
              <w:t xml:space="preserve">soluciona problemas </w:t>
            </w:r>
            <w:r w:rsidR="009C1DFD">
              <w:rPr>
                <w:sz w:val="20"/>
                <w:szCs w:val="20"/>
              </w:rPr>
              <w:t>con</w:t>
            </w:r>
            <w:r>
              <w:rPr>
                <w:sz w:val="20"/>
                <w:szCs w:val="20"/>
              </w:rPr>
              <w:t xml:space="preserve"> </w:t>
            </w:r>
            <w:r w:rsidR="008800A1">
              <w:rPr>
                <w:sz w:val="20"/>
              </w:rPr>
              <w:t xml:space="preserve"> los instrumentos usados en navegación </w:t>
            </w:r>
            <w:r w:rsidR="005C0099">
              <w:rPr>
                <w:sz w:val="20"/>
              </w:rPr>
              <w:t>electrónica</w:t>
            </w:r>
            <w:r w:rsidR="008800A1">
              <w:rPr>
                <w:sz w:val="20"/>
              </w:rPr>
              <w:t xml:space="preserve">. </w:t>
            </w:r>
          </w:p>
        </w:tc>
      </w:tr>
      <w:tr w:rsidR="00EF2A53" w14:paraId="40432976" w14:textId="77777777" w:rsidTr="00BE3E98">
        <w:trPr>
          <w:trHeight w:val="773"/>
        </w:trPr>
        <w:tc>
          <w:tcPr>
            <w:tcW w:w="809" w:type="dxa"/>
            <w:vMerge/>
          </w:tcPr>
          <w:p w14:paraId="7FB52A9D" w14:textId="77777777" w:rsidR="00EF2A53" w:rsidRDefault="00EF2A53" w:rsidP="00EF2A53"/>
        </w:tc>
        <w:tc>
          <w:tcPr>
            <w:tcW w:w="1249" w:type="dxa"/>
          </w:tcPr>
          <w:p w14:paraId="6430BE99" w14:textId="77777777" w:rsidR="00EF2A53" w:rsidRDefault="00EF2A53" w:rsidP="00EF2A53">
            <w:r>
              <w:t>3</w:t>
            </w:r>
          </w:p>
        </w:tc>
        <w:tc>
          <w:tcPr>
            <w:tcW w:w="2641" w:type="dxa"/>
          </w:tcPr>
          <w:p w14:paraId="107F5619" w14:textId="77777777" w:rsidR="00EF2A53" w:rsidRDefault="00EF2A53" w:rsidP="00EF2A53">
            <w:pPr>
              <w:spacing w:line="241" w:lineRule="auto"/>
              <w:ind w:left="108"/>
              <w:jc w:val="both"/>
            </w:pPr>
            <w:r>
              <w:rPr>
                <w:sz w:val="20"/>
              </w:rPr>
              <w:t xml:space="preserve"> Conceptúa los equipos que se </w:t>
            </w:r>
          </w:p>
          <w:p w14:paraId="0016A998" w14:textId="77777777" w:rsidR="00EF2A53" w:rsidRDefault="00EF2A53" w:rsidP="00EF2A53">
            <w:pPr>
              <w:tabs>
                <w:tab w:val="center" w:pos="418"/>
                <w:tab w:val="center" w:pos="1738"/>
              </w:tabs>
            </w:pPr>
            <w:r>
              <w:tab/>
            </w:r>
            <w:r>
              <w:rPr>
                <w:sz w:val="20"/>
              </w:rPr>
              <w:t xml:space="preserve">utilizan </w:t>
            </w:r>
            <w:r>
              <w:rPr>
                <w:sz w:val="20"/>
              </w:rPr>
              <w:tab/>
              <w:t xml:space="preserve">en  </w:t>
            </w:r>
          </w:p>
          <w:p w14:paraId="2F2BBA2B" w14:textId="0074DBA7" w:rsidR="00EF2A53" w:rsidRDefault="00EF2A53" w:rsidP="00EF2A53">
            <w:pPr>
              <w:ind w:left="108"/>
            </w:pPr>
            <w:r>
              <w:rPr>
                <w:sz w:val="20"/>
              </w:rPr>
              <w:t xml:space="preserve">navegación electrónica </w:t>
            </w:r>
          </w:p>
        </w:tc>
        <w:tc>
          <w:tcPr>
            <w:tcW w:w="1807" w:type="dxa"/>
          </w:tcPr>
          <w:p w14:paraId="1E1B4853" w14:textId="77777777" w:rsidR="00EF2A53" w:rsidRDefault="00EF2A53" w:rsidP="00EF2A53">
            <w:pPr>
              <w:spacing w:line="241" w:lineRule="auto"/>
              <w:ind w:left="106" w:right="111"/>
              <w:jc w:val="both"/>
            </w:pPr>
            <w:r>
              <w:rPr>
                <w:sz w:val="20"/>
              </w:rPr>
              <w:t xml:space="preserve"> Analiza los equipos que se utilizan en </w:t>
            </w:r>
          </w:p>
          <w:p w14:paraId="6154FE4D" w14:textId="17B25132" w:rsidR="00EF2A53" w:rsidRDefault="00EF2A53" w:rsidP="00EF2A53">
            <w:pPr>
              <w:ind w:left="108"/>
            </w:pPr>
            <w:r>
              <w:rPr>
                <w:sz w:val="20"/>
              </w:rPr>
              <w:t xml:space="preserve">navegación electrónica </w:t>
            </w:r>
          </w:p>
        </w:tc>
        <w:tc>
          <w:tcPr>
            <w:tcW w:w="2153" w:type="dxa"/>
          </w:tcPr>
          <w:p w14:paraId="2EE199CF" w14:textId="77777777" w:rsidR="00EF2A53" w:rsidRDefault="00EF2A53" w:rsidP="00EF2A53">
            <w:pPr>
              <w:spacing w:line="241" w:lineRule="auto"/>
              <w:ind w:left="108" w:right="111"/>
              <w:jc w:val="both"/>
            </w:pPr>
            <w:r>
              <w:rPr>
                <w:sz w:val="20"/>
              </w:rPr>
              <w:t xml:space="preserve"> Aplica los equipos que se utilizan en </w:t>
            </w:r>
          </w:p>
          <w:p w14:paraId="43ACEC2D" w14:textId="1FD66398" w:rsidR="00EF2A53" w:rsidRDefault="00EF2A53" w:rsidP="00EF2A53">
            <w:pPr>
              <w:ind w:left="108" w:right="49"/>
            </w:pPr>
            <w:r>
              <w:rPr>
                <w:sz w:val="20"/>
              </w:rPr>
              <w:t xml:space="preserve">navegación electrónica  </w:t>
            </w:r>
          </w:p>
        </w:tc>
        <w:tc>
          <w:tcPr>
            <w:tcW w:w="1908" w:type="dxa"/>
            <w:gridSpan w:val="2"/>
            <w:vMerge/>
          </w:tcPr>
          <w:p w14:paraId="5BED577B" w14:textId="77777777" w:rsidR="00EF2A53" w:rsidRDefault="00EF2A53" w:rsidP="00EF2A53"/>
        </w:tc>
        <w:tc>
          <w:tcPr>
            <w:tcW w:w="2462" w:type="dxa"/>
          </w:tcPr>
          <w:p w14:paraId="3B42016B" w14:textId="4D845B13" w:rsidR="00EF2A53" w:rsidRDefault="00EF2A53" w:rsidP="00EF2A53">
            <w:pPr>
              <w:spacing w:line="241" w:lineRule="auto"/>
              <w:ind w:left="108" w:right="110"/>
              <w:jc w:val="both"/>
            </w:pPr>
            <w:r w:rsidRPr="00057AEB">
              <w:rPr>
                <w:sz w:val="20"/>
                <w:szCs w:val="20"/>
              </w:rPr>
              <w:t>Conoce, comprend</w:t>
            </w:r>
            <w:r>
              <w:rPr>
                <w:sz w:val="20"/>
                <w:szCs w:val="20"/>
              </w:rPr>
              <w:t>e, define</w:t>
            </w:r>
            <w:r w:rsidR="005C0099">
              <w:rPr>
                <w:sz w:val="20"/>
                <w:szCs w:val="20"/>
              </w:rPr>
              <w:t xml:space="preserve">, </w:t>
            </w:r>
            <w:r w:rsidR="009C1DFD">
              <w:rPr>
                <w:sz w:val="20"/>
                <w:szCs w:val="20"/>
              </w:rPr>
              <w:t>evalúa, analiza</w:t>
            </w:r>
            <w:r>
              <w:rPr>
                <w:sz w:val="20"/>
                <w:szCs w:val="20"/>
              </w:rPr>
              <w:t xml:space="preserve">, </w:t>
            </w:r>
            <w:r w:rsidR="009C1DFD">
              <w:rPr>
                <w:sz w:val="20"/>
                <w:szCs w:val="20"/>
              </w:rPr>
              <w:t xml:space="preserve">aplica, </w:t>
            </w:r>
            <w:r w:rsidR="009C1DFD" w:rsidRPr="00057AEB">
              <w:rPr>
                <w:sz w:val="20"/>
                <w:szCs w:val="20"/>
              </w:rPr>
              <w:t>y</w:t>
            </w:r>
            <w:r w:rsidRPr="00057AEB">
              <w:rPr>
                <w:sz w:val="20"/>
                <w:szCs w:val="20"/>
              </w:rPr>
              <w:t xml:space="preserve"> </w:t>
            </w:r>
            <w:r w:rsidR="005C0099">
              <w:rPr>
                <w:sz w:val="20"/>
                <w:szCs w:val="20"/>
              </w:rPr>
              <w:t>soluciona problemas con los equipos que se utilizan en la navegación electrónica.</w:t>
            </w:r>
            <w:r>
              <w:rPr>
                <w:sz w:val="20"/>
              </w:rPr>
              <w:t xml:space="preserve"> </w:t>
            </w:r>
          </w:p>
          <w:p w14:paraId="6E3D49BF" w14:textId="77777777" w:rsidR="00EF2A53" w:rsidRDefault="00EF2A53" w:rsidP="00EF2A53">
            <w:pPr>
              <w:ind w:left="108"/>
            </w:pPr>
          </w:p>
        </w:tc>
      </w:tr>
      <w:tr w:rsidR="005C0099" w14:paraId="1C39F4E1" w14:textId="77777777" w:rsidTr="00BE3E98">
        <w:trPr>
          <w:trHeight w:val="773"/>
        </w:trPr>
        <w:tc>
          <w:tcPr>
            <w:tcW w:w="809" w:type="dxa"/>
            <w:vMerge/>
          </w:tcPr>
          <w:p w14:paraId="6B9A5E1E" w14:textId="77777777" w:rsidR="005C0099" w:rsidRDefault="005C0099" w:rsidP="005C0099"/>
        </w:tc>
        <w:tc>
          <w:tcPr>
            <w:tcW w:w="1249" w:type="dxa"/>
          </w:tcPr>
          <w:p w14:paraId="1C19A554" w14:textId="77777777" w:rsidR="005C0099" w:rsidRDefault="005C0099" w:rsidP="005C0099">
            <w:r>
              <w:t>4</w:t>
            </w:r>
          </w:p>
        </w:tc>
        <w:tc>
          <w:tcPr>
            <w:tcW w:w="2641" w:type="dxa"/>
          </w:tcPr>
          <w:p w14:paraId="2EF610C9" w14:textId="76965DEC" w:rsidR="005C0099" w:rsidRDefault="005C0099" w:rsidP="005C0099">
            <w:pPr>
              <w:spacing w:line="241" w:lineRule="auto"/>
              <w:ind w:left="108" w:right="109"/>
            </w:pPr>
            <w:r>
              <w:rPr>
                <w:sz w:val="20"/>
              </w:rPr>
              <w:t xml:space="preserve"> Conceptúa los Sistemas de navegación </w:t>
            </w:r>
          </w:p>
          <w:p w14:paraId="501A5DB3" w14:textId="30EEC3FD" w:rsidR="005C0099" w:rsidRDefault="005C0099" w:rsidP="005C0099">
            <w:pPr>
              <w:ind w:left="108"/>
              <w:jc w:val="both"/>
            </w:pPr>
            <w:r>
              <w:rPr>
                <w:sz w:val="20"/>
              </w:rPr>
              <w:t xml:space="preserve">satelital  </w:t>
            </w:r>
          </w:p>
        </w:tc>
        <w:tc>
          <w:tcPr>
            <w:tcW w:w="1807" w:type="dxa"/>
          </w:tcPr>
          <w:p w14:paraId="52E19A00" w14:textId="29D2E7C0" w:rsidR="005C0099" w:rsidRDefault="005C0099" w:rsidP="005C0099">
            <w:pPr>
              <w:spacing w:line="241" w:lineRule="auto"/>
              <w:ind w:left="106" w:right="108"/>
            </w:pPr>
            <w:r>
              <w:rPr>
                <w:sz w:val="20"/>
              </w:rPr>
              <w:t xml:space="preserve">Analiza los Sistemas de </w:t>
            </w:r>
          </w:p>
          <w:p w14:paraId="33DDCAB7" w14:textId="77777777" w:rsidR="005C0099" w:rsidRDefault="005C0099" w:rsidP="005C0099">
            <w:pPr>
              <w:ind w:left="106"/>
            </w:pPr>
            <w:r>
              <w:rPr>
                <w:sz w:val="20"/>
              </w:rPr>
              <w:t xml:space="preserve">navegación </w:t>
            </w:r>
          </w:p>
          <w:p w14:paraId="1D6CB570" w14:textId="5EB6AAB7" w:rsidR="005C0099" w:rsidRDefault="005C0099" w:rsidP="005C0099">
            <w:pPr>
              <w:ind w:left="108"/>
            </w:pPr>
            <w:r>
              <w:rPr>
                <w:sz w:val="20"/>
              </w:rPr>
              <w:t xml:space="preserve">satelital </w:t>
            </w:r>
          </w:p>
        </w:tc>
        <w:tc>
          <w:tcPr>
            <w:tcW w:w="2153" w:type="dxa"/>
          </w:tcPr>
          <w:p w14:paraId="20C01F53" w14:textId="06053953" w:rsidR="005C0099" w:rsidRDefault="005C0099" w:rsidP="005C0099">
            <w:pPr>
              <w:spacing w:line="241" w:lineRule="auto"/>
              <w:ind w:left="108" w:right="111"/>
            </w:pPr>
            <w:r>
              <w:rPr>
                <w:sz w:val="20"/>
              </w:rPr>
              <w:t xml:space="preserve"> Explica los Sistemas de </w:t>
            </w:r>
          </w:p>
          <w:p w14:paraId="057E7BC3" w14:textId="77777777" w:rsidR="005C0099" w:rsidRDefault="005C0099" w:rsidP="005C0099">
            <w:pPr>
              <w:ind w:left="108"/>
            </w:pPr>
            <w:r>
              <w:rPr>
                <w:sz w:val="20"/>
              </w:rPr>
              <w:t xml:space="preserve">navegación </w:t>
            </w:r>
          </w:p>
          <w:p w14:paraId="205645C5" w14:textId="605E9BB0" w:rsidR="005C0099" w:rsidRDefault="005C0099" w:rsidP="005C0099">
            <w:pPr>
              <w:ind w:left="108"/>
            </w:pPr>
            <w:r>
              <w:rPr>
                <w:sz w:val="20"/>
              </w:rPr>
              <w:t xml:space="preserve">satelital </w:t>
            </w:r>
          </w:p>
        </w:tc>
        <w:tc>
          <w:tcPr>
            <w:tcW w:w="1908" w:type="dxa"/>
            <w:gridSpan w:val="2"/>
            <w:vMerge/>
          </w:tcPr>
          <w:p w14:paraId="28BF54C2" w14:textId="77777777" w:rsidR="005C0099" w:rsidRDefault="005C0099" w:rsidP="005C0099"/>
        </w:tc>
        <w:tc>
          <w:tcPr>
            <w:tcW w:w="2462" w:type="dxa"/>
          </w:tcPr>
          <w:p w14:paraId="4F23672C" w14:textId="00DC6E0D" w:rsidR="005C0099" w:rsidRDefault="005C0099" w:rsidP="005C0099">
            <w:pPr>
              <w:ind w:left="108" w:right="108"/>
              <w:jc w:val="both"/>
            </w:pPr>
            <w:r w:rsidRPr="00057AEB">
              <w:rPr>
                <w:sz w:val="20"/>
                <w:szCs w:val="20"/>
              </w:rPr>
              <w:t>Conoce, comprende,</w:t>
            </w:r>
            <w:r>
              <w:rPr>
                <w:sz w:val="20"/>
                <w:szCs w:val="20"/>
              </w:rPr>
              <w:t xml:space="preserve"> define, </w:t>
            </w:r>
            <w:r w:rsidR="00C77480">
              <w:rPr>
                <w:sz w:val="20"/>
                <w:szCs w:val="20"/>
              </w:rPr>
              <w:t>evalúa, analiza</w:t>
            </w:r>
            <w:r>
              <w:rPr>
                <w:sz w:val="20"/>
                <w:szCs w:val="20"/>
              </w:rPr>
              <w:t xml:space="preserve">, </w:t>
            </w:r>
            <w:r w:rsidR="00C77480">
              <w:rPr>
                <w:sz w:val="20"/>
                <w:szCs w:val="20"/>
              </w:rPr>
              <w:t xml:space="preserve">aplica, </w:t>
            </w:r>
            <w:r w:rsidR="00C77480" w:rsidRPr="00057AEB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soluciona los problemas del navegante con los sistemas de navegación satelital </w:t>
            </w:r>
            <w:r>
              <w:rPr>
                <w:sz w:val="20"/>
              </w:rPr>
              <w:t xml:space="preserve">-.  </w:t>
            </w:r>
          </w:p>
        </w:tc>
      </w:tr>
      <w:tr w:rsidR="00732385" w:rsidRPr="0030489D" w14:paraId="0EFE4927" w14:textId="77777777" w:rsidTr="00BE3E98">
        <w:trPr>
          <w:trHeight w:val="338"/>
        </w:trPr>
        <w:tc>
          <w:tcPr>
            <w:tcW w:w="809" w:type="dxa"/>
            <w:vMerge/>
          </w:tcPr>
          <w:p w14:paraId="767412CF" w14:textId="77777777" w:rsidR="00732385" w:rsidRDefault="00732385" w:rsidP="00BE3E98"/>
        </w:tc>
        <w:tc>
          <w:tcPr>
            <w:tcW w:w="1249" w:type="dxa"/>
            <w:vMerge w:val="restart"/>
          </w:tcPr>
          <w:p w14:paraId="5E027C71" w14:textId="77777777" w:rsidR="00732385" w:rsidRDefault="00732385" w:rsidP="00BE3E98"/>
        </w:tc>
        <w:tc>
          <w:tcPr>
            <w:tcW w:w="10971" w:type="dxa"/>
            <w:gridSpan w:val="6"/>
          </w:tcPr>
          <w:p w14:paraId="206CF4F6" w14:textId="77777777" w:rsidR="00732385" w:rsidRPr="0030489D" w:rsidRDefault="00732385" w:rsidP="00BE3E98">
            <w:pPr>
              <w:jc w:val="center"/>
              <w:rPr>
                <w:b/>
              </w:rPr>
            </w:pPr>
            <w:r w:rsidRPr="0030489D">
              <w:rPr>
                <w:b/>
                <w:sz w:val="20"/>
              </w:rPr>
              <w:t>Evaluación de la unidad didáctica</w:t>
            </w:r>
          </w:p>
        </w:tc>
      </w:tr>
      <w:tr w:rsidR="00732385" w:rsidRPr="0030489D" w14:paraId="0BB352A5" w14:textId="77777777" w:rsidTr="00BE3E98">
        <w:trPr>
          <w:trHeight w:val="773"/>
        </w:trPr>
        <w:tc>
          <w:tcPr>
            <w:tcW w:w="809" w:type="dxa"/>
            <w:vMerge/>
            <w:tcBorders>
              <w:bottom w:val="single" w:sz="4" w:space="0" w:color="auto"/>
            </w:tcBorders>
          </w:tcPr>
          <w:p w14:paraId="4C491118" w14:textId="77777777" w:rsidR="00732385" w:rsidRDefault="00732385" w:rsidP="00BE3E98"/>
        </w:tc>
        <w:tc>
          <w:tcPr>
            <w:tcW w:w="1249" w:type="dxa"/>
            <w:vMerge/>
            <w:tcBorders>
              <w:bottom w:val="single" w:sz="4" w:space="0" w:color="auto"/>
            </w:tcBorders>
          </w:tcPr>
          <w:p w14:paraId="2A219AD7" w14:textId="77777777" w:rsidR="00732385" w:rsidRDefault="00732385" w:rsidP="00BE3E98"/>
        </w:tc>
        <w:tc>
          <w:tcPr>
            <w:tcW w:w="4448" w:type="dxa"/>
            <w:gridSpan w:val="2"/>
            <w:tcBorders>
              <w:bottom w:val="single" w:sz="4" w:space="0" w:color="auto"/>
            </w:tcBorders>
          </w:tcPr>
          <w:p w14:paraId="663DEAC4" w14:textId="77777777" w:rsidR="00732385" w:rsidRPr="00112F0B" w:rsidRDefault="00732385" w:rsidP="00BE3E98">
            <w:pPr>
              <w:spacing w:after="0"/>
              <w:ind w:left="2" w:right="111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 </w:t>
            </w:r>
            <w:r w:rsidRPr="00112F0B">
              <w:rPr>
                <w:b/>
                <w:sz w:val="20"/>
              </w:rPr>
              <w:t>Evidencia de conocimientos</w:t>
            </w:r>
          </w:p>
          <w:p w14:paraId="70645809" w14:textId="77777777" w:rsidR="00732385" w:rsidRDefault="00732385" w:rsidP="00BE3E98">
            <w:pPr>
              <w:pStyle w:val="Prrafodelista"/>
              <w:numPr>
                <w:ilvl w:val="0"/>
                <w:numId w:val="3"/>
              </w:numPr>
              <w:spacing w:after="0"/>
              <w:ind w:right="111"/>
              <w:jc w:val="both"/>
            </w:pPr>
            <w:r>
              <w:t xml:space="preserve">.Estudios de casos </w:t>
            </w:r>
          </w:p>
          <w:p w14:paraId="5492549E" w14:textId="77777777" w:rsidR="00732385" w:rsidRDefault="00732385" w:rsidP="00BE3E98">
            <w:pPr>
              <w:pStyle w:val="Prrafodelista"/>
              <w:numPr>
                <w:ilvl w:val="0"/>
                <w:numId w:val="3"/>
              </w:numPr>
              <w:spacing w:after="0"/>
              <w:ind w:right="111"/>
              <w:jc w:val="both"/>
            </w:pPr>
            <w:r>
              <w:t>. Cuestionarios</w:t>
            </w:r>
          </w:p>
        </w:tc>
        <w:tc>
          <w:tcPr>
            <w:tcW w:w="3040" w:type="dxa"/>
            <w:gridSpan w:val="2"/>
            <w:tcBorders>
              <w:bottom w:val="single" w:sz="4" w:space="0" w:color="auto"/>
            </w:tcBorders>
          </w:tcPr>
          <w:p w14:paraId="0CC51B47" w14:textId="77777777" w:rsidR="00732385" w:rsidRPr="00112F0B" w:rsidRDefault="00732385" w:rsidP="00BE3E98">
            <w:pPr>
              <w:spacing w:after="0"/>
              <w:rPr>
                <w:b/>
                <w:sz w:val="20"/>
              </w:rPr>
            </w:pPr>
            <w:r w:rsidRPr="00112F0B">
              <w:rPr>
                <w:b/>
                <w:sz w:val="20"/>
              </w:rPr>
              <w:t>Evidencia del producto</w:t>
            </w:r>
          </w:p>
          <w:p w14:paraId="00B41929" w14:textId="77777777" w:rsidR="00732385" w:rsidRPr="00083349" w:rsidRDefault="00732385" w:rsidP="00BE3E98">
            <w:pPr>
              <w:pStyle w:val="Prrafodelista"/>
              <w:numPr>
                <w:ilvl w:val="0"/>
                <w:numId w:val="4"/>
              </w:numPr>
              <w:spacing w:after="0"/>
              <w:rPr>
                <w:sz w:val="20"/>
              </w:rPr>
            </w:pPr>
            <w:r w:rsidRPr="00083349">
              <w:rPr>
                <w:sz w:val="20"/>
              </w:rPr>
              <w:t>. Trabajos individuales Y/o grupales</w:t>
            </w:r>
          </w:p>
          <w:p w14:paraId="1835ED5F" w14:textId="77777777" w:rsidR="00732385" w:rsidRDefault="00732385" w:rsidP="00BE3E98">
            <w:pPr>
              <w:pStyle w:val="Prrafodelista"/>
              <w:numPr>
                <w:ilvl w:val="0"/>
                <w:numId w:val="4"/>
              </w:numPr>
              <w:spacing w:after="0"/>
            </w:pPr>
            <w:r w:rsidRPr="00083349">
              <w:rPr>
                <w:sz w:val="20"/>
              </w:rPr>
              <w:t>.soluciones a ejercicios propuestos</w:t>
            </w:r>
          </w:p>
        </w:tc>
        <w:tc>
          <w:tcPr>
            <w:tcW w:w="3483" w:type="dxa"/>
            <w:gridSpan w:val="2"/>
            <w:tcBorders>
              <w:bottom w:val="single" w:sz="4" w:space="0" w:color="auto"/>
            </w:tcBorders>
          </w:tcPr>
          <w:p w14:paraId="67E0272F" w14:textId="77777777" w:rsidR="00732385" w:rsidRPr="00112F0B" w:rsidRDefault="00732385" w:rsidP="00BE3E98">
            <w:pPr>
              <w:spacing w:after="0"/>
              <w:ind w:left="3" w:right="110"/>
              <w:jc w:val="both"/>
              <w:rPr>
                <w:b/>
                <w:sz w:val="20"/>
              </w:rPr>
            </w:pPr>
            <w:r w:rsidRPr="00112F0B">
              <w:rPr>
                <w:b/>
                <w:sz w:val="20"/>
              </w:rPr>
              <w:t>Evidencia del desempeño</w:t>
            </w:r>
          </w:p>
          <w:p w14:paraId="1D4C1AF8" w14:textId="16895435" w:rsidR="00732385" w:rsidRDefault="00732385" w:rsidP="00BE3E98">
            <w:pPr>
              <w:pStyle w:val="Prrafodelista"/>
              <w:numPr>
                <w:ilvl w:val="0"/>
                <w:numId w:val="2"/>
              </w:numPr>
              <w:spacing w:after="0"/>
              <w:ind w:right="110"/>
              <w:jc w:val="both"/>
            </w:pPr>
            <w:r>
              <w:t>Comportamiento en clase virtual</w:t>
            </w:r>
            <w:r w:rsidR="007C06CA">
              <w:t xml:space="preserve"> presencial</w:t>
            </w:r>
            <w:r>
              <w:t xml:space="preserve"> .</w:t>
            </w:r>
          </w:p>
        </w:tc>
      </w:tr>
    </w:tbl>
    <w:p w14:paraId="79764068" w14:textId="77777777" w:rsidR="00732385" w:rsidRDefault="00732385" w:rsidP="00391323">
      <w:pPr>
        <w:pStyle w:val="Ttulo1"/>
        <w:ind w:left="0" w:firstLine="0"/>
        <w:sectPr w:rsidR="00732385" w:rsidSect="00BE3E98">
          <w:headerReference w:type="even" r:id="rId11"/>
          <w:headerReference w:type="default" r:id="rId12"/>
          <w:headerReference w:type="first" r:id="rId13"/>
          <w:pgSz w:w="15840" w:h="12240" w:orient="landscape"/>
          <w:pgMar w:top="993" w:right="1421" w:bottom="1737" w:left="1527" w:header="720" w:footer="720" w:gutter="0"/>
          <w:cols w:space="720"/>
          <w:titlePg/>
          <w:docGrid w:linePitch="326"/>
        </w:sectPr>
      </w:pPr>
    </w:p>
    <w:bookmarkEnd w:id="1"/>
    <w:p w14:paraId="4891C606" w14:textId="77777777" w:rsidR="00732385" w:rsidRDefault="00732385" w:rsidP="00732385">
      <w:pPr>
        <w:pStyle w:val="Ttulo1"/>
        <w:ind w:left="-5"/>
      </w:pPr>
      <w:r>
        <w:lastRenderedPageBreak/>
        <w:t xml:space="preserve">VI.-  MATERIALES EDUCATIVOS Y OTROS RECURSOS DIDACTICOS </w:t>
      </w:r>
    </w:p>
    <w:p w14:paraId="1B66B1EB" w14:textId="77777777" w:rsidR="00732385" w:rsidRDefault="00732385" w:rsidP="00732385">
      <w:pPr>
        <w:spacing w:after="0" w:line="259" w:lineRule="auto"/>
        <w:ind w:left="-5"/>
      </w:pPr>
      <w:r>
        <w:rPr>
          <w:b/>
        </w:rPr>
        <w:t xml:space="preserve">        </w:t>
      </w:r>
      <w:r w:rsidRPr="00AE5B9C">
        <w:t xml:space="preserve">Se utilizaran los materiales </w:t>
      </w:r>
      <w:r>
        <w:t xml:space="preserve">y recursos requeridos de acuerdo a la naturaleza de los temas programados básicamente serán: </w:t>
      </w:r>
    </w:p>
    <w:p w14:paraId="4DC440C3" w14:textId="77777777" w:rsidR="00732385" w:rsidRPr="00AE5B9C" w:rsidRDefault="00732385" w:rsidP="00732385">
      <w:pPr>
        <w:spacing w:after="0" w:line="259" w:lineRule="auto"/>
        <w:ind w:left="-5"/>
      </w:pPr>
    </w:p>
    <w:p w14:paraId="7CF5621C" w14:textId="298B7D52" w:rsidR="00732385" w:rsidRDefault="00732385" w:rsidP="00732385">
      <w:pPr>
        <w:spacing w:after="0" w:line="259" w:lineRule="auto"/>
        <w:ind w:left="-5"/>
      </w:pPr>
      <w:r>
        <w:rPr>
          <w:b/>
        </w:rPr>
        <w:t xml:space="preserve">1.- MEDIOS Y PLATAFORMAS                             2.- MEDIOS </w:t>
      </w:r>
      <w:r w:rsidR="00AE251E">
        <w:rPr>
          <w:b/>
        </w:rPr>
        <w:t xml:space="preserve">   </w:t>
      </w:r>
      <w:r>
        <w:rPr>
          <w:b/>
        </w:rPr>
        <w:t>INFORMATIC</w:t>
      </w:r>
      <w:r w:rsidR="00AE251E">
        <w:rPr>
          <w:b/>
        </w:rPr>
        <w:t>O</w:t>
      </w:r>
      <w:r>
        <w:rPr>
          <w:b/>
        </w:rPr>
        <w:t>S</w:t>
      </w:r>
    </w:p>
    <w:p w14:paraId="6CC1D43D" w14:textId="35371EF7" w:rsidR="00732385" w:rsidRDefault="00732385" w:rsidP="00732385">
      <w:pPr>
        <w:ind w:left="-5"/>
        <w:rPr>
          <w:b/>
        </w:rPr>
      </w:pPr>
      <w:r>
        <w:rPr>
          <w:b/>
        </w:rPr>
        <w:t xml:space="preserve">     </w:t>
      </w:r>
    </w:p>
    <w:p w14:paraId="62F822F7" w14:textId="650C9A02" w:rsidR="00732385" w:rsidRPr="00F52F09" w:rsidRDefault="00732385" w:rsidP="00732385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52F09">
        <w:rPr>
          <w:rFonts w:ascii="Arial" w:hAnsi="Arial" w:cs="Arial"/>
          <w:sz w:val="24"/>
          <w:szCs w:val="24"/>
        </w:rPr>
        <w:t xml:space="preserve">Casos prácticos                                               </w:t>
      </w:r>
      <w:r w:rsidR="007C06CA">
        <w:rPr>
          <w:rFonts w:ascii="Arial" w:hAnsi="Arial" w:cs="Arial"/>
          <w:sz w:val="24"/>
          <w:szCs w:val="24"/>
        </w:rPr>
        <w:t>Aula de clases</w:t>
      </w:r>
      <w:r w:rsidRPr="00F52F09">
        <w:rPr>
          <w:rFonts w:ascii="Arial" w:hAnsi="Arial" w:cs="Arial"/>
          <w:sz w:val="24"/>
          <w:szCs w:val="24"/>
        </w:rPr>
        <w:t xml:space="preserve">                               </w:t>
      </w:r>
    </w:p>
    <w:p w14:paraId="646252D7" w14:textId="47CB9E55" w:rsidR="00732385" w:rsidRPr="00F52F09" w:rsidRDefault="00732385" w:rsidP="0073238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F52F09">
        <w:rPr>
          <w:rFonts w:ascii="Arial" w:hAnsi="Arial" w:cs="Arial"/>
          <w:sz w:val="24"/>
          <w:szCs w:val="24"/>
        </w:rPr>
        <w:t xml:space="preserve">Pizarra interactiva                                          </w:t>
      </w:r>
      <w:r w:rsidR="007C06CA">
        <w:rPr>
          <w:rFonts w:ascii="Arial" w:hAnsi="Arial" w:cs="Arial"/>
          <w:sz w:val="24"/>
          <w:szCs w:val="24"/>
        </w:rPr>
        <w:t xml:space="preserve"> Laboratorio de Nav.</w:t>
      </w:r>
    </w:p>
    <w:p w14:paraId="2B10FEA3" w14:textId="6B2A18AB" w:rsidR="00732385" w:rsidRPr="00F52F09" w:rsidRDefault="007C06CA" w:rsidP="0073238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Internet</w:t>
      </w:r>
      <w:r w:rsidR="00732385" w:rsidRPr="00F52F09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Taller de dibujo</w:t>
      </w:r>
    </w:p>
    <w:p w14:paraId="460588B5" w14:textId="0BCF3990" w:rsidR="00732385" w:rsidRPr="00F52F09" w:rsidRDefault="00732385" w:rsidP="00732385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F52F09">
        <w:rPr>
          <w:rFonts w:ascii="Arial" w:hAnsi="Arial" w:cs="Arial"/>
          <w:sz w:val="24"/>
          <w:szCs w:val="24"/>
        </w:rPr>
        <w:t xml:space="preserve">Repositorios de datos                                     </w:t>
      </w:r>
      <w:r w:rsidR="007C06CA">
        <w:rPr>
          <w:rFonts w:ascii="Arial" w:hAnsi="Arial" w:cs="Arial"/>
          <w:sz w:val="24"/>
          <w:szCs w:val="24"/>
        </w:rPr>
        <w:t>Carta náutica</w:t>
      </w:r>
    </w:p>
    <w:p w14:paraId="5D5A6B42" w14:textId="6F171B15" w:rsidR="00732385" w:rsidRDefault="007C06CA" w:rsidP="00732385">
      <w:pPr>
        <w:pStyle w:val="Ttulo1"/>
        <w:ind w:left="-5"/>
        <w:rPr>
          <w:b w:val="0"/>
        </w:rPr>
      </w:pPr>
      <w:r>
        <w:t xml:space="preserve">                                                                             </w:t>
      </w:r>
      <w:r w:rsidRPr="007C06CA">
        <w:rPr>
          <w:b w:val="0"/>
        </w:rPr>
        <w:t>Almanaque náutico</w:t>
      </w:r>
    </w:p>
    <w:p w14:paraId="2BDA7AB7" w14:textId="182760FF" w:rsidR="007C06CA" w:rsidRDefault="007C06CA" w:rsidP="007C06CA">
      <w:r>
        <w:t xml:space="preserve">                                                                             Identificador de estrellas</w:t>
      </w:r>
    </w:p>
    <w:p w14:paraId="39C0DE92" w14:textId="7D93BB7D" w:rsidR="007C06CA" w:rsidRDefault="007C06CA" w:rsidP="007C06CA">
      <w:r>
        <w:t xml:space="preserve">                                                                             Rosa de maniobras</w:t>
      </w:r>
      <w:r w:rsidR="00BF3E36">
        <w:t>.</w:t>
      </w:r>
    </w:p>
    <w:p w14:paraId="278C9423" w14:textId="64DB7BA2" w:rsidR="00BF3E36" w:rsidRDefault="00BF3E36" w:rsidP="007C06CA">
      <w:r>
        <w:t xml:space="preserve">                                                                             Útiles de navegación</w:t>
      </w:r>
    </w:p>
    <w:p w14:paraId="5322CFFD" w14:textId="6A6FF0D4" w:rsidR="002852D6" w:rsidRDefault="002852D6" w:rsidP="007C06CA">
      <w:r>
        <w:t xml:space="preserve">                                                                             Diapositivas</w:t>
      </w:r>
    </w:p>
    <w:p w14:paraId="6376E867" w14:textId="06B0287D" w:rsidR="002852D6" w:rsidRDefault="002852D6" w:rsidP="007C06CA">
      <w:r>
        <w:t xml:space="preserve">                                                                             Laptop</w:t>
      </w:r>
    </w:p>
    <w:p w14:paraId="2F0DFF81" w14:textId="2C846B5A" w:rsidR="002852D6" w:rsidRPr="007C06CA" w:rsidRDefault="002852D6" w:rsidP="007C06CA">
      <w:r>
        <w:t xml:space="preserve">                                                                             Proyector multimedia</w:t>
      </w:r>
    </w:p>
    <w:p w14:paraId="70D1A534" w14:textId="45DEE587" w:rsidR="00732385" w:rsidRDefault="00732385" w:rsidP="00732385">
      <w:pPr>
        <w:pStyle w:val="Ttulo1"/>
        <w:ind w:left="-5"/>
      </w:pPr>
      <w:r>
        <w:t xml:space="preserve">VII.  </w:t>
      </w:r>
      <w:r w:rsidR="007C06CA">
        <w:t>EVALUACION. -</w:t>
      </w:r>
      <w:r>
        <w:t xml:space="preserve"> </w:t>
      </w:r>
    </w:p>
    <w:p w14:paraId="35BBC11D" w14:textId="77777777" w:rsidR="00732385" w:rsidRDefault="00732385" w:rsidP="00732385">
      <w:pPr>
        <w:ind w:left="-5"/>
        <w:jc w:val="both"/>
      </w:pPr>
      <w:r>
        <w:t xml:space="preserve">La evaluación será por unidad didáctica acorde al cumplimiento de las evidencias de conocimiento, desempeño y de producto. </w:t>
      </w:r>
    </w:p>
    <w:p w14:paraId="7EEC4DDF" w14:textId="77777777" w:rsidR="00732385" w:rsidRDefault="00732385" w:rsidP="00732385">
      <w:pPr>
        <w:ind w:left="-5"/>
        <w:jc w:val="both"/>
      </w:pPr>
    </w:p>
    <w:p w14:paraId="4A746A22" w14:textId="77777777" w:rsidR="00732385" w:rsidRDefault="00732385" w:rsidP="00732385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sz w:val="24"/>
          <w:szCs w:val="24"/>
        </w:rPr>
      </w:pPr>
      <w:r>
        <w:t xml:space="preserve"> </w:t>
      </w:r>
      <w:r w:rsidRPr="005474F4">
        <w:rPr>
          <w:rFonts w:ascii="Arial" w:hAnsi="Arial" w:cs="Arial"/>
          <w:b/>
          <w:sz w:val="24"/>
          <w:szCs w:val="24"/>
        </w:rPr>
        <w:t>EVIDENCIA DELCONOCIMIENTO</w:t>
      </w:r>
    </w:p>
    <w:p w14:paraId="6F187995" w14:textId="77777777" w:rsidR="00732385" w:rsidRDefault="00732385" w:rsidP="00732385">
      <w:pPr>
        <w:pStyle w:val="Prrafodelista"/>
        <w:ind w:left="345"/>
        <w:jc w:val="both"/>
        <w:rPr>
          <w:rFonts w:ascii="Arial" w:hAnsi="Arial" w:cs="Arial"/>
          <w:sz w:val="24"/>
          <w:szCs w:val="24"/>
        </w:rPr>
      </w:pPr>
      <w:r w:rsidRPr="005474F4">
        <w:rPr>
          <w:rFonts w:ascii="Arial" w:hAnsi="Arial" w:cs="Arial"/>
          <w:sz w:val="24"/>
          <w:szCs w:val="24"/>
        </w:rPr>
        <w:t xml:space="preserve">La evaluación será </w:t>
      </w:r>
      <w:r>
        <w:rPr>
          <w:rFonts w:ascii="Arial" w:hAnsi="Arial" w:cs="Arial"/>
          <w:sz w:val="24"/>
          <w:szCs w:val="24"/>
        </w:rPr>
        <w:t>a través de pruebas escritas y orales para el análisis y autoevaluación. En cuanto al primer caso. Medir la competencia a nivel interpretativo, argumentativo i propositivo para ello debemos ver como identifica (describe, ejemplifica, relaciona, reconoce explica etc.); y la forma como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soluciones etc.</w:t>
      </w:r>
    </w:p>
    <w:p w14:paraId="18FD442A" w14:textId="77777777" w:rsidR="00732385" w:rsidRDefault="00732385" w:rsidP="00732385">
      <w:pPr>
        <w:pStyle w:val="Prrafodelista"/>
        <w:ind w:left="3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cuanto a la autoevaluación permite que el estudiante reconozca sus debilidades y fortalezas para corregir o mejorar.</w:t>
      </w:r>
    </w:p>
    <w:p w14:paraId="472CBCA0" w14:textId="77777777" w:rsidR="00732385" w:rsidRDefault="00732385" w:rsidP="00732385">
      <w:pPr>
        <w:pStyle w:val="Prrafodelista"/>
        <w:ind w:left="3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evaluaciones de este nivel serán de respuestas simples, y otras con preguntas abiertas para su argumentación.</w:t>
      </w:r>
    </w:p>
    <w:p w14:paraId="1A4D16E6" w14:textId="77777777" w:rsidR="00732385" w:rsidRDefault="00732385" w:rsidP="00732385">
      <w:pPr>
        <w:pStyle w:val="Prrafodelista"/>
        <w:ind w:left="345"/>
        <w:jc w:val="both"/>
        <w:rPr>
          <w:rFonts w:ascii="Arial" w:hAnsi="Arial" w:cs="Arial"/>
          <w:sz w:val="24"/>
          <w:szCs w:val="24"/>
        </w:rPr>
      </w:pPr>
    </w:p>
    <w:p w14:paraId="1A74480E" w14:textId="77777777" w:rsidR="00732385" w:rsidRDefault="00732385" w:rsidP="00732385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sz w:val="24"/>
          <w:szCs w:val="24"/>
        </w:rPr>
      </w:pPr>
      <w:r w:rsidRPr="00325C75">
        <w:rPr>
          <w:rFonts w:ascii="Arial" w:hAnsi="Arial" w:cs="Arial"/>
          <w:b/>
          <w:sz w:val="24"/>
          <w:szCs w:val="24"/>
        </w:rPr>
        <w:t>EVIDENCIA DEL DESEMPEÑO</w:t>
      </w:r>
    </w:p>
    <w:p w14:paraId="79FCF409" w14:textId="77777777" w:rsidR="00732385" w:rsidRDefault="00732385" w:rsidP="00732385">
      <w:pPr>
        <w:pStyle w:val="Prrafodelista"/>
        <w:ind w:left="345"/>
        <w:jc w:val="both"/>
        <w:rPr>
          <w:rFonts w:ascii="Arial" w:hAnsi="Arial" w:cs="Arial"/>
          <w:sz w:val="24"/>
          <w:szCs w:val="24"/>
        </w:rPr>
      </w:pPr>
      <w:r w:rsidRPr="007F2088">
        <w:rPr>
          <w:rFonts w:ascii="Arial" w:hAnsi="Arial" w:cs="Arial"/>
          <w:sz w:val="24"/>
          <w:szCs w:val="24"/>
        </w:rPr>
        <w:t xml:space="preserve">Esta evidencia pone </w:t>
      </w:r>
      <w:r>
        <w:rPr>
          <w:rFonts w:ascii="Arial" w:hAnsi="Arial" w:cs="Arial"/>
          <w:sz w:val="24"/>
          <w:szCs w:val="24"/>
        </w:rPr>
        <w:t>en acción recursos cognitivos, recursos procedimentales y recursos afectivos; todo ello en una integración que evidencia un saber hacer reflexivo; en tanto, se puede verbalizar lo que se hace, fundamentar teóricamente la práctica y evidenciar el pensamiento estratégico, dado que en la observación en torno a cómo se actúa en situaciones impredecibles.</w:t>
      </w:r>
    </w:p>
    <w:p w14:paraId="782AEAE3" w14:textId="77777777" w:rsidR="00732385" w:rsidRDefault="00732385" w:rsidP="00732385">
      <w:pPr>
        <w:pStyle w:val="Prrafodelista"/>
        <w:ind w:left="3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evaluación de desempeño se evalúa ponderando  como el estudiante se hace investigador aplicando los procedimientos y técnicas en el  desarrollo de la clase a través de su asistencia y participación asertiva </w:t>
      </w:r>
    </w:p>
    <w:p w14:paraId="2181FCC7" w14:textId="77777777" w:rsidR="00732385" w:rsidRDefault="00732385" w:rsidP="00732385">
      <w:pPr>
        <w:pStyle w:val="Prrafodelista"/>
        <w:ind w:left="345"/>
        <w:jc w:val="both"/>
        <w:rPr>
          <w:rFonts w:ascii="Arial" w:hAnsi="Arial" w:cs="Arial"/>
          <w:sz w:val="24"/>
          <w:szCs w:val="24"/>
        </w:rPr>
      </w:pPr>
    </w:p>
    <w:p w14:paraId="12CB30F1" w14:textId="77777777" w:rsidR="00732385" w:rsidRPr="00AB386B" w:rsidRDefault="00732385" w:rsidP="00732385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sz w:val="24"/>
          <w:szCs w:val="24"/>
        </w:rPr>
      </w:pPr>
      <w:r w:rsidRPr="00AB386B">
        <w:rPr>
          <w:rFonts w:ascii="Arial" w:hAnsi="Arial" w:cs="Arial"/>
          <w:b/>
          <w:sz w:val="24"/>
          <w:szCs w:val="24"/>
        </w:rPr>
        <w:lastRenderedPageBreak/>
        <w:t xml:space="preserve">EVIDENCIA DE PRODUCTO </w:t>
      </w:r>
    </w:p>
    <w:p w14:paraId="18214E71" w14:textId="77777777" w:rsidR="00732385" w:rsidRDefault="00732385" w:rsidP="00732385">
      <w:pPr>
        <w:pStyle w:val="Prrafodelista"/>
        <w:ind w:left="3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</w:t>
      </w:r>
      <w:r w:rsidRPr="00AB386B">
        <w:rPr>
          <w:rFonts w:ascii="Arial" w:hAnsi="Arial" w:cs="Arial"/>
          <w:sz w:val="24"/>
          <w:szCs w:val="24"/>
        </w:rPr>
        <w:t>tán</w:t>
      </w:r>
      <w:r>
        <w:rPr>
          <w:rFonts w:ascii="Arial" w:hAnsi="Arial" w:cs="Arial"/>
          <w:sz w:val="24"/>
          <w:szCs w:val="24"/>
        </w:rPr>
        <w:t xml:space="preserve"> implicadas en las finalidades de la competencia por tanto, no es simplemente la entrega del producto, sino que tiene que ver con el campo de acción y los requerimientos del contexto de aplicación.</w:t>
      </w:r>
    </w:p>
    <w:p w14:paraId="50CB0411" w14:textId="75B5009B" w:rsidR="00732385" w:rsidRPr="00F37C0A" w:rsidRDefault="00732385" w:rsidP="00F37C0A">
      <w:pPr>
        <w:spacing w:line="276" w:lineRule="auto"/>
        <w:ind w:left="345" w:firstLine="0"/>
        <w:jc w:val="both"/>
        <w:rPr>
          <w:szCs w:val="24"/>
        </w:rPr>
      </w:pPr>
      <w:r w:rsidRPr="00F37C0A">
        <w:rPr>
          <w:szCs w:val="24"/>
        </w:rPr>
        <w:t>La ev</w:t>
      </w:r>
      <w:r w:rsidR="00F37C0A">
        <w:rPr>
          <w:szCs w:val="24"/>
        </w:rPr>
        <w:t>a</w:t>
      </w:r>
      <w:r w:rsidRPr="00F37C0A">
        <w:rPr>
          <w:szCs w:val="24"/>
        </w:rPr>
        <w:t>lu</w:t>
      </w:r>
      <w:r w:rsidR="00F37C0A">
        <w:rPr>
          <w:szCs w:val="24"/>
        </w:rPr>
        <w:t>a</w:t>
      </w:r>
      <w:r w:rsidRPr="00F37C0A">
        <w:rPr>
          <w:szCs w:val="24"/>
        </w:rPr>
        <w:t xml:space="preserve">ción del </w:t>
      </w:r>
      <w:r w:rsidR="00F37C0A" w:rsidRPr="00F37C0A">
        <w:rPr>
          <w:szCs w:val="24"/>
        </w:rPr>
        <w:t>producto se</w:t>
      </w:r>
      <w:r w:rsidRPr="00F37C0A">
        <w:rPr>
          <w:szCs w:val="24"/>
        </w:rPr>
        <w:t xml:space="preserve"> </w:t>
      </w:r>
      <w:r w:rsidR="00F37C0A" w:rsidRPr="00F37C0A">
        <w:rPr>
          <w:szCs w:val="24"/>
        </w:rPr>
        <w:t xml:space="preserve">evidencia </w:t>
      </w:r>
      <w:r w:rsidR="00F37C0A" w:rsidRPr="00F37C0A">
        <w:rPr>
          <w:b/>
          <w:szCs w:val="24"/>
        </w:rPr>
        <w:t>con</w:t>
      </w:r>
      <w:r w:rsidRPr="00F37C0A">
        <w:rPr>
          <w:szCs w:val="24"/>
        </w:rPr>
        <w:t xml:space="preserve"> la entrega oportuna de sus trabajos parciales y el trabajo fina</w:t>
      </w:r>
      <w:r w:rsidR="00F37C0A">
        <w:rPr>
          <w:szCs w:val="24"/>
        </w:rPr>
        <w:t>l</w:t>
      </w:r>
      <w:r w:rsidRPr="00F37C0A">
        <w:rPr>
          <w:szCs w:val="24"/>
        </w:rPr>
        <w:t>.</w:t>
      </w:r>
    </w:p>
    <w:p w14:paraId="1767D0CD" w14:textId="77777777" w:rsidR="00732385" w:rsidRPr="00F37C0A" w:rsidRDefault="00732385" w:rsidP="00F37C0A">
      <w:pPr>
        <w:spacing w:line="276" w:lineRule="auto"/>
        <w:ind w:left="345" w:firstLine="0"/>
        <w:jc w:val="both"/>
        <w:rPr>
          <w:szCs w:val="24"/>
        </w:rPr>
      </w:pPr>
      <w:r w:rsidRPr="00F37C0A">
        <w:rPr>
          <w:szCs w:val="24"/>
        </w:rPr>
        <w:t>Además, se tendrá en cuenta la asistencia como componente del desempeño, el 30% de inasistencia inhabilita al derecho de evaluación.</w:t>
      </w:r>
    </w:p>
    <w:p w14:paraId="04C20D09" w14:textId="77777777" w:rsidR="00732385" w:rsidRPr="00E17867" w:rsidRDefault="00732385" w:rsidP="00732385">
      <w:pPr>
        <w:pStyle w:val="Prrafodelista"/>
        <w:spacing w:line="276" w:lineRule="auto"/>
        <w:ind w:left="3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37ACD77" w14:textId="77777777" w:rsidR="00732385" w:rsidRPr="00AB386B" w:rsidRDefault="00732385" w:rsidP="00732385">
      <w:pPr>
        <w:pStyle w:val="Prrafodelista"/>
        <w:ind w:left="345"/>
        <w:jc w:val="both"/>
        <w:rPr>
          <w:rFonts w:ascii="Arial" w:hAnsi="Arial" w:cs="Arial"/>
          <w:sz w:val="24"/>
          <w:szCs w:val="24"/>
        </w:rPr>
      </w:pPr>
    </w:p>
    <w:p w14:paraId="392914BD" w14:textId="77777777" w:rsidR="00732385" w:rsidRDefault="00732385" w:rsidP="00732385">
      <w:pPr>
        <w:spacing w:after="0" w:line="259" w:lineRule="auto"/>
        <w:ind w:left="0" w:firstLine="0"/>
      </w:pPr>
      <w: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98"/>
        <w:gridCol w:w="2461"/>
        <w:gridCol w:w="2835"/>
      </w:tblGrid>
      <w:tr w:rsidR="00732385" w14:paraId="67371610" w14:textId="77777777" w:rsidTr="00E74ABF">
        <w:tc>
          <w:tcPr>
            <w:tcW w:w="3823" w:type="dxa"/>
          </w:tcPr>
          <w:p w14:paraId="780D6D93" w14:textId="77777777" w:rsidR="00732385" w:rsidRPr="001A048E" w:rsidRDefault="00732385" w:rsidP="00E74ABF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VARIABLES</w:t>
            </w:r>
          </w:p>
        </w:tc>
        <w:tc>
          <w:tcPr>
            <w:tcW w:w="2512" w:type="dxa"/>
          </w:tcPr>
          <w:p w14:paraId="36319537" w14:textId="77777777" w:rsidR="00732385" w:rsidRPr="00164DFA" w:rsidRDefault="00732385" w:rsidP="00E74ABF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164DFA">
              <w:rPr>
                <w:b/>
              </w:rPr>
              <w:t>PONDERACIONES</w:t>
            </w:r>
          </w:p>
        </w:tc>
        <w:tc>
          <w:tcPr>
            <w:tcW w:w="3168" w:type="dxa"/>
          </w:tcPr>
          <w:p w14:paraId="27363FB7" w14:textId="77777777" w:rsidR="00732385" w:rsidRPr="00164DFA" w:rsidRDefault="00732385" w:rsidP="00E74ABF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164DFA">
              <w:rPr>
                <w:b/>
              </w:rPr>
              <w:t>UNIDADES DIDACTICAS DENOMINADAS MODULOS</w:t>
            </w:r>
          </w:p>
        </w:tc>
      </w:tr>
      <w:tr w:rsidR="00732385" w14:paraId="26D842F7" w14:textId="77777777" w:rsidTr="00BE3E98">
        <w:tc>
          <w:tcPr>
            <w:tcW w:w="3823" w:type="dxa"/>
          </w:tcPr>
          <w:p w14:paraId="475641B3" w14:textId="77777777" w:rsidR="00732385" w:rsidRDefault="00732385" w:rsidP="00BE3E98">
            <w:pPr>
              <w:spacing w:after="0" w:line="259" w:lineRule="auto"/>
              <w:ind w:left="0" w:firstLine="0"/>
            </w:pPr>
            <w:r>
              <w:t>Evaluación del Conocimiento</w:t>
            </w:r>
          </w:p>
        </w:tc>
        <w:tc>
          <w:tcPr>
            <w:tcW w:w="2512" w:type="dxa"/>
          </w:tcPr>
          <w:p w14:paraId="53233A5B" w14:textId="77777777" w:rsidR="00732385" w:rsidRDefault="00732385" w:rsidP="00BE3E98">
            <w:pPr>
              <w:spacing w:after="0" w:line="259" w:lineRule="auto"/>
              <w:ind w:left="0" w:firstLine="0"/>
              <w:jc w:val="center"/>
            </w:pPr>
            <w:r>
              <w:t>30%</w:t>
            </w:r>
          </w:p>
        </w:tc>
        <w:tc>
          <w:tcPr>
            <w:tcW w:w="3168" w:type="dxa"/>
            <w:vMerge w:val="restart"/>
          </w:tcPr>
          <w:p w14:paraId="09829618" w14:textId="77777777" w:rsidR="00732385" w:rsidRDefault="00732385" w:rsidP="00BE3E98">
            <w:pPr>
              <w:spacing w:after="0" w:line="259" w:lineRule="auto"/>
              <w:ind w:left="0" w:firstLine="0"/>
              <w:jc w:val="center"/>
            </w:pPr>
            <w:r>
              <w:t>El ciclo académico comprende</w:t>
            </w:r>
          </w:p>
          <w:p w14:paraId="71C4D2CF" w14:textId="77777777" w:rsidR="00732385" w:rsidRDefault="00732385" w:rsidP="00BE3E98">
            <w:pPr>
              <w:spacing w:after="0" w:line="259" w:lineRule="auto"/>
              <w:ind w:left="0" w:firstLine="0"/>
              <w:jc w:val="center"/>
            </w:pPr>
            <w:r>
              <w:t>4</w:t>
            </w:r>
          </w:p>
        </w:tc>
      </w:tr>
      <w:tr w:rsidR="00732385" w14:paraId="5E403BBC" w14:textId="77777777" w:rsidTr="00BE3E98">
        <w:tc>
          <w:tcPr>
            <w:tcW w:w="3823" w:type="dxa"/>
          </w:tcPr>
          <w:p w14:paraId="518DC9A2" w14:textId="77777777" w:rsidR="00732385" w:rsidRDefault="00732385" w:rsidP="00BE3E98">
            <w:pPr>
              <w:spacing w:after="0" w:line="259" w:lineRule="auto"/>
              <w:ind w:left="0" w:firstLine="0"/>
            </w:pPr>
            <w:r>
              <w:t>Evaluación de Producto</w:t>
            </w:r>
          </w:p>
        </w:tc>
        <w:tc>
          <w:tcPr>
            <w:tcW w:w="2512" w:type="dxa"/>
          </w:tcPr>
          <w:p w14:paraId="477D25C4" w14:textId="77777777" w:rsidR="00732385" w:rsidRDefault="00732385" w:rsidP="00BE3E98">
            <w:pPr>
              <w:spacing w:after="0" w:line="259" w:lineRule="auto"/>
              <w:ind w:left="0" w:firstLine="0"/>
              <w:jc w:val="center"/>
            </w:pPr>
            <w:r>
              <w:t>35%</w:t>
            </w:r>
          </w:p>
        </w:tc>
        <w:tc>
          <w:tcPr>
            <w:tcW w:w="3168" w:type="dxa"/>
            <w:vMerge/>
          </w:tcPr>
          <w:p w14:paraId="271EA8D8" w14:textId="77777777" w:rsidR="00732385" w:rsidRDefault="00732385" w:rsidP="00BE3E98">
            <w:pPr>
              <w:spacing w:after="0" w:line="259" w:lineRule="auto"/>
              <w:ind w:left="0" w:firstLine="0"/>
            </w:pPr>
          </w:p>
        </w:tc>
      </w:tr>
      <w:tr w:rsidR="00732385" w14:paraId="71B546AF" w14:textId="77777777" w:rsidTr="00BE3E98">
        <w:tc>
          <w:tcPr>
            <w:tcW w:w="3823" w:type="dxa"/>
          </w:tcPr>
          <w:p w14:paraId="61409042" w14:textId="77777777" w:rsidR="00732385" w:rsidRDefault="00732385" w:rsidP="00BE3E98">
            <w:pPr>
              <w:spacing w:after="0" w:line="259" w:lineRule="auto"/>
              <w:ind w:left="0" w:firstLine="0"/>
            </w:pPr>
            <w:r>
              <w:t>Evaluación de Desempeño</w:t>
            </w:r>
          </w:p>
        </w:tc>
        <w:tc>
          <w:tcPr>
            <w:tcW w:w="2512" w:type="dxa"/>
          </w:tcPr>
          <w:p w14:paraId="04EB2293" w14:textId="77777777" w:rsidR="00732385" w:rsidRDefault="00732385" w:rsidP="00BE3E98">
            <w:pPr>
              <w:spacing w:after="0" w:line="259" w:lineRule="auto"/>
              <w:ind w:left="0" w:firstLine="0"/>
              <w:jc w:val="center"/>
            </w:pPr>
            <w:r>
              <w:t>35%</w:t>
            </w:r>
          </w:p>
        </w:tc>
        <w:tc>
          <w:tcPr>
            <w:tcW w:w="3168" w:type="dxa"/>
            <w:vMerge/>
          </w:tcPr>
          <w:p w14:paraId="4B9A18C6" w14:textId="77777777" w:rsidR="00732385" w:rsidRDefault="00732385" w:rsidP="00BE3E98">
            <w:pPr>
              <w:spacing w:after="0" w:line="259" w:lineRule="auto"/>
              <w:ind w:left="0" w:firstLine="0"/>
            </w:pPr>
          </w:p>
        </w:tc>
      </w:tr>
    </w:tbl>
    <w:p w14:paraId="526590D9" w14:textId="77777777" w:rsidR="00732385" w:rsidRDefault="00732385" w:rsidP="00732385">
      <w:pPr>
        <w:spacing w:after="0" w:line="259" w:lineRule="auto"/>
        <w:ind w:left="0" w:firstLine="0"/>
      </w:pPr>
    </w:p>
    <w:p w14:paraId="1D72B69E" w14:textId="77777777" w:rsidR="00732385" w:rsidRDefault="00732385" w:rsidP="00732385">
      <w:pPr>
        <w:spacing w:after="0" w:line="259" w:lineRule="auto"/>
        <w:ind w:left="104" w:firstLine="0"/>
        <w:jc w:val="center"/>
      </w:pPr>
    </w:p>
    <w:p w14:paraId="54D48072" w14:textId="77777777" w:rsidR="00732385" w:rsidRDefault="00732385" w:rsidP="00732385">
      <w:pPr>
        <w:spacing w:after="0" w:line="259" w:lineRule="auto"/>
        <w:ind w:left="104" w:firstLine="0"/>
        <w:jc w:val="center"/>
      </w:pPr>
      <w:r>
        <w:rPr>
          <w:b/>
        </w:rPr>
        <w:t xml:space="preserve"> </w:t>
      </w:r>
    </w:p>
    <w:p w14:paraId="77508654" w14:textId="77777777" w:rsidR="00732385" w:rsidRDefault="00732385" w:rsidP="00732385">
      <w:pPr>
        <w:spacing w:after="0" w:line="259" w:lineRule="auto"/>
        <w:ind w:left="0" w:firstLine="0"/>
      </w:pPr>
      <w:r>
        <w:tab/>
        <w:t xml:space="preserve">Siendo el promedio final (PF), el promedio simple de los ´promedios </w:t>
      </w:r>
    </w:p>
    <w:p w14:paraId="673E3A73" w14:textId="77777777" w:rsidR="00732385" w:rsidRDefault="00732385" w:rsidP="00732385">
      <w:pPr>
        <w:spacing w:after="0" w:line="259" w:lineRule="auto"/>
        <w:ind w:left="0" w:firstLine="0"/>
      </w:pPr>
      <w:r>
        <w:t xml:space="preserve">           ponderados de cada módulo ( PM1,PM2,PM3,PM4)</w:t>
      </w:r>
    </w:p>
    <w:p w14:paraId="59554A62" w14:textId="77777777" w:rsidR="00732385" w:rsidRDefault="00732385" w:rsidP="00732385">
      <w:pPr>
        <w:spacing w:after="0" w:line="259" w:lineRule="auto"/>
        <w:ind w:left="0" w:firstLine="0"/>
      </w:pPr>
    </w:p>
    <w:p w14:paraId="38136E10" w14:textId="77777777" w:rsidR="00732385" w:rsidRPr="001959BC" w:rsidRDefault="00732385" w:rsidP="00732385">
      <w:pPr>
        <w:spacing w:after="0" w:line="259" w:lineRule="auto"/>
        <w:ind w:left="0" w:firstLine="0"/>
        <w:rPr>
          <w:i/>
          <w:lang w:val="en-US"/>
        </w:rPr>
      </w:pPr>
      <w:r>
        <w:t xml:space="preserve">                                </w:t>
      </w:r>
      <w:r w:rsidRPr="001959BC">
        <w:rPr>
          <w:i/>
          <w:lang w:val="en-US"/>
        </w:rPr>
        <w:t>PM1 + PM2 + PM3 + Pm4</w:t>
      </w:r>
    </w:p>
    <w:p w14:paraId="5C723B32" w14:textId="77777777" w:rsidR="00732385" w:rsidRPr="001959BC" w:rsidRDefault="00732385" w:rsidP="00732385">
      <w:pPr>
        <w:spacing w:after="0" w:line="259" w:lineRule="auto"/>
        <w:ind w:left="0" w:firstLine="0"/>
        <w:rPr>
          <w:lang w:val="en-US"/>
        </w:rPr>
      </w:pPr>
      <w:r w:rsidRPr="001959BC">
        <w:rPr>
          <w:i/>
          <w:lang w:val="en-US"/>
        </w:rPr>
        <w:t xml:space="preserve">                     PF =</w:t>
      </w:r>
      <w:r w:rsidRPr="001959BC">
        <w:rPr>
          <w:lang w:val="en-US"/>
        </w:rPr>
        <w:t xml:space="preserve"> ----------------------------------------</w:t>
      </w:r>
    </w:p>
    <w:p w14:paraId="2555CFC6" w14:textId="77777777" w:rsidR="00732385" w:rsidRPr="001959BC" w:rsidRDefault="00732385" w:rsidP="00732385">
      <w:pPr>
        <w:spacing w:after="0" w:line="259" w:lineRule="auto"/>
        <w:ind w:left="531" w:firstLine="0"/>
        <w:jc w:val="center"/>
        <w:rPr>
          <w:lang w:val="en-US"/>
        </w:rPr>
      </w:pPr>
      <w:r w:rsidRPr="001959BC">
        <w:rPr>
          <w:b/>
          <w:lang w:val="en-US"/>
        </w:rPr>
        <w:t xml:space="preserve"> </w:t>
      </w:r>
    </w:p>
    <w:p w14:paraId="681093E7" w14:textId="77777777" w:rsidR="00732385" w:rsidRPr="00AB7A9D" w:rsidRDefault="00732385" w:rsidP="00732385">
      <w:pPr>
        <w:spacing w:after="0" w:line="259" w:lineRule="auto"/>
        <w:ind w:left="0" w:firstLine="0"/>
        <w:rPr>
          <w:i/>
        </w:rPr>
      </w:pPr>
      <w:r w:rsidRPr="001959BC">
        <w:rPr>
          <w:b/>
          <w:i/>
          <w:lang w:val="en-US"/>
        </w:rPr>
        <w:t xml:space="preserve">                                                 </w:t>
      </w:r>
      <w:r w:rsidRPr="00AB7A9D">
        <w:rPr>
          <w:i/>
        </w:rPr>
        <w:t>4</w:t>
      </w:r>
    </w:p>
    <w:p w14:paraId="5F06EEDD" w14:textId="77777777" w:rsidR="00732385" w:rsidRDefault="00732385" w:rsidP="00732385">
      <w:pPr>
        <w:spacing w:after="0" w:line="259" w:lineRule="auto"/>
        <w:ind w:left="427" w:firstLine="0"/>
      </w:pPr>
      <w:r>
        <w:rPr>
          <w:b/>
        </w:rPr>
        <w:t xml:space="preserve"> </w:t>
      </w:r>
    </w:p>
    <w:p w14:paraId="28068E58" w14:textId="77777777" w:rsidR="00732385" w:rsidRDefault="00732385" w:rsidP="00732385">
      <w:pPr>
        <w:spacing w:after="0" w:line="259" w:lineRule="auto"/>
        <w:ind w:left="427" w:firstLine="0"/>
      </w:pPr>
      <w:r>
        <w:rPr>
          <w:b/>
        </w:rPr>
        <w:t xml:space="preserve"> </w:t>
      </w:r>
    </w:p>
    <w:p w14:paraId="1003F38C" w14:textId="52282227" w:rsidR="005C0099" w:rsidRDefault="00732385" w:rsidP="00913B7E">
      <w:pPr>
        <w:spacing w:after="0" w:line="259" w:lineRule="auto"/>
        <w:ind w:left="0" w:firstLine="0"/>
        <w:rPr>
          <w:b/>
          <w:color w:val="auto"/>
        </w:rPr>
      </w:pPr>
      <w:r w:rsidRPr="000F64E2">
        <w:rPr>
          <w:color w:val="auto"/>
        </w:rPr>
        <w:t xml:space="preserve"> </w:t>
      </w:r>
      <w:r>
        <w:rPr>
          <w:b/>
          <w:color w:val="auto"/>
        </w:rPr>
        <w:t>VIII.</w:t>
      </w:r>
      <w:r w:rsidR="005C0099">
        <w:rPr>
          <w:b/>
          <w:color w:val="auto"/>
        </w:rPr>
        <w:t>- BIBLIOGRAFIA</w:t>
      </w:r>
      <w:r w:rsidRPr="000F64E2">
        <w:rPr>
          <w:b/>
          <w:color w:val="auto"/>
        </w:rPr>
        <w:t xml:space="preserve"> </w:t>
      </w:r>
    </w:p>
    <w:p w14:paraId="41C194DF" w14:textId="77777777" w:rsidR="005C0099" w:rsidRDefault="005C0099" w:rsidP="00913B7E">
      <w:pPr>
        <w:spacing w:after="0" w:line="259" w:lineRule="auto"/>
        <w:ind w:left="0" w:firstLine="0"/>
        <w:rPr>
          <w:b/>
          <w:color w:val="auto"/>
        </w:rPr>
      </w:pPr>
    </w:p>
    <w:p w14:paraId="280474EB" w14:textId="77777777" w:rsidR="005C0099" w:rsidRPr="004533E3" w:rsidRDefault="005C0099" w:rsidP="00991C78">
      <w:pPr>
        <w:spacing w:after="374" w:line="265" w:lineRule="auto"/>
        <w:ind w:right="477"/>
        <w:jc w:val="both"/>
        <w:rPr>
          <w:rFonts w:eastAsia="Calibri" w:cstheme="minorHAnsi"/>
        </w:rPr>
      </w:pPr>
      <w:r w:rsidRPr="004533E3">
        <w:rPr>
          <w:rFonts w:eastAsia="Times New Roman" w:cstheme="minorHAnsi"/>
          <w:b/>
        </w:rPr>
        <w:t xml:space="preserve">UNIDAD DIDÁCTICA I </w:t>
      </w:r>
    </w:p>
    <w:p w14:paraId="4E06172A" w14:textId="77777777" w:rsidR="005C0099" w:rsidRPr="004533E3" w:rsidRDefault="005C0099" w:rsidP="00991C78">
      <w:pPr>
        <w:spacing w:after="370" w:line="265" w:lineRule="auto"/>
        <w:ind w:right="477"/>
        <w:jc w:val="both"/>
        <w:rPr>
          <w:rFonts w:eastAsia="Calibri" w:cstheme="minorHAnsi"/>
        </w:rPr>
      </w:pPr>
      <w:r w:rsidRPr="004533E3">
        <w:rPr>
          <w:rFonts w:eastAsia="Times New Roman" w:cstheme="minorHAnsi"/>
          <w:b/>
        </w:rPr>
        <w:t xml:space="preserve">SESIÓN 1 </w:t>
      </w:r>
    </w:p>
    <w:p w14:paraId="5AB37E26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eastAsia="Times New Roman" w:cstheme="minorHAnsi"/>
          <w:b/>
        </w:rPr>
      </w:pPr>
      <w:r w:rsidRPr="004533E3">
        <w:rPr>
          <w:rFonts w:eastAsia="Times New Roman" w:cstheme="minorHAnsi"/>
          <w:b/>
        </w:rPr>
        <w:t xml:space="preserve">Fuentes Electrónicas </w:t>
      </w:r>
    </w:p>
    <w:p w14:paraId="32FB541E" w14:textId="77777777" w:rsidR="005C0099" w:rsidRPr="004533E3" w:rsidRDefault="005C0099" w:rsidP="00991C78">
      <w:pPr>
        <w:spacing w:after="252" w:line="265" w:lineRule="auto"/>
        <w:ind w:right="477" w:firstLine="708"/>
        <w:jc w:val="both"/>
        <w:rPr>
          <w:rFonts w:cstheme="minorHAnsi"/>
        </w:rPr>
      </w:pPr>
      <w:hyperlink r:id="rId14" w:history="1">
        <w:r w:rsidRPr="004533E3">
          <w:rPr>
            <w:rStyle w:val="Hipervnculo"/>
            <w:rFonts w:cstheme="minorHAnsi"/>
            <w:color w:val="auto"/>
            <w:shd w:val="clear" w:color="auto" w:fill="FFFFFF"/>
          </w:rPr>
          <w:t>http://www.cocemfecyl.es/index.php/cuidadores/71-la-autoestima-que-es-la-autoestima</w:t>
        </w:r>
      </w:hyperlink>
    </w:p>
    <w:p w14:paraId="6ED6D458" w14:textId="77777777" w:rsidR="005C0099" w:rsidRPr="004533E3" w:rsidRDefault="005C0099" w:rsidP="00991C78">
      <w:pPr>
        <w:spacing w:after="252" w:line="265" w:lineRule="auto"/>
        <w:ind w:right="477" w:firstLine="708"/>
        <w:jc w:val="both"/>
        <w:rPr>
          <w:rFonts w:eastAsia="Times New Roman" w:cstheme="minorHAnsi"/>
          <w:b/>
        </w:rPr>
      </w:pPr>
      <w:r w:rsidRPr="004533E3">
        <w:rPr>
          <w:rFonts w:cstheme="minorHAnsi"/>
          <w:shd w:val="clear" w:color="auto" w:fill="FFFFFF"/>
        </w:rPr>
        <w:t> </w:t>
      </w:r>
      <w:hyperlink r:id="rId15" w:history="1">
        <w:r w:rsidRPr="004533E3">
          <w:rPr>
            <w:rStyle w:val="Hipervnculo"/>
            <w:rFonts w:cstheme="minorHAnsi"/>
            <w:color w:val="auto"/>
            <w:shd w:val="clear" w:color="auto" w:fill="FFFFFF"/>
          </w:rPr>
          <w:t>https://noticias.universia.com.ar/en-portada/noticia/2015/01/19/1118448/5-tecnicas-estudio-efectivas-recomiendan-universidad-harvard.html</w:t>
        </w:r>
      </w:hyperlink>
    </w:p>
    <w:p w14:paraId="429D1ED1" w14:textId="77777777" w:rsidR="005C0099" w:rsidRPr="004533E3" w:rsidRDefault="005C0099" w:rsidP="00991C78">
      <w:pPr>
        <w:spacing w:after="370" w:line="265" w:lineRule="auto"/>
        <w:ind w:right="477"/>
        <w:jc w:val="both"/>
        <w:rPr>
          <w:rFonts w:eastAsia="Calibri" w:cstheme="minorHAnsi"/>
        </w:rPr>
      </w:pPr>
      <w:r w:rsidRPr="004533E3">
        <w:rPr>
          <w:rFonts w:eastAsia="Times New Roman" w:cstheme="minorHAnsi"/>
          <w:b/>
        </w:rPr>
        <w:lastRenderedPageBreak/>
        <w:t xml:space="preserve">SESIÓN 2 </w:t>
      </w:r>
    </w:p>
    <w:p w14:paraId="20B412AB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eastAsia="Times New Roman" w:cstheme="minorHAnsi"/>
          <w:b/>
        </w:rPr>
      </w:pPr>
      <w:r w:rsidRPr="004533E3">
        <w:rPr>
          <w:rFonts w:eastAsia="Times New Roman" w:cstheme="minorHAnsi"/>
          <w:b/>
        </w:rPr>
        <w:t xml:space="preserve">Fuentes Bibliográficas </w:t>
      </w:r>
    </w:p>
    <w:p w14:paraId="373CDC53" w14:textId="77777777" w:rsidR="005C0099" w:rsidRPr="004533E3" w:rsidRDefault="005C0099" w:rsidP="00991C78">
      <w:pPr>
        <w:ind w:left="-5" w:firstLine="713"/>
        <w:jc w:val="both"/>
        <w:rPr>
          <w:rFonts w:cstheme="minorHAnsi"/>
        </w:rPr>
      </w:pPr>
      <w:r w:rsidRPr="004533E3">
        <w:rPr>
          <w:rFonts w:cstheme="minorHAnsi"/>
        </w:rPr>
        <w:t xml:space="preserve">Domínguez G. E. Navegación y pilotaje de Dutton, Editorial. Armada Naval de Venezuela, 2014  </w:t>
      </w:r>
    </w:p>
    <w:p w14:paraId="34DD2A74" w14:textId="77777777" w:rsidR="005C0099" w:rsidRPr="004533E3" w:rsidRDefault="005C0099" w:rsidP="00991C78">
      <w:pPr>
        <w:spacing w:after="0"/>
        <w:jc w:val="both"/>
        <w:rPr>
          <w:rFonts w:cstheme="minorHAnsi"/>
        </w:rPr>
      </w:pPr>
      <w:r w:rsidRPr="004533E3">
        <w:rPr>
          <w:rFonts w:cstheme="minorHAnsi"/>
        </w:rPr>
        <w:t xml:space="preserve"> </w:t>
      </w:r>
      <w:r w:rsidRPr="004533E3">
        <w:rPr>
          <w:rFonts w:cstheme="minorHAnsi"/>
        </w:rPr>
        <w:tab/>
        <w:t xml:space="preserve">Duton´s, Navigation and Piloting Edition.  Naval Institute EEUU 2009 </w:t>
      </w:r>
    </w:p>
    <w:p w14:paraId="23B276DD" w14:textId="77777777" w:rsidR="005C0099" w:rsidRPr="004533E3" w:rsidRDefault="005C0099" w:rsidP="00991C78">
      <w:pPr>
        <w:ind w:left="-5"/>
        <w:jc w:val="both"/>
        <w:rPr>
          <w:rFonts w:cstheme="minorHAnsi"/>
        </w:rPr>
      </w:pPr>
      <w:r w:rsidRPr="004533E3">
        <w:rPr>
          <w:rFonts w:cstheme="minorHAnsi"/>
        </w:rPr>
        <w:t xml:space="preserve"> Escuela Nacional de la Marina Mercante Navegación plana de Dutton, Editorial </w:t>
      </w:r>
    </w:p>
    <w:p w14:paraId="1086C425" w14:textId="77777777" w:rsidR="005C0099" w:rsidRPr="004533E3" w:rsidRDefault="005C0099" w:rsidP="00991C78">
      <w:pPr>
        <w:jc w:val="both"/>
        <w:rPr>
          <w:rFonts w:cstheme="minorHAnsi"/>
        </w:rPr>
      </w:pPr>
      <w:r w:rsidRPr="004533E3">
        <w:rPr>
          <w:rFonts w:cstheme="minorHAnsi"/>
        </w:rPr>
        <w:t xml:space="preserve">ENAMM Callao 2016 </w:t>
      </w:r>
    </w:p>
    <w:p w14:paraId="1D1F7A56" w14:textId="77777777" w:rsidR="005C0099" w:rsidRPr="004533E3" w:rsidRDefault="005C0099" w:rsidP="00991C78">
      <w:pPr>
        <w:ind w:left="-5" w:firstLine="713"/>
        <w:jc w:val="both"/>
        <w:rPr>
          <w:rFonts w:cstheme="minorHAnsi"/>
        </w:rPr>
      </w:pPr>
      <w:r w:rsidRPr="004533E3">
        <w:rPr>
          <w:rFonts w:cstheme="minorHAnsi"/>
        </w:rPr>
        <w:t xml:space="preserve">Escuela Nacional de la Marina Mercante Navegación plana de Dutton, Editorial ENAMM Callao 2016 </w:t>
      </w:r>
    </w:p>
    <w:p w14:paraId="5BA5063D" w14:textId="77777777" w:rsidR="005C0099" w:rsidRPr="004533E3" w:rsidRDefault="005C0099" w:rsidP="00991C78">
      <w:pPr>
        <w:spacing w:after="0"/>
        <w:jc w:val="both"/>
        <w:rPr>
          <w:rFonts w:cstheme="minorHAnsi"/>
        </w:rPr>
      </w:pPr>
      <w:r w:rsidRPr="004533E3">
        <w:rPr>
          <w:rFonts w:cstheme="minorHAnsi"/>
        </w:rPr>
        <w:t xml:space="preserve"> </w:t>
      </w:r>
      <w:r w:rsidRPr="004533E3">
        <w:rPr>
          <w:rFonts w:cstheme="minorHAnsi"/>
        </w:rPr>
        <w:tab/>
        <w:t xml:space="preserve">Flores Saldaña Oswaldo Francisco, Separatas de Navegación Astronómica, Universidad Nac. José Faustino Sánchez Carrión – Facultad de Ingeniería Pesquera Huacho 2019 </w:t>
      </w:r>
    </w:p>
    <w:p w14:paraId="64ED398F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eastAsia="Times New Roman" w:cstheme="minorHAnsi"/>
          <w:b/>
        </w:rPr>
      </w:pPr>
    </w:p>
    <w:p w14:paraId="7BC61643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eastAsia="Times New Roman" w:cstheme="minorHAnsi"/>
          <w:b/>
        </w:rPr>
      </w:pPr>
      <w:r w:rsidRPr="004533E3">
        <w:rPr>
          <w:rFonts w:eastAsia="Times New Roman" w:cstheme="minorHAnsi"/>
          <w:b/>
        </w:rPr>
        <w:t>Fuentes Electrónicas</w:t>
      </w:r>
    </w:p>
    <w:p w14:paraId="7950F715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cstheme="minorHAnsi"/>
        </w:rPr>
      </w:pPr>
      <w:r w:rsidRPr="004533E3">
        <w:rPr>
          <w:rFonts w:eastAsia="Calibri" w:cstheme="minorHAnsi"/>
        </w:rPr>
        <w:tab/>
      </w:r>
      <w:hyperlink r:id="rId16" w:history="1">
        <w:r w:rsidRPr="004533E3">
          <w:rPr>
            <w:rStyle w:val="Hipervnculo"/>
            <w:rFonts w:cstheme="minorHAnsi"/>
            <w:color w:val="auto"/>
          </w:rPr>
          <w:t>https://www.google.com/search?q=navegacion+costera&amp;oq=navegacion+costera&amp;aqs=chrome..69i57j0l7.10111j0j7&amp;sourceid=chrome&amp;ie=UTF-8</w:t>
        </w:r>
      </w:hyperlink>
    </w:p>
    <w:p w14:paraId="3223CC74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cstheme="minorHAnsi"/>
        </w:rPr>
      </w:pPr>
      <w:r w:rsidRPr="004533E3">
        <w:rPr>
          <w:rFonts w:cstheme="minorHAnsi"/>
        </w:rPr>
        <w:tab/>
      </w:r>
      <w:hyperlink r:id="rId17" w:history="1">
        <w:r w:rsidRPr="004533E3">
          <w:rPr>
            <w:rStyle w:val="Hipervnculo"/>
            <w:rFonts w:cstheme="minorHAnsi"/>
            <w:color w:val="auto"/>
          </w:rPr>
          <w:t>http://www.sotaventonline.com/conceptos-basicos-en-la-navegacion-costera/</w:t>
        </w:r>
      </w:hyperlink>
    </w:p>
    <w:p w14:paraId="2267404E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cstheme="minorHAnsi"/>
        </w:rPr>
      </w:pPr>
      <w:r w:rsidRPr="004533E3">
        <w:rPr>
          <w:rFonts w:cstheme="minorHAnsi"/>
        </w:rPr>
        <w:tab/>
      </w:r>
      <w:hyperlink r:id="rId18" w:history="1">
        <w:r w:rsidRPr="004533E3">
          <w:rPr>
            <w:rFonts w:cstheme="minorHAnsi"/>
            <w:u w:val="single"/>
          </w:rPr>
          <w:t>https://es.wikipedia.org/wiki/Navegaci%C3%B3n_mar%C3%ADtima</w:t>
        </w:r>
      </w:hyperlink>
    </w:p>
    <w:p w14:paraId="6E1AB2B8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eastAsia="Calibri" w:cstheme="minorHAnsi"/>
        </w:rPr>
      </w:pPr>
      <w:r w:rsidRPr="004533E3">
        <w:rPr>
          <w:rFonts w:cstheme="minorHAnsi"/>
        </w:rPr>
        <w:tab/>
      </w:r>
      <w:hyperlink r:id="rId19" w:history="1">
        <w:r w:rsidRPr="004533E3">
          <w:rPr>
            <w:rStyle w:val="Hipervnculo"/>
            <w:rFonts w:cstheme="minorHAnsi"/>
            <w:color w:val="auto"/>
          </w:rPr>
          <w:t>https://www.euskadi.eus/contenidos/informacion/coleccion_itsaso/eu_dapa/adjuntos/ejericios_navegacion.pdf</w:t>
        </w:r>
      </w:hyperlink>
    </w:p>
    <w:p w14:paraId="11473A80" w14:textId="77777777" w:rsidR="005C0099" w:rsidRPr="004533E3" w:rsidRDefault="005C0099" w:rsidP="00991C78">
      <w:pPr>
        <w:spacing w:after="370" w:line="265" w:lineRule="auto"/>
        <w:ind w:right="477"/>
        <w:jc w:val="both"/>
        <w:rPr>
          <w:rFonts w:eastAsia="Calibri" w:cstheme="minorHAnsi"/>
        </w:rPr>
      </w:pPr>
      <w:r w:rsidRPr="004533E3">
        <w:rPr>
          <w:rFonts w:eastAsia="Times New Roman" w:cstheme="minorHAnsi"/>
          <w:b/>
        </w:rPr>
        <w:t xml:space="preserve"> SESIÓN 3 </w:t>
      </w:r>
    </w:p>
    <w:p w14:paraId="749C0B80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eastAsia="Times New Roman" w:cstheme="minorHAnsi"/>
          <w:b/>
        </w:rPr>
      </w:pPr>
      <w:r w:rsidRPr="004533E3">
        <w:rPr>
          <w:rFonts w:eastAsia="Times New Roman" w:cstheme="minorHAnsi"/>
          <w:b/>
        </w:rPr>
        <w:t>Fuentes Bibliográficas</w:t>
      </w:r>
    </w:p>
    <w:p w14:paraId="217226E3" w14:textId="77777777" w:rsidR="005C0099" w:rsidRPr="004533E3" w:rsidRDefault="005C0099" w:rsidP="00991C78">
      <w:pPr>
        <w:ind w:left="-5"/>
        <w:jc w:val="both"/>
        <w:rPr>
          <w:rFonts w:cstheme="minorHAnsi"/>
        </w:rPr>
      </w:pPr>
      <w:r w:rsidRPr="004533E3">
        <w:rPr>
          <w:rFonts w:cstheme="minorHAnsi"/>
        </w:rPr>
        <w:t xml:space="preserve">Domínguez G. E. Navegación y pilotaje de Dutton, Editorial. Armada Naval de Venezuela, 2014  </w:t>
      </w:r>
    </w:p>
    <w:p w14:paraId="334A8FD5" w14:textId="77777777" w:rsidR="005C0099" w:rsidRPr="004533E3" w:rsidRDefault="005C0099" w:rsidP="00991C78">
      <w:pPr>
        <w:spacing w:after="0"/>
        <w:jc w:val="both"/>
        <w:rPr>
          <w:rFonts w:cstheme="minorHAnsi"/>
        </w:rPr>
      </w:pPr>
      <w:r w:rsidRPr="004533E3">
        <w:rPr>
          <w:rFonts w:cstheme="minorHAnsi"/>
        </w:rPr>
        <w:t xml:space="preserve"> </w:t>
      </w:r>
    </w:p>
    <w:p w14:paraId="4E7CAF27" w14:textId="77777777" w:rsidR="005C0099" w:rsidRPr="004533E3" w:rsidRDefault="005C0099" w:rsidP="00991C78">
      <w:pPr>
        <w:ind w:left="-5" w:firstLine="713"/>
        <w:jc w:val="both"/>
        <w:rPr>
          <w:rFonts w:cstheme="minorHAnsi"/>
        </w:rPr>
      </w:pPr>
      <w:r w:rsidRPr="004533E3">
        <w:rPr>
          <w:rFonts w:cstheme="minorHAnsi"/>
        </w:rPr>
        <w:t xml:space="preserve">Duton´s, Navigation and Piloting Edition.  Naval Institute EEUU 2009 </w:t>
      </w:r>
    </w:p>
    <w:p w14:paraId="20583DAB" w14:textId="77777777" w:rsidR="005C0099" w:rsidRPr="004533E3" w:rsidRDefault="005C0099" w:rsidP="00991C78">
      <w:pPr>
        <w:ind w:left="-5"/>
        <w:jc w:val="both"/>
        <w:rPr>
          <w:rFonts w:cstheme="minorHAnsi"/>
        </w:rPr>
      </w:pPr>
      <w:r w:rsidRPr="004533E3">
        <w:rPr>
          <w:rFonts w:cstheme="minorHAnsi"/>
        </w:rPr>
        <w:t xml:space="preserve"> Escuela Nacional de la Marina Mercante Navegación plana de Dutton, Editorial </w:t>
      </w:r>
    </w:p>
    <w:p w14:paraId="74427C12" w14:textId="77777777" w:rsidR="005C0099" w:rsidRPr="004533E3" w:rsidRDefault="005C0099" w:rsidP="00991C78">
      <w:pPr>
        <w:ind w:left="-5"/>
        <w:jc w:val="both"/>
        <w:rPr>
          <w:rFonts w:cstheme="minorHAnsi"/>
        </w:rPr>
      </w:pPr>
      <w:r w:rsidRPr="004533E3">
        <w:rPr>
          <w:rFonts w:cstheme="minorHAnsi"/>
        </w:rPr>
        <w:t xml:space="preserve">ENAMM Callao 2016 </w:t>
      </w:r>
    </w:p>
    <w:p w14:paraId="359EAC29" w14:textId="77777777" w:rsidR="005C0099" w:rsidRPr="004533E3" w:rsidRDefault="005C0099" w:rsidP="00991C78">
      <w:pPr>
        <w:ind w:left="-5" w:firstLine="713"/>
        <w:jc w:val="both"/>
        <w:rPr>
          <w:rFonts w:cstheme="minorHAnsi"/>
        </w:rPr>
      </w:pPr>
      <w:r w:rsidRPr="004533E3">
        <w:rPr>
          <w:rFonts w:cstheme="minorHAnsi"/>
        </w:rPr>
        <w:t xml:space="preserve">Escuela Nacional de la Marina Mercante Navegación plana de Dutton, Editorial ENAMM Callao 2016 </w:t>
      </w:r>
    </w:p>
    <w:p w14:paraId="233F70D8" w14:textId="77777777" w:rsidR="005C0099" w:rsidRPr="004533E3" w:rsidRDefault="005C0099" w:rsidP="00991C78">
      <w:pPr>
        <w:spacing w:after="0"/>
        <w:jc w:val="both"/>
        <w:rPr>
          <w:rFonts w:cstheme="minorHAnsi"/>
        </w:rPr>
      </w:pPr>
      <w:r w:rsidRPr="004533E3">
        <w:rPr>
          <w:rFonts w:cstheme="minorHAnsi"/>
        </w:rPr>
        <w:t xml:space="preserve"> </w:t>
      </w:r>
      <w:r w:rsidRPr="004533E3">
        <w:rPr>
          <w:rFonts w:cstheme="minorHAnsi"/>
        </w:rPr>
        <w:tab/>
        <w:t xml:space="preserve">Flores Saldaña Oswaldo Francisco, Separatas de Navegación Astronómica, Universidad Nac. José Faustino Sánchez Carrión – Facultad de Ingeniería Pesquera Huacho 2019 </w:t>
      </w:r>
    </w:p>
    <w:p w14:paraId="53D8E10A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eastAsia="Times New Roman" w:cstheme="minorHAnsi"/>
          <w:b/>
        </w:rPr>
      </w:pPr>
    </w:p>
    <w:p w14:paraId="423E1CEA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eastAsia="Times New Roman" w:cstheme="minorHAnsi"/>
          <w:b/>
        </w:rPr>
      </w:pPr>
      <w:r w:rsidRPr="004533E3">
        <w:rPr>
          <w:rFonts w:eastAsia="Times New Roman" w:cstheme="minorHAnsi"/>
          <w:b/>
        </w:rPr>
        <w:t xml:space="preserve">Fuentes Electrónicas </w:t>
      </w:r>
    </w:p>
    <w:p w14:paraId="63E82681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cstheme="minorHAnsi"/>
        </w:rPr>
      </w:pPr>
      <w:r w:rsidRPr="004533E3">
        <w:rPr>
          <w:rFonts w:eastAsia="Times New Roman" w:cstheme="minorHAnsi"/>
          <w:b/>
        </w:rPr>
        <w:lastRenderedPageBreak/>
        <w:t xml:space="preserve">  </w:t>
      </w:r>
      <w:r w:rsidRPr="004533E3">
        <w:rPr>
          <w:rFonts w:eastAsia="Times New Roman" w:cstheme="minorHAnsi"/>
          <w:b/>
        </w:rPr>
        <w:tab/>
      </w:r>
      <w:hyperlink r:id="rId20" w:history="1">
        <w:r w:rsidRPr="004533E3">
          <w:rPr>
            <w:rStyle w:val="Hipervnculo"/>
            <w:rFonts w:cstheme="minorHAnsi"/>
            <w:color w:val="auto"/>
          </w:rPr>
          <w:t>https://addi.ehu.es/bitstream/handle/10810/13928/ibanez-08-2014-ik.pdf?sequence=1&amp;isAllowed=y</w:t>
        </w:r>
      </w:hyperlink>
    </w:p>
    <w:p w14:paraId="5C1A1979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cstheme="minorHAnsi"/>
        </w:rPr>
      </w:pPr>
      <w:r w:rsidRPr="004533E3">
        <w:rPr>
          <w:rFonts w:cstheme="minorHAnsi"/>
        </w:rPr>
        <w:tab/>
      </w:r>
      <w:hyperlink r:id="rId21" w:history="1">
        <w:r w:rsidRPr="004533E3">
          <w:rPr>
            <w:rStyle w:val="Hipervnculo"/>
            <w:rFonts w:cstheme="minorHAnsi"/>
            <w:color w:val="auto"/>
          </w:rPr>
          <w:t>https://www.google.com/search?q=navegacion+de+estima&amp;oq=navegacion+de+estima&amp;aqs=chrome.0.0l5.6258j0j7&amp;sourceid=chrome&amp;ie=UTF-8</w:t>
        </w:r>
      </w:hyperlink>
    </w:p>
    <w:p w14:paraId="70502566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cstheme="minorHAnsi"/>
        </w:rPr>
      </w:pPr>
      <w:r w:rsidRPr="004533E3">
        <w:rPr>
          <w:rFonts w:cstheme="minorHAnsi"/>
        </w:rPr>
        <w:tab/>
      </w:r>
      <w:hyperlink r:id="rId22" w:history="1">
        <w:r w:rsidRPr="004533E3">
          <w:rPr>
            <w:rStyle w:val="Hipervnculo"/>
            <w:rFonts w:cstheme="minorHAnsi"/>
            <w:color w:val="auto"/>
          </w:rPr>
          <w:t>https://es.wikipedia.org/wiki/Navegaci%C3%B3n_por_estima_(n%C3%A1utica)</w:t>
        </w:r>
      </w:hyperlink>
    </w:p>
    <w:p w14:paraId="4DB7B037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cstheme="minorHAnsi"/>
        </w:rPr>
      </w:pPr>
      <w:r w:rsidRPr="004533E3">
        <w:rPr>
          <w:rFonts w:cstheme="minorHAnsi"/>
        </w:rPr>
        <w:tab/>
      </w:r>
      <w:hyperlink r:id="rId23" w:history="1">
        <w:r w:rsidRPr="004533E3">
          <w:rPr>
            <w:rStyle w:val="Hipervnculo"/>
            <w:rFonts w:cstheme="minorHAnsi"/>
            <w:color w:val="auto"/>
          </w:rPr>
          <w:t>https://encvirtual.es/cursos/PYATE/c2/seccion_06/seccion6.htm</w:t>
        </w:r>
      </w:hyperlink>
    </w:p>
    <w:p w14:paraId="1AF0190E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eastAsia="Calibri" w:cstheme="minorHAnsi"/>
        </w:rPr>
      </w:pPr>
      <w:r w:rsidRPr="004533E3">
        <w:rPr>
          <w:rFonts w:cstheme="minorHAnsi"/>
        </w:rPr>
        <w:tab/>
      </w:r>
      <w:hyperlink r:id="rId24" w:history="1">
        <w:r w:rsidRPr="004533E3">
          <w:rPr>
            <w:rStyle w:val="Hipervnculo"/>
            <w:rFonts w:cstheme="minorHAnsi"/>
            <w:color w:val="auto"/>
          </w:rPr>
          <w:t>https://www.google.com/search?q=navegacion+de+estima&amp;oq=navegacion+de+estima&amp;aqs=chrome.0.0l5.6258j0j7&amp;sourceid=chrome&amp;ie=UTF-8</w:t>
        </w:r>
      </w:hyperlink>
    </w:p>
    <w:p w14:paraId="07FDF738" w14:textId="77777777" w:rsidR="005C0099" w:rsidRPr="004533E3" w:rsidRDefault="005C0099" w:rsidP="00991C78">
      <w:pPr>
        <w:spacing w:after="370" w:line="265" w:lineRule="auto"/>
        <w:ind w:right="477"/>
        <w:jc w:val="both"/>
        <w:rPr>
          <w:rFonts w:eastAsia="Calibri" w:cstheme="minorHAnsi"/>
        </w:rPr>
      </w:pPr>
      <w:r w:rsidRPr="004533E3">
        <w:rPr>
          <w:rFonts w:eastAsia="Times New Roman" w:cstheme="minorHAnsi"/>
          <w:b/>
        </w:rPr>
        <w:t xml:space="preserve"> SESIÓN 4 </w:t>
      </w:r>
    </w:p>
    <w:p w14:paraId="3501DD9C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eastAsia="Times New Roman" w:cstheme="minorHAnsi"/>
          <w:b/>
        </w:rPr>
      </w:pPr>
      <w:r w:rsidRPr="004533E3">
        <w:rPr>
          <w:rFonts w:eastAsia="Times New Roman" w:cstheme="minorHAnsi"/>
          <w:b/>
        </w:rPr>
        <w:t>Fuentes Bibliográficas</w:t>
      </w:r>
    </w:p>
    <w:p w14:paraId="239F8157" w14:textId="77777777" w:rsidR="005C0099" w:rsidRPr="004533E3" w:rsidRDefault="005C0099" w:rsidP="00991C78">
      <w:pPr>
        <w:ind w:left="-5"/>
        <w:jc w:val="both"/>
        <w:rPr>
          <w:rFonts w:cstheme="minorHAnsi"/>
        </w:rPr>
      </w:pPr>
      <w:r w:rsidRPr="004533E3">
        <w:rPr>
          <w:rFonts w:cstheme="minorHAnsi"/>
        </w:rPr>
        <w:t xml:space="preserve">Domínguez G. E. Navegación y pilotaje de Dutton, Editorial. Armada Naval de Venezuela, 2014  </w:t>
      </w:r>
    </w:p>
    <w:p w14:paraId="3931AE03" w14:textId="77777777" w:rsidR="005C0099" w:rsidRPr="004533E3" w:rsidRDefault="005C0099" w:rsidP="00991C78">
      <w:pPr>
        <w:spacing w:after="0"/>
        <w:jc w:val="both"/>
        <w:rPr>
          <w:rFonts w:cstheme="minorHAnsi"/>
        </w:rPr>
      </w:pPr>
      <w:r w:rsidRPr="004533E3">
        <w:rPr>
          <w:rFonts w:cstheme="minorHAnsi"/>
        </w:rPr>
        <w:t xml:space="preserve"> </w:t>
      </w:r>
      <w:r w:rsidRPr="004533E3">
        <w:rPr>
          <w:rFonts w:cstheme="minorHAnsi"/>
        </w:rPr>
        <w:tab/>
        <w:t xml:space="preserve">Duton´s, Navigation and Piloting Edition.  Naval Institute EEUU 2009 </w:t>
      </w:r>
    </w:p>
    <w:p w14:paraId="41ED86E6" w14:textId="77777777" w:rsidR="005C0099" w:rsidRPr="004533E3" w:rsidRDefault="005C0099" w:rsidP="00991C78">
      <w:pPr>
        <w:ind w:left="-5"/>
        <w:jc w:val="both"/>
        <w:rPr>
          <w:rFonts w:cstheme="minorHAnsi"/>
        </w:rPr>
      </w:pPr>
      <w:r w:rsidRPr="004533E3">
        <w:rPr>
          <w:rFonts w:cstheme="minorHAnsi"/>
        </w:rPr>
        <w:t xml:space="preserve"> Escuela Nacional de la Marina Mercante Navegación plana de Dutton, Editorial </w:t>
      </w:r>
    </w:p>
    <w:p w14:paraId="505D0F47" w14:textId="77777777" w:rsidR="005C0099" w:rsidRPr="004533E3" w:rsidRDefault="005C0099" w:rsidP="00991C78">
      <w:pPr>
        <w:ind w:left="-5"/>
        <w:jc w:val="both"/>
        <w:rPr>
          <w:rFonts w:cstheme="minorHAnsi"/>
        </w:rPr>
      </w:pPr>
      <w:r w:rsidRPr="004533E3">
        <w:rPr>
          <w:rFonts w:cstheme="minorHAnsi"/>
        </w:rPr>
        <w:t xml:space="preserve">ENAMM Callao 2016 </w:t>
      </w:r>
    </w:p>
    <w:p w14:paraId="1D1FFBF3" w14:textId="77777777" w:rsidR="005C0099" w:rsidRPr="004533E3" w:rsidRDefault="005C0099" w:rsidP="00991C78">
      <w:pPr>
        <w:ind w:left="-5" w:firstLine="713"/>
        <w:jc w:val="both"/>
        <w:rPr>
          <w:rFonts w:cstheme="minorHAnsi"/>
        </w:rPr>
      </w:pPr>
      <w:r w:rsidRPr="004533E3">
        <w:rPr>
          <w:rFonts w:cstheme="minorHAnsi"/>
        </w:rPr>
        <w:t xml:space="preserve">Escuela Nacional de la Marina Mercante Navegación plana de Dutton, Editorial ENAMM Callao 2016 </w:t>
      </w:r>
    </w:p>
    <w:p w14:paraId="6F1154FE" w14:textId="77777777" w:rsidR="005C0099" w:rsidRPr="004533E3" w:rsidRDefault="005C0099" w:rsidP="00991C78">
      <w:pPr>
        <w:spacing w:after="0"/>
        <w:jc w:val="both"/>
        <w:rPr>
          <w:rFonts w:cstheme="minorHAnsi"/>
        </w:rPr>
      </w:pPr>
      <w:r w:rsidRPr="004533E3">
        <w:rPr>
          <w:rFonts w:cstheme="minorHAnsi"/>
        </w:rPr>
        <w:t xml:space="preserve"> </w:t>
      </w:r>
      <w:r w:rsidRPr="004533E3">
        <w:rPr>
          <w:rFonts w:cstheme="minorHAnsi"/>
        </w:rPr>
        <w:tab/>
        <w:t xml:space="preserve">Flores Saldaña Oswaldo Francisco, Separatas de Navegación Astronómica, Universidad Nac. José Faustino Sánchez Carrión – Facultad de Ingeniería Pesquera Huacho 2019 </w:t>
      </w:r>
    </w:p>
    <w:p w14:paraId="06F68B90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eastAsia="Times New Roman" w:cstheme="minorHAnsi"/>
          <w:b/>
        </w:rPr>
      </w:pPr>
    </w:p>
    <w:p w14:paraId="3B54CD62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eastAsia="Times New Roman" w:cstheme="minorHAnsi"/>
          <w:b/>
        </w:rPr>
      </w:pPr>
      <w:r w:rsidRPr="004533E3">
        <w:rPr>
          <w:rFonts w:eastAsia="Times New Roman" w:cstheme="minorHAnsi"/>
          <w:b/>
        </w:rPr>
        <w:t xml:space="preserve">Fuentes Electrónicas </w:t>
      </w:r>
    </w:p>
    <w:p w14:paraId="3F57F9AD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cstheme="minorHAnsi"/>
        </w:rPr>
      </w:pPr>
      <w:r w:rsidRPr="004533E3">
        <w:rPr>
          <w:rFonts w:eastAsia="Times New Roman" w:cstheme="minorHAnsi"/>
          <w:b/>
        </w:rPr>
        <w:tab/>
      </w:r>
      <w:hyperlink r:id="rId25" w:history="1">
        <w:r w:rsidRPr="004533E3">
          <w:rPr>
            <w:rStyle w:val="Hipervnculo"/>
            <w:rFonts w:cstheme="minorHAnsi"/>
            <w:color w:val="auto"/>
          </w:rPr>
          <w:t>https://addi.ehu.es/bitstream/handle/10810/13928/ibanez-08-2014-ik.pdf?sequence=1&amp;isAllowed=y</w:t>
        </w:r>
      </w:hyperlink>
    </w:p>
    <w:p w14:paraId="2D1229DB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cstheme="minorHAnsi"/>
        </w:rPr>
      </w:pPr>
      <w:r w:rsidRPr="004533E3">
        <w:rPr>
          <w:rFonts w:cstheme="minorHAnsi"/>
        </w:rPr>
        <w:tab/>
      </w:r>
      <w:hyperlink r:id="rId26" w:history="1">
        <w:r w:rsidRPr="004533E3">
          <w:rPr>
            <w:rStyle w:val="Hipervnculo"/>
            <w:rFonts w:cstheme="minorHAnsi"/>
            <w:color w:val="auto"/>
          </w:rPr>
          <w:t>https://www.google.com/search?q=navegacion+de+estima&amp;oq=navegacion+de+estima&amp;aqs=chrome.0.0l5.6258j0j7&amp;sourceid=chrome&amp;ie=UTF-8</w:t>
        </w:r>
      </w:hyperlink>
    </w:p>
    <w:p w14:paraId="2CDC7F64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cstheme="minorHAnsi"/>
        </w:rPr>
      </w:pPr>
      <w:r w:rsidRPr="004533E3">
        <w:rPr>
          <w:rFonts w:cstheme="minorHAnsi"/>
        </w:rPr>
        <w:tab/>
      </w:r>
      <w:hyperlink r:id="rId27" w:history="1">
        <w:r w:rsidRPr="004533E3">
          <w:rPr>
            <w:rStyle w:val="Hipervnculo"/>
            <w:rFonts w:cstheme="minorHAnsi"/>
            <w:color w:val="auto"/>
          </w:rPr>
          <w:t>https://es.wikipedia.org/wiki/Navegaci%C3%B3n_por_estima_(n%C3%A1utica)</w:t>
        </w:r>
      </w:hyperlink>
    </w:p>
    <w:p w14:paraId="220FE816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cstheme="minorHAnsi"/>
        </w:rPr>
      </w:pPr>
      <w:r w:rsidRPr="004533E3">
        <w:rPr>
          <w:rFonts w:cstheme="minorHAnsi"/>
        </w:rPr>
        <w:tab/>
      </w:r>
      <w:hyperlink r:id="rId28" w:history="1">
        <w:r w:rsidRPr="004533E3">
          <w:rPr>
            <w:rStyle w:val="Hipervnculo"/>
            <w:rFonts w:cstheme="minorHAnsi"/>
            <w:color w:val="auto"/>
          </w:rPr>
          <w:t>https://encvirtual.es/cursos/PYATE/c2/seccion_06/seccion6.htm</w:t>
        </w:r>
      </w:hyperlink>
    </w:p>
    <w:p w14:paraId="574755C7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eastAsia="Calibri" w:cstheme="minorHAnsi"/>
        </w:rPr>
      </w:pPr>
      <w:r w:rsidRPr="004533E3">
        <w:rPr>
          <w:rFonts w:cstheme="minorHAnsi"/>
        </w:rPr>
        <w:tab/>
      </w:r>
      <w:hyperlink r:id="rId29" w:history="1">
        <w:r w:rsidRPr="004533E3">
          <w:rPr>
            <w:rStyle w:val="Hipervnculo"/>
            <w:rFonts w:cstheme="minorHAnsi"/>
            <w:color w:val="auto"/>
          </w:rPr>
          <w:t>https://www.google.com/search?q=navegacion+de+estima&amp;oq=navegacion+de+estima&amp;aqs=chrome.0.0l5.6258j0j7&amp;sourceid=chrome&amp;ie=UTF-8</w:t>
        </w:r>
      </w:hyperlink>
    </w:p>
    <w:p w14:paraId="66B29F90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eastAsia="Calibri" w:cstheme="minorHAnsi"/>
          <w:b/>
          <w:bCs/>
        </w:rPr>
      </w:pPr>
    </w:p>
    <w:p w14:paraId="6DA04335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eastAsia="Calibri" w:cstheme="minorHAnsi"/>
          <w:b/>
          <w:bCs/>
        </w:rPr>
      </w:pPr>
      <w:r w:rsidRPr="004533E3">
        <w:rPr>
          <w:rFonts w:eastAsia="Calibri" w:cstheme="minorHAnsi"/>
          <w:b/>
          <w:bCs/>
        </w:rPr>
        <w:lastRenderedPageBreak/>
        <w:t>UNIDAD DIACTICA II</w:t>
      </w:r>
    </w:p>
    <w:p w14:paraId="383F37AC" w14:textId="77777777" w:rsidR="005C0099" w:rsidRPr="004533E3" w:rsidRDefault="005C0099" w:rsidP="00991C78">
      <w:pPr>
        <w:spacing w:after="370" w:line="265" w:lineRule="auto"/>
        <w:ind w:right="477"/>
        <w:jc w:val="both"/>
        <w:rPr>
          <w:rFonts w:eastAsia="Calibri" w:cstheme="minorHAnsi"/>
        </w:rPr>
      </w:pPr>
      <w:r w:rsidRPr="004533E3">
        <w:rPr>
          <w:rFonts w:eastAsia="Times New Roman" w:cstheme="minorHAnsi"/>
          <w:b/>
        </w:rPr>
        <w:t xml:space="preserve">SESIÓN 5 </w:t>
      </w:r>
    </w:p>
    <w:p w14:paraId="6C479F38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eastAsia="Times New Roman" w:cstheme="minorHAnsi"/>
          <w:b/>
        </w:rPr>
      </w:pPr>
      <w:r w:rsidRPr="004533E3">
        <w:rPr>
          <w:rFonts w:eastAsia="Times New Roman" w:cstheme="minorHAnsi"/>
          <w:b/>
        </w:rPr>
        <w:t>Fuentes Bibliográficas</w:t>
      </w:r>
    </w:p>
    <w:p w14:paraId="12B40A1A" w14:textId="77777777" w:rsidR="005C0099" w:rsidRPr="004533E3" w:rsidRDefault="005C0099" w:rsidP="00991C78">
      <w:pPr>
        <w:ind w:left="-5" w:firstLine="713"/>
        <w:jc w:val="both"/>
        <w:rPr>
          <w:rFonts w:cstheme="minorHAnsi"/>
        </w:rPr>
      </w:pPr>
      <w:r w:rsidRPr="001959BC">
        <w:rPr>
          <w:rFonts w:cstheme="minorHAnsi"/>
          <w:lang w:val="en-US"/>
        </w:rPr>
        <w:t xml:space="preserve">Duton´s, Navigation and Piloting Edition.  </w:t>
      </w:r>
      <w:r w:rsidRPr="004533E3">
        <w:rPr>
          <w:rFonts w:cstheme="minorHAnsi"/>
        </w:rPr>
        <w:t xml:space="preserve">Naval Institute EEUU 2009 </w:t>
      </w:r>
    </w:p>
    <w:p w14:paraId="1FF44A82" w14:textId="77777777" w:rsidR="005C0099" w:rsidRPr="004533E3" w:rsidRDefault="005C0099" w:rsidP="00991C78">
      <w:pPr>
        <w:ind w:left="-5"/>
        <w:jc w:val="both"/>
        <w:rPr>
          <w:rFonts w:cstheme="minorHAnsi"/>
        </w:rPr>
      </w:pPr>
      <w:r w:rsidRPr="004533E3">
        <w:rPr>
          <w:rFonts w:cstheme="minorHAnsi"/>
        </w:rPr>
        <w:t xml:space="preserve"> Escuela Nacional de la Marina Mercante Navegación plana de Dutton, Editorial </w:t>
      </w:r>
    </w:p>
    <w:p w14:paraId="79DB2681" w14:textId="77777777" w:rsidR="005C0099" w:rsidRPr="004533E3" w:rsidRDefault="005C0099" w:rsidP="00991C78">
      <w:pPr>
        <w:ind w:left="-5"/>
        <w:jc w:val="both"/>
        <w:rPr>
          <w:rFonts w:cstheme="minorHAnsi"/>
        </w:rPr>
      </w:pPr>
      <w:r w:rsidRPr="004533E3">
        <w:rPr>
          <w:rFonts w:cstheme="minorHAnsi"/>
        </w:rPr>
        <w:t xml:space="preserve">ENAMM Callao 2016 </w:t>
      </w:r>
    </w:p>
    <w:p w14:paraId="6761156D" w14:textId="77777777" w:rsidR="005C0099" w:rsidRPr="004533E3" w:rsidRDefault="005C0099" w:rsidP="00991C78">
      <w:pPr>
        <w:ind w:left="-5" w:firstLine="713"/>
        <w:jc w:val="both"/>
        <w:rPr>
          <w:rFonts w:cstheme="minorHAnsi"/>
        </w:rPr>
      </w:pPr>
      <w:r w:rsidRPr="004533E3">
        <w:rPr>
          <w:rFonts w:cstheme="minorHAnsi"/>
        </w:rPr>
        <w:t xml:space="preserve">Escuela Nacional de la Marina Mercante Navegación plana de Dutton, Editorial ENAMM Callao 2016 </w:t>
      </w:r>
    </w:p>
    <w:p w14:paraId="127FEC77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eastAsia="Times New Roman" w:cstheme="minorHAnsi"/>
          <w:b/>
        </w:rPr>
      </w:pPr>
      <w:r w:rsidRPr="004533E3">
        <w:rPr>
          <w:rFonts w:eastAsia="Times New Roman" w:cstheme="minorHAnsi"/>
          <w:b/>
        </w:rPr>
        <w:t xml:space="preserve">  Fuentes Electrónicas</w:t>
      </w:r>
    </w:p>
    <w:p w14:paraId="509F39FE" w14:textId="77777777" w:rsidR="005C0099" w:rsidRPr="004533E3" w:rsidRDefault="005C0099" w:rsidP="00991C78">
      <w:pPr>
        <w:spacing w:after="252" w:line="265" w:lineRule="auto"/>
        <w:ind w:right="477" w:firstLine="708"/>
        <w:jc w:val="both"/>
        <w:rPr>
          <w:rFonts w:cstheme="minorHAnsi"/>
        </w:rPr>
      </w:pPr>
      <w:hyperlink r:id="rId30" w:history="1">
        <w:r w:rsidRPr="004533E3">
          <w:rPr>
            <w:rStyle w:val="Hipervnculo"/>
            <w:rFonts w:cstheme="minorHAnsi"/>
            <w:color w:val="auto"/>
          </w:rPr>
          <w:t>https://www.google.com/search?q=navegacion+astronomica&amp;oq=navegacion+astronomica&amp;aqs=chrome..69i57j0l2j46j0l4.11432j0j7&amp;sourceid=chrome&amp;ie=UTF-8</w:t>
        </w:r>
      </w:hyperlink>
    </w:p>
    <w:p w14:paraId="078097EC" w14:textId="77777777" w:rsidR="005C0099" w:rsidRPr="004533E3" w:rsidRDefault="005C0099" w:rsidP="00991C78">
      <w:pPr>
        <w:spacing w:after="252" w:line="265" w:lineRule="auto"/>
        <w:ind w:right="477" w:firstLine="708"/>
        <w:jc w:val="both"/>
        <w:rPr>
          <w:rFonts w:cstheme="minorHAnsi"/>
        </w:rPr>
      </w:pPr>
      <w:hyperlink r:id="rId31" w:history="1">
        <w:r w:rsidRPr="004533E3">
          <w:rPr>
            <w:rStyle w:val="Hipervnculo"/>
            <w:rFonts w:cstheme="minorHAnsi"/>
            <w:color w:val="auto"/>
          </w:rPr>
          <w:t>http://www.bababa.cat/blog/2014/9/30/qu-es-la-navegacin-astronmica</w:t>
        </w:r>
      </w:hyperlink>
    </w:p>
    <w:p w14:paraId="6B50F99F" w14:textId="77777777" w:rsidR="005C0099" w:rsidRPr="004533E3" w:rsidRDefault="005C0099" w:rsidP="00991C78">
      <w:pPr>
        <w:spacing w:after="252" w:line="265" w:lineRule="auto"/>
        <w:ind w:right="477" w:firstLine="708"/>
        <w:jc w:val="both"/>
        <w:rPr>
          <w:rFonts w:cstheme="minorHAnsi"/>
        </w:rPr>
      </w:pPr>
      <w:hyperlink r:id="rId32" w:history="1">
        <w:r w:rsidRPr="004533E3">
          <w:rPr>
            <w:rStyle w:val="Hipervnculo"/>
            <w:rFonts w:cstheme="minorHAnsi"/>
            <w:color w:val="auto"/>
          </w:rPr>
          <w:t>https://www.google.com/search?q=navegacion+astronomica&amp;oq=navegacion+astronomica&amp;aqs=chrome..69i57j0l2j46j0l4.11432j0j7&amp;sourceid=chrome&amp;ie=UTF-8</w:t>
        </w:r>
      </w:hyperlink>
    </w:p>
    <w:p w14:paraId="1C852E24" w14:textId="77777777" w:rsidR="005C0099" w:rsidRPr="004533E3" w:rsidRDefault="005C0099" w:rsidP="00991C78">
      <w:pPr>
        <w:spacing w:after="252" w:line="265" w:lineRule="auto"/>
        <w:ind w:right="477" w:firstLine="708"/>
        <w:jc w:val="both"/>
        <w:rPr>
          <w:rFonts w:cstheme="minorHAnsi"/>
        </w:rPr>
      </w:pPr>
      <w:hyperlink r:id="rId33" w:history="1">
        <w:r w:rsidRPr="004533E3">
          <w:rPr>
            <w:rStyle w:val="Hipervnculo"/>
            <w:rFonts w:cstheme="minorHAnsi"/>
            <w:color w:val="auto"/>
          </w:rPr>
          <w:t>https://www.researchgate.net/publication/334249530_Evolucion_de_la_Navegacion_Astronomica_en_el_siglo_XIX</w:t>
        </w:r>
      </w:hyperlink>
    </w:p>
    <w:p w14:paraId="3C47EBC7" w14:textId="77777777" w:rsidR="005C0099" w:rsidRPr="004533E3" w:rsidRDefault="005C0099" w:rsidP="00991C78">
      <w:pPr>
        <w:spacing w:after="252" w:line="265" w:lineRule="auto"/>
        <w:ind w:right="477" w:firstLine="708"/>
        <w:jc w:val="both"/>
        <w:rPr>
          <w:rFonts w:cstheme="minorHAnsi"/>
        </w:rPr>
      </w:pPr>
      <w:hyperlink r:id="rId34" w:history="1">
        <w:r w:rsidRPr="004533E3">
          <w:rPr>
            <w:rStyle w:val="Hipervnculo"/>
            <w:rFonts w:cstheme="minorHAnsi"/>
            <w:color w:val="auto"/>
          </w:rPr>
          <w:t>https://europa-azul.es/navegacion-astronomica/</w:t>
        </w:r>
      </w:hyperlink>
    </w:p>
    <w:p w14:paraId="2E2CFCD2" w14:textId="77777777" w:rsidR="005C0099" w:rsidRPr="004533E3" w:rsidRDefault="005C0099" w:rsidP="00991C78">
      <w:pPr>
        <w:spacing w:after="370" w:line="265" w:lineRule="auto"/>
        <w:ind w:right="477"/>
        <w:jc w:val="both"/>
        <w:rPr>
          <w:rFonts w:eastAsia="Calibri" w:cstheme="minorHAnsi"/>
        </w:rPr>
      </w:pPr>
      <w:r w:rsidRPr="004533E3">
        <w:rPr>
          <w:rFonts w:eastAsia="Times New Roman" w:cstheme="minorHAnsi"/>
          <w:b/>
        </w:rPr>
        <w:t xml:space="preserve">SESIÓN 6 </w:t>
      </w:r>
    </w:p>
    <w:p w14:paraId="0EEBE1BA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eastAsia="Times New Roman" w:cstheme="minorHAnsi"/>
          <w:b/>
        </w:rPr>
      </w:pPr>
      <w:r w:rsidRPr="004533E3">
        <w:rPr>
          <w:rFonts w:eastAsia="Times New Roman" w:cstheme="minorHAnsi"/>
          <w:b/>
        </w:rPr>
        <w:t>Fuentes Bibliográficas</w:t>
      </w:r>
    </w:p>
    <w:p w14:paraId="0A3F6375" w14:textId="77777777" w:rsidR="005C0099" w:rsidRPr="004533E3" w:rsidRDefault="005C0099" w:rsidP="00991C78">
      <w:pPr>
        <w:ind w:left="-5" w:firstLine="713"/>
        <w:jc w:val="both"/>
        <w:rPr>
          <w:rFonts w:cstheme="minorHAnsi"/>
        </w:rPr>
      </w:pPr>
      <w:r w:rsidRPr="004533E3">
        <w:rPr>
          <w:rFonts w:cstheme="minorHAnsi"/>
        </w:rPr>
        <w:t xml:space="preserve">Duton´s, Navigation and Piloting Edition.  Naval Institute EEUU 2009 </w:t>
      </w:r>
    </w:p>
    <w:p w14:paraId="3CD72C89" w14:textId="77777777" w:rsidR="005C0099" w:rsidRPr="004533E3" w:rsidRDefault="005C0099" w:rsidP="00991C78">
      <w:pPr>
        <w:ind w:left="-5"/>
        <w:jc w:val="both"/>
        <w:rPr>
          <w:rFonts w:cstheme="minorHAnsi"/>
        </w:rPr>
      </w:pPr>
      <w:r w:rsidRPr="004533E3">
        <w:rPr>
          <w:rFonts w:cstheme="minorHAnsi"/>
        </w:rPr>
        <w:t xml:space="preserve"> Escuela Nacional de la Marina Mercante Navegación plana de Dutton, Editorial </w:t>
      </w:r>
    </w:p>
    <w:p w14:paraId="25D463FB" w14:textId="77777777" w:rsidR="005C0099" w:rsidRPr="004533E3" w:rsidRDefault="005C0099" w:rsidP="00991C78">
      <w:pPr>
        <w:ind w:left="-5"/>
        <w:jc w:val="both"/>
        <w:rPr>
          <w:rFonts w:cstheme="minorHAnsi"/>
        </w:rPr>
      </w:pPr>
      <w:r w:rsidRPr="004533E3">
        <w:rPr>
          <w:rFonts w:cstheme="minorHAnsi"/>
        </w:rPr>
        <w:t xml:space="preserve">ENAMM Callao 2016 </w:t>
      </w:r>
    </w:p>
    <w:p w14:paraId="600C5059" w14:textId="77777777" w:rsidR="005C0099" w:rsidRPr="004533E3" w:rsidRDefault="005C0099" w:rsidP="00991C78">
      <w:pPr>
        <w:ind w:left="-5" w:firstLine="713"/>
        <w:jc w:val="both"/>
        <w:rPr>
          <w:rFonts w:cstheme="minorHAnsi"/>
        </w:rPr>
      </w:pPr>
      <w:r w:rsidRPr="004533E3">
        <w:rPr>
          <w:rFonts w:cstheme="minorHAnsi"/>
        </w:rPr>
        <w:t xml:space="preserve">Escuela Nacional de la Marina Mercante Navegación plana de Dutton, Editorial ENAMM Callao 2016 </w:t>
      </w:r>
    </w:p>
    <w:p w14:paraId="53736110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eastAsia="Times New Roman" w:cstheme="minorHAnsi"/>
          <w:b/>
        </w:rPr>
      </w:pPr>
      <w:r w:rsidRPr="004533E3">
        <w:rPr>
          <w:rFonts w:eastAsia="Times New Roman" w:cstheme="minorHAnsi"/>
          <w:b/>
        </w:rPr>
        <w:t>Fuentes Electrónica</w:t>
      </w:r>
    </w:p>
    <w:p w14:paraId="0C5F90E3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eastAsia="Times New Roman" w:cstheme="minorHAnsi"/>
          <w:b/>
        </w:rPr>
      </w:pPr>
      <w:r w:rsidRPr="004533E3">
        <w:rPr>
          <w:rFonts w:eastAsia="Times New Roman" w:cstheme="minorHAnsi"/>
          <w:b/>
        </w:rPr>
        <w:tab/>
      </w:r>
      <w:hyperlink r:id="rId35" w:history="1">
        <w:r w:rsidRPr="004533E3">
          <w:rPr>
            <w:rStyle w:val="Hipervnculo"/>
            <w:rFonts w:cstheme="minorHAnsi"/>
            <w:color w:val="auto"/>
          </w:rPr>
          <w:t>https://es.wikipedia.org/wiki/Esfera_celeste</w:t>
        </w:r>
      </w:hyperlink>
    </w:p>
    <w:p w14:paraId="4946016C" w14:textId="77777777" w:rsidR="005C0099" w:rsidRPr="004533E3" w:rsidRDefault="005C0099" w:rsidP="00991C78">
      <w:pPr>
        <w:spacing w:after="252" w:line="265" w:lineRule="auto"/>
        <w:ind w:right="477" w:firstLine="708"/>
        <w:jc w:val="both"/>
        <w:rPr>
          <w:rFonts w:cstheme="minorHAnsi"/>
        </w:rPr>
      </w:pPr>
      <w:hyperlink r:id="rId36" w:history="1">
        <w:r w:rsidRPr="004533E3">
          <w:rPr>
            <w:rStyle w:val="Hipervnculo"/>
            <w:rFonts w:cstheme="minorHAnsi"/>
            <w:color w:val="auto"/>
          </w:rPr>
          <w:t>https://www.ecured.cu/Esfera_celeste</w:t>
        </w:r>
      </w:hyperlink>
    </w:p>
    <w:p w14:paraId="1DB1657A" w14:textId="77777777" w:rsidR="005C0099" w:rsidRPr="004533E3" w:rsidRDefault="005C0099" w:rsidP="00991C78">
      <w:pPr>
        <w:spacing w:after="252" w:line="265" w:lineRule="auto"/>
        <w:ind w:right="477" w:firstLine="708"/>
        <w:jc w:val="both"/>
        <w:rPr>
          <w:rFonts w:cstheme="minorHAnsi"/>
        </w:rPr>
      </w:pPr>
      <w:hyperlink r:id="rId37" w:history="1">
        <w:r w:rsidRPr="004533E3">
          <w:rPr>
            <w:rStyle w:val="Hipervnculo"/>
            <w:rFonts w:cstheme="minorHAnsi"/>
            <w:color w:val="auto"/>
          </w:rPr>
          <w:t>https://www.castello.es/archivos/560/01%20La%20esfera%20celeste.pdf</w:t>
        </w:r>
      </w:hyperlink>
    </w:p>
    <w:p w14:paraId="398EB99C" w14:textId="77777777" w:rsidR="005C0099" w:rsidRPr="004533E3" w:rsidRDefault="005C0099" w:rsidP="00991C78">
      <w:pPr>
        <w:spacing w:after="252" w:line="265" w:lineRule="auto"/>
        <w:ind w:right="477" w:firstLine="708"/>
        <w:jc w:val="both"/>
        <w:rPr>
          <w:rFonts w:cstheme="minorHAnsi"/>
        </w:rPr>
      </w:pPr>
      <w:hyperlink r:id="rId38" w:history="1">
        <w:r w:rsidRPr="004533E3">
          <w:rPr>
            <w:rStyle w:val="Hipervnculo"/>
            <w:rFonts w:cstheme="minorHAnsi"/>
            <w:color w:val="auto"/>
          </w:rPr>
          <w:t>http://serviastro.am.ub.edu/twiki/pub/ServiAstro/AmbAdossiers/Esfera_celeste_ultima.pdf</w:t>
        </w:r>
      </w:hyperlink>
    </w:p>
    <w:p w14:paraId="337369AB" w14:textId="77777777" w:rsidR="005C0099" w:rsidRPr="004533E3" w:rsidRDefault="005C0099" w:rsidP="00991C78">
      <w:pPr>
        <w:spacing w:after="370" w:line="265" w:lineRule="auto"/>
        <w:ind w:right="477"/>
        <w:jc w:val="both"/>
        <w:rPr>
          <w:rFonts w:eastAsia="Calibri" w:cstheme="minorHAnsi"/>
        </w:rPr>
      </w:pPr>
      <w:r w:rsidRPr="004533E3">
        <w:rPr>
          <w:rFonts w:eastAsia="Times New Roman" w:cstheme="minorHAnsi"/>
          <w:b/>
        </w:rPr>
        <w:t xml:space="preserve">SESIÓN 7 </w:t>
      </w:r>
    </w:p>
    <w:p w14:paraId="6DA99059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eastAsia="Times New Roman" w:cstheme="minorHAnsi"/>
          <w:b/>
        </w:rPr>
      </w:pPr>
      <w:r w:rsidRPr="004533E3">
        <w:rPr>
          <w:rFonts w:eastAsia="Times New Roman" w:cstheme="minorHAnsi"/>
          <w:b/>
        </w:rPr>
        <w:t>Fuentes Bibliográficas</w:t>
      </w:r>
    </w:p>
    <w:p w14:paraId="1D138E43" w14:textId="77777777" w:rsidR="005C0099" w:rsidRPr="004533E3" w:rsidRDefault="005C0099" w:rsidP="00991C78">
      <w:pPr>
        <w:ind w:left="-5" w:firstLine="713"/>
        <w:jc w:val="both"/>
        <w:rPr>
          <w:rFonts w:cstheme="minorHAnsi"/>
        </w:rPr>
      </w:pPr>
      <w:r w:rsidRPr="004533E3">
        <w:rPr>
          <w:rFonts w:cstheme="minorHAnsi"/>
        </w:rPr>
        <w:t xml:space="preserve">Duton´s, Navigation and Piloting Edition.  Naval Institute EEUU 2009 </w:t>
      </w:r>
    </w:p>
    <w:p w14:paraId="1245516C" w14:textId="77777777" w:rsidR="005C0099" w:rsidRPr="004533E3" w:rsidRDefault="005C0099" w:rsidP="00991C78">
      <w:pPr>
        <w:ind w:left="-5"/>
        <w:jc w:val="both"/>
        <w:rPr>
          <w:rFonts w:cstheme="minorHAnsi"/>
        </w:rPr>
      </w:pPr>
      <w:r w:rsidRPr="004533E3">
        <w:rPr>
          <w:rFonts w:cstheme="minorHAnsi"/>
        </w:rPr>
        <w:t xml:space="preserve"> Escuela Nacional de la Marina Mercante Navegación plana de Dutton, Editorial </w:t>
      </w:r>
    </w:p>
    <w:p w14:paraId="08514EBD" w14:textId="77777777" w:rsidR="005C0099" w:rsidRPr="004533E3" w:rsidRDefault="005C0099" w:rsidP="00991C78">
      <w:pPr>
        <w:ind w:left="-5"/>
        <w:jc w:val="both"/>
        <w:rPr>
          <w:rFonts w:cstheme="minorHAnsi"/>
        </w:rPr>
      </w:pPr>
      <w:r w:rsidRPr="004533E3">
        <w:rPr>
          <w:rFonts w:cstheme="minorHAnsi"/>
        </w:rPr>
        <w:t xml:space="preserve">ENAMM Callao 2016 </w:t>
      </w:r>
    </w:p>
    <w:p w14:paraId="32466C79" w14:textId="77777777" w:rsidR="005C0099" w:rsidRPr="004533E3" w:rsidRDefault="005C0099" w:rsidP="00991C78">
      <w:pPr>
        <w:ind w:left="-5" w:firstLine="713"/>
        <w:jc w:val="both"/>
        <w:rPr>
          <w:rFonts w:cstheme="minorHAnsi"/>
        </w:rPr>
      </w:pPr>
      <w:r w:rsidRPr="004533E3">
        <w:rPr>
          <w:rFonts w:cstheme="minorHAnsi"/>
        </w:rPr>
        <w:t xml:space="preserve">Escuela Nacional de la Marina Mercante Navegación plana de Dutton, Editorial ENAMM Callao 2016 </w:t>
      </w:r>
    </w:p>
    <w:p w14:paraId="52BC2031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eastAsia="Times New Roman" w:cstheme="minorHAnsi"/>
          <w:b/>
        </w:rPr>
      </w:pPr>
      <w:r w:rsidRPr="004533E3">
        <w:rPr>
          <w:rFonts w:eastAsia="Times New Roman" w:cstheme="minorHAnsi"/>
          <w:b/>
        </w:rPr>
        <w:t>Fuentes Electrónicas</w:t>
      </w:r>
    </w:p>
    <w:p w14:paraId="162BE786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cstheme="minorHAnsi"/>
        </w:rPr>
      </w:pPr>
      <w:r w:rsidRPr="004533E3">
        <w:rPr>
          <w:rFonts w:eastAsia="Times New Roman" w:cstheme="minorHAnsi"/>
          <w:b/>
        </w:rPr>
        <w:tab/>
      </w:r>
      <w:hyperlink r:id="rId39" w:history="1">
        <w:r w:rsidRPr="004533E3">
          <w:rPr>
            <w:rStyle w:val="Hipervnculo"/>
            <w:rFonts w:cstheme="minorHAnsi"/>
            <w:color w:val="auto"/>
          </w:rPr>
          <w:t>https://www.google.com/search?q=el+almanaque+nautico&amp;oq=el+almanaque+nautico&amp;aqs=chrome..69i57j0l4.10744j0j7&amp;sourceid=chrome&amp;ie=UTF-8</w:t>
        </w:r>
      </w:hyperlink>
    </w:p>
    <w:p w14:paraId="2D5DAC7D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cstheme="minorHAnsi"/>
        </w:rPr>
      </w:pPr>
      <w:r w:rsidRPr="004533E3">
        <w:rPr>
          <w:rFonts w:cstheme="minorHAnsi"/>
        </w:rPr>
        <w:tab/>
      </w:r>
      <w:hyperlink r:id="rId40" w:history="1">
        <w:r w:rsidRPr="004533E3">
          <w:rPr>
            <w:rStyle w:val="Hipervnculo"/>
            <w:rFonts w:cstheme="minorHAnsi"/>
            <w:color w:val="auto"/>
          </w:rPr>
          <w:t>https://www.nauticalalmanac.it/es/astronomia-navegacion/almanaque-nautico.html</w:t>
        </w:r>
      </w:hyperlink>
    </w:p>
    <w:p w14:paraId="7DAF02B6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cstheme="minorHAnsi"/>
        </w:rPr>
      </w:pPr>
      <w:r w:rsidRPr="004533E3">
        <w:rPr>
          <w:rFonts w:cstheme="minorHAnsi"/>
        </w:rPr>
        <w:tab/>
      </w:r>
      <w:hyperlink r:id="rId41" w:history="1">
        <w:r w:rsidRPr="004533E3">
          <w:rPr>
            <w:rStyle w:val="Hipervnculo"/>
            <w:rFonts w:cstheme="minorHAnsi"/>
            <w:color w:val="auto"/>
          </w:rPr>
          <w:t>https://es.scribd.com/doc/27172883/ALMANAQUE-NAUTICO-EXPLICACION-DEL-USO</w:t>
        </w:r>
      </w:hyperlink>
    </w:p>
    <w:p w14:paraId="3E07EF03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Style w:val="Hipervnculo"/>
          <w:rFonts w:cstheme="minorHAnsi"/>
          <w:color w:val="auto"/>
        </w:rPr>
      </w:pPr>
      <w:r w:rsidRPr="004533E3">
        <w:rPr>
          <w:rFonts w:cstheme="minorHAnsi"/>
        </w:rPr>
        <w:tab/>
      </w:r>
      <w:hyperlink r:id="rId42" w:history="1">
        <w:r w:rsidRPr="004533E3">
          <w:rPr>
            <w:rStyle w:val="Hipervnculo"/>
            <w:rFonts w:cstheme="minorHAnsi"/>
            <w:color w:val="auto"/>
          </w:rPr>
          <w:t>http://www.masmar.net/index.php/esl/Apuntes-N%C3%A1uticos/Astronom%C3%ADa-N%C3%A1utica/Almanaque-N%C3%A1utico-para-uso-de-los-navegantes</w:t>
        </w:r>
      </w:hyperlink>
    </w:p>
    <w:p w14:paraId="51691956" w14:textId="77777777" w:rsidR="005C0099" w:rsidRPr="001959BC" w:rsidRDefault="005C0099" w:rsidP="00991C78">
      <w:pPr>
        <w:spacing w:after="252" w:line="265" w:lineRule="auto"/>
        <w:ind w:right="477"/>
        <w:jc w:val="both"/>
        <w:rPr>
          <w:rStyle w:val="Hipervnculo"/>
          <w:rFonts w:cstheme="minorHAnsi"/>
          <w:b/>
          <w:bCs/>
          <w:color w:val="auto"/>
          <w:lang w:val="en-US"/>
        </w:rPr>
      </w:pPr>
      <w:r w:rsidRPr="001959BC">
        <w:rPr>
          <w:rStyle w:val="Hipervnculo"/>
          <w:rFonts w:cstheme="minorHAnsi"/>
          <w:b/>
          <w:bCs/>
          <w:color w:val="auto"/>
          <w:lang w:val="en-US"/>
        </w:rPr>
        <w:t>Sesión 8</w:t>
      </w:r>
    </w:p>
    <w:p w14:paraId="47FDCA83" w14:textId="77777777" w:rsidR="005C0099" w:rsidRPr="004533E3" w:rsidRDefault="005C0099" w:rsidP="00991C78">
      <w:pPr>
        <w:ind w:left="-5" w:firstLine="713"/>
        <w:jc w:val="both"/>
        <w:rPr>
          <w:rFonts w:cstheme="minorHAnsi"/>
        </w:rPr>
      </w:pPr>
      <w:r w:rsidRPr="001959BC">
        <w:rPr>
          <w:rFonts w:cstheme="minorHAnsi"/>
          <w:lang w:val="en-US"/>
        </w:rPr>
        <w:t xml:space="preserve">Duton´s, Navigation and Piloting Edition.  </w:t>
      </w:r>
      <w:r w:rsidRPr="004533E3">
        <w:rPr>
          <w:rFonts w:cstheme="minorHAnsi"/>
        </w:rPr>
        <w:t xml:space="preserve">Naval Institute EEUU 2009 </w:t>
      </w:r>
    </w:p>
    <w:p w14:paraId="6E4EEE5C" w14:textId="77777777" w:rsidR="005C0099" w:rsidRPr="004533E3" w:rsidRDefault="005C0099" w:rsidP="00991C78">
      <w:pPr>
        <w:ind w:left="-5"/>
        <w:jc w:val="both"/>
        <w:rPr>
          <w:rFonts w:cstheme="minorHAnsi"/>
        </w:rPr>
      </w:pPr>
      <w:r w:rsidRPr="004533E3">
        <w:rPr>
          <w:rFonts w:cstheme="minorHAnsi"/>
        </w:rPr>
        <w:t xml:space="preserve"> Escuela Nacional de la Marina Mercante Navegación plana de Dutton, Editorial </w:t>
      </w:r>
    </w:p>
    <w:p w14:paraId="651B3967" w14:textId="77777777" w:rsidR="005C0099" w:rsidRPr="004533E3" w:rsidRDefault="005C0099" w:rsidP="00991C78">
      <w:pPr>
        <w:ind w:left="-5"/>
        <w:jc w:val="both"/>
        <w:rPr>
          <w:rFonts w:cstheme="minorHAnsi"/>
        </w:rPr>
      </w:pPr>
      <w:r w:rsidRPr="004533E3">
        <w:rPr>
          <w:rFonts w:cstheme="minorHAnsi"/>
        </w:rPr>
        <w:t xml:space="preserve">ENAMM Callao 2016 </w:t>
      </w:r>
    </w:p>
    <w:p w14:paraId="60761987" w14:textId="77777777" w:rsidR="005C0099" w:rsidRPr="004533E3" w:rsidRDefault="005C0099" w:rsidP="00991C78">
      <w:pPr>
        <w:ind w:left="-5" w:firstLine="713"/>
        <w:jc w:val="both"/>
        <w:rPr>
          <w:rFonts w:cstheme="minorHAnsi"/>
        </w:rPr>
      </w:pPr>
      <w:r w:rsidRPr="004533E3">
        <w:rPr>
          <w:rFonts w:cstheme="minorHAnsi"/>
        </w:rPr>
        <w:t xml:space="preserve">Escuela Nacional de la Marina Mercante Navegación plana de Dutton, Editorial ENAMM Callao 2016 </w:t>
      </w:r>
    </w:p>
    <w:p w14:paraId="2DBE4C93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eastAsia="Times New Roman" w:cstheme="minorHAnsi"/>
          <w:b/>
        </w:rPr>
      </w:pPr>
      <w:r w:rsidRPr="004533E3">
        <w:rPr>
          <w:rFonts w:eastAsia="Times New Roman" w:cstheme="minorHAnsi"/>
          <w:b/>
        </w:rPr>
        <w:t xml:space="preserve"> Fuentes Electrónicas </w:t>
      </w:r>
    </w:p>
    <w:p w14:paraId="788C78E4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cstheme="minorHAnsi"/>
        </w:rPr>
      </w:pPr>
      <w:r w:rsidRPr="004533E3">
        <w:rPr>
          <w:rFonts w:eastAsia="Times New Roman" w:cstheme="minorHAnsi"/>
          <w:b/>
        </w:rPr>
        <w:tab/>
      </w:r>
      <w:hyperlink r:id="rId43" w:history="1">
        <w:r w:rsidRPr="004533E3">
          <w:rPr>
            <w:rStyle w:val="Hipervnculo"/>
            <w:rFonts w:cstheme="minorHAnsi"/>
            <w:color w:val="auto"/>
          </w:rPr>
          <w:t>https://www.google.com/search?q=el+tiempo+y+su+medicion+pdf&amp;oq=el+tiempo+y+su+medicion&amp;aqs=chrome.0.69i59j69i57.9768j1j7&amp;sourceid=chrome&amp;ie=UTF-8</w:t>
        </w:r>
      </w:hyperlink>
    </w:p>
    <w:p w14:paraId="4006CCB2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cstheme="minorHAnsi"/>
        </w:rPr>
      </w:pPr>
      <w:r w:rsidRPr="004533E3">
        <w:rPr>
          <w:rFonts w:cstheme="minorHAnsi"/>
        </w:rPr>
        <w:tab/>
      </w:r>
      <w:hyperlink r:id="rId44" w:history="1">
        <w:r w:rsidRPr="004533E3">
          <w:rPr>
            <w:rStyle w:val="Hipervnculo"/>
            <w:rFonts w:cstheme="minorHAnsi"/>
            <w:color w:val="auto"/>
          </w:rPr>
          <w:t>http://www.librosmaravillosos.com/eltiempoysumedicion/pdf/El%20tiempo%20y%20su%20medicion%20-%20F.%20Zavelski.pdf</w:t>
        </w:r>
      </w:hyperlink>
    </w:p>
    <w:p w14:paraId="5FE7AAE5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cstheme="minorHAnsi"/>
        </w:rPr>
      </w:pPr>
      <w:r w:rsidRPr="004533E3">
        <w:rPr>
          <w:rFonts w:cstheme="minorHAnsi"/>
        </w:rPr>
        <w:tab/>
      </w:r>
      <w:hyperlink r:id="rId45" w:history="1">
        <w:r w:rsidRPr="004533E3">
          <w:rPr>
            <w:rStyle w:val="Hipervnculo"/>
            <w:rFonts w:cstheme="minorHAnsi"/>
            <w:color w:val="auto"/>
          </w:rPr>
          <w:t>https://www.google.com/search?q=el+tiempo+y+su+medicion+pdf&amp;oq=el+tiempo+y+su+medicion&amp;aqs=chrome.0.69i59j69i57.9768j1j7&amp;sourceid=chrome&amp;ie=UTF-8</w:t>
        </w:r>
      </w:hyperlink>
    </w:p>
    <w:p w14:paraId="5593F20D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eastAsia="Times New Roman" w:cstheme="minorHAnsi"/>
          <w:b/>
        </w:rPr>
      </w:pPr>
      <w:r w:rsidRPr="004533E3">
        <w:rPr>
          <w:rFonts w:cstheme="minorHAnsi"/>
        </w:rPr>
        <w:lastRenderedPageBreak/>
        <w:tab/>
      </w:r>
      <w:hyperlink r:id="rId46" w:history="1">
        <w:r w:rsidRPr="004533E3">
          <w:rPr>
            <w:rStyle w:val="Hipervnculo"/>
            <w:rFonts w:cstheme="minorHAnsi"/>
            <w:color w:val="auto"/>
          </w:rPr>
          <w:t>https://www.google.com/search?q=navegaci%C3%B3n+astron%C3%B3mica+pdf&amp;rlz=1C1SQJL_esPE911PE911&amp;oq=navegacion+astronomica&amp;aqs=chrome.1.69i59j0j46j0l4j69i61.15577j0j7&amp;sourceid=ch</w:t>
        </w:r>
      </w:hyperlink>
    </w:p>
    <w:p w14:paraId="27B9B4EA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eastAsia="Calibri" w:cstheme="minorHAnsi"/>
          <w:b/>
          <w:bCs/>
        </w:rPr>
      </w:pPr>
      <w:r w:rsidRPr="004533E3">
        <w:rPr>
          <w:rFonts w:eastAsia="Calibri" w:cstheme="minorHAnsi"/>
          <w:b/>
          <w:bCs/>
        </w:rPr>
        <w:t>UNIDAD DIDACTICA IV</w:t>
      </w:r>
    </w:p>
    <w:p w14:paraId="1A5E46D5" w14:textId="77777777" w:rsidR="005C0099" w:rsidRPr="004533E3" w:rsidRDefault="005C0099" w:rsidP="00991C78">
      <w:pPr>
        <w:spacing w:after="370" w:line="265" w:lineRule="auto"/>
        <w:ind w:right="477"/>
        <w:jc w:val="both"/>
        <w:rPr>
          <w:rFonts w:eastAsia="Times New Roman" w:cstheme="minorHAnsi"/>
          <w:b/>
        </w:rPr>
      </w:pPr>
      <w:r w:rsidRPr="004533E3">
        <w:rPr>
          <w:rFonts w:eastAsia="Times New Roman" w:cstheme="minorHAnsi"/>
          <w:b/>
        </w:rPr>
        <w:t xml:space="preserve">SESIÓN 9 </w:t>
      </w:r>
    </w:p>
    <w:p w14:paraId="2DD01A58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eastAsia="Times New Roman" w:cstheme="minorHAnsi"/>
          <w:b/>
        </w:rPr>
      </w:pPr>
      <w:r w:rsidRPr="004533E3">
        <w:rPr>
          <w:rFonts w:eastAsia="Times New Roman" w:cstheme="minorHAnsi"/>
          <w:b/>
        </w:rPr>
        <w:t xml:space="preserve">Fuentes Bibliográficas </w:t>
      </w:r>
    </w:p>
    <w:p w14:paraId="238F67F4" w14:textId="77777777" w:rsidR="005C0099" w:rsidRPr="004533E3" w:rsidRDefault="005C0099" w:rsidP="00991C78">
      <w:pPr>
        <w:ind w:left="-5" w:firstLine="713"/>
        <w:jc w:val="both"/>
        <w:rPr>
          <w:rFonts w:cstheme="minorHAnsi"/>
        </w:rPr>
      </w:pPr>
      <w:r w:rsidRPr="001959BC">
        <w:rPr>
          <w:rFonts w:cstheme="minorHAnsi"/>
          <w:lang w:val="en-US"/>
        </w:rPr>
        <w:t xml:space="preserve">Duton´s, Navigation and Piloting Edition.  </w:t>
      </w:r>
      <w:r w:rsidRPr="004533E3">
        <w:rPr>
          <w:rFonts w:cstheme="minorHAnsi"/>
        </w:rPr>
        <w:t xml:space="preserve">Naval Institute EEUU 2009 </w:t>
      </w:r>
    </w:p>
    <w:p w14:paraId="4F93C824" w14:textId="77777777" w:rsidR="005C0099" w:rsidRPr="004533E3" w:rsidRDefault="005C0099" w:rsidP="00991C78">
      <w:pPr>
        <w:ind w:left="-5"/>
        <w:jc w:val="both"/>
        <w:rPr>
          <w:rFonts w:cstheme="minorHAnsi"/>
        </w:rPr>
      </w:pPr>
      <w:r w:rsidRPr="004533E3">
        <w:rPr>
          <w:rFonts w:cstheme="minorHAnsi"/>
        </w:rPr>
        <w:t xml:space="preserve"> Escuela Nacional de la Marina Mercante Navegación plana de Dutton, Editorial </w:t>
      </w:r>
    </w:p>
    <w:p w14:paraId="7371F85F" w14:textId="77777777" w:rsidR="005C0099" w:rsidRPr="004533E3" w:rsidRDefault="005C0099" w:rsidP="00991C78">
      <w:pPr>
        <w:ind w:left="-5"/>
        <w:jc w:val="both"/>
        <w:rPr>
          <w:rFonts w:cstheme="minorHAnsi"/>
        </w:rPr>
      </w:pPr>
      <w:r w:rsidRPr="004533E3">
        <w:rPr>
          <w:rFonts w:cstheme="minorHAnsi"/>
        </w:rPr>
        <w:t xml:space="preserve">ENAMM Callao 2016 </w:t>
      </w:r>
    </w:p>
    <w:p w14:paraId="765258E8" w14:textId="77777777" w:rsidR="005C0099" w:rsidRPr="004533E3" w:rsidRDefault="005C0099" w:rsidP="00991C78">
      <w:pPr>
        <w:ind w:left="-5" w:firstLine="713"/>
        <w:jc w:val="both"/>
        <w:rPr>
          <w:rFonts w:cstheme="minorHAnsi"/>
        </w:rPr>
      </w:pPr>
      <w:r w:rsidRPr="004533E3">
        <w:rPr>
          <w:rFonts w:cstheme="minorHAnsi"/>
        </w:rPr>
        <w:t xml:space="preserve">Escuela Nacional de la Marina Mercante Navegación plana de Dutton, Editorial ENAMM Callao 2016 </w:t>
      </w:r>
    </w:p>
    <w:p w14:paraId="5029BAFC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eastAsia="Times New Roman" w:cstheme="minorHAnsi"/>
          <w:b/>
        </w:rPr>
      </w:pPr>
      <w:r w:rsidRPr="004533E3">
        <w:rPr>
          <w:rFonts w:eastAsia="Times New Roman" w:cstheme="minorHAnsi"/>
          <w:b/>
        </w:rPr>
        <w:t xml:space="preserve">Fuentes Electrónicas </w:t>
      </w:r>
    </w:p>
    <w:p w14:paraId="6BF73561" w14:textId="77777777" w:rsidR="005C0099" w:rsidRPr="004533E3" w:rsidRDefault="005C0099" w:rsidP="00991C78">
      <w:pPr>
        <w:spacing w:after="252" w:line="265" w:lineRule="auto"/>
        <w:ind w:right="477" w:firstLine="708"/>
        <w:jc w:val="both"/>
        <w:rPr>
          <w:rFonts w:cstheme="minorHAnsi"/>
        </w:rPr>
      </w:pPr>
      <w:hyperlink r:id="rId47" w:history="1">
        <w:r w:rsidRPr="004533E3">
          <w:rPr>
            <w:rStyle w:val="Hipervnculo"/>
            <w:rFonts w:cstheme="minorHAnsi"/>
            <w:color w:val="auto"/>
          </w:rPr>
          <w:t>https://blogs.ua.es/navegaciontransoceanica/2012/01/30/el-calculo-de-la-posicion-la-navegacion-astronomica/</w:t>
        </w:r>
      </w:hyperlink>
    </w:p>
    <w:p w14:paraId="05C7B04B" w14:textId="77777777" w:rsidR="005C0099" w:rsidRPr="004533E3" w:rsidRDefault="005C0099" w:rsidP="00991C78">
      <w:pPr>
        <w:spacing w:after="252" w:line="265" w:lineRule="auto"/>
        <w:ind w:right="477" w:firstLine="708"/>
        <w:jc w:val="both"/>
        <w:rPr>
          <w:rFonts w:cstheme="minorHAnsi"/>
        </w:rPr>
      </w:pPr>
      <w:hyperlink r:id="rId48" w:history="1">
        <w:r w:rsidRPr="004533E3">
          <w:rPr>
            <w:rStyle w:val="Hipervnculo"/>
            <w:rFonts w:cstheme="minorHAnsi"/>
            <w:color w:val="auto"/>
          </w:rPr>
          <w:t>https://europa-azul.es/navegacion-astronomica/</w:t>
        </w:r>
      </w:hyperlink>
    </w:p>
    <w:p w14:paraId="58C2F002" w14:textId="77777777" w:rsidR="005C0099" w:rsidRPr="004533E3" w:rsidRDefault="005C0099" w:rsidP="00991C78">
      <w:pPr>
        <w:spacing w:after="252" w:line="265" w:lineRule="auto"/>
        <w:ind w:right="477" w:firstLine="708"/>
        <w:jc w:val="both"/>
        <w:rPr>
          <w:rFonts w:cstheme="minorHAnsi"/>
        </w:rPr>
      </w:pPr>
      <w:hyperlink r:id="rId49" w:history="1">
        <w:r w:rsidRPr="004533E3">
          <w:rPr>
            <w:rStyle w:val="Hipervnculo"/>
            <w:rFonts w:cstheme="minorHAnsi"/>
            <w:color w:val="auto"/>
          </w:rPr>
          <w:t>https://seasideholidays.es/navegacion-astronomica/</w:t>
        </w:r>
      </w:hyperlink>
    </w:p>
    <w:p w14:paraId="497E507F" w14:textId="77777777" w:rsidR="005C0099" w:rsidRPr="004533E3" w:rsidRDefault="005C0099" w:rsidP="00991C78">
      <w:pPr>
        <w:spacing w:after="252" w:line="265" w:lineRule="auto"/>
        <w:ind w:right="477" w:firstLine="708"/>
        <w:jc w:val="both"/>
        <w:rPr>
          <w:rFonts w:cstheme="minorHAnsi"/>
        </w:rPr>
      </w:pPr>
      <w:hyperlink r:id="rId50" w:history="1">
        <w:r w:rsidRPr="004533E3">
          <w:rPr>
            <w:rStyle w:val="Hipervnculo"/>
            <w:rFonts w:cstheme="minorHAnsi"/>
            <w:color w:val="auto"/>
          </w:rPr>
          <w:t>https://www.vix.com/es/btg/curiosidades/3656/el-sextante-y-la-navegacion-astronomica</w:t>
        </w:r>
      </w:hyperlink>
    </w:p>
    <w:p w14:paraId="0DE2F4D4" w14:textId="77777777" w:rsidR="005C0099" w:rsidRPr="004533E3" w:rsidRDefault="005C0099" w:rsidP="00991C78">
      <w:pPr>
        <w:spacing w:after="252" w:line="265" w:lineRule="auto"/>
        <w:ind w:right="477" w:firstLine="708"/>
        <w:jc w:val="both"/>
        <w:rPr>
          <w:rFonts w:cstheme="minorHAnsi"/>
        </w:rPr>
      </w:pPr>
      <w:hyperlink r:id="rId51" w:history="1">
        <w:r w:rsidRPr="004533E3">
          <w:rPr>
            <w:rStyle w:val="Hipervnculo"/>
            <w:rFonts w:cstheme="minorHAnsi"/>
            <w:color w:val="auto"/>
          </w:rPr>
          <w:t>https://www.google.com/search?q=posicion+astronomica+del+navegante&amp;rlz=1C1SQJL_esPE911PE911&amp;oq=posicion+astronomica+del+navegante&amp;aqs=chrome..69i57j33.10231j0j7&amp;so</w:t>
        </w:r>
      </w:hyperlink>
    </w:p>
    <w:p w14:paraId="56D71094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eastAsia="Times New Roman" w:cstheme="minorHAnsi"/>
          <w:b/>
        </w:rPr>
      </w:pPr>
      <w:r w:rsidRPr="004533E3">
        <w:rPr>
          <w:rFonts w:eastAsia="Times New Roman" w:cstheme="minorHAnsi"/>
          <w:b/>
        </w:rPr>
        <w:t>SESIÓN 10</w:t>
      </w:r>
    </w:p>
    <w:p w14:paraId="13A3D403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eastAsia="Times New Roman" w:cstheme="minorHAnsi"/>
          <w:b/>
        </w:rPr>
      </w:pPr>
      <w:r w:rsidRPr="004533E3">
        <w:rPr>
          <w:rFonts w:eastAsia="Times New Roman" w:cstheme="minorHAnsi"/>
          <w:b/>
        </w:rPr>
        <w:t xml:space="preserve">Fuentes Bibliográficas </w:t>
      </w:r>
    </w:p>
    <w:p w14:paraId="0F092D31" w14:textId="77777777" w:rsidR="005C0099" w:rsidRPr="004533E3" w:rsidRDefault="005C0099" w:rsidP="00991C78">
      <w:pPr>
        <w:ind w:left="-5" w:firstLine="713"/>
        <w:jc w:val="both"/>
        <w:rPr>
          <w:rFonts w:cstheme="minorHAnsi"/>
        </w:rPr>
      </w:pPr>
      <w:r w:rsidRPr="004533E3">
        <w:rPr>
          <w:rFonts w:eastAsia="Times New Roman" w:cstheme="minorHAnsi"/>
          <w:b/>
        </w:rPr>
        <w:t xml:space="preserve"> </w:t>
      </w:r>
      <w:r w:rsidRPr="004533E3">
        <w:rPr>
          <w:rFonts w:cstheme="minorHAnsi"/>
        </w:rPr>
        <w:t xml:space="preserve">Duton´s, Navigation and Piloting Edition.  Naval Institute EEUU 2009 </w:t>
      </w:r>
    </w:p>
    <w:p w14:paraId="6E1769D2" w14:textId="77777777" w:rsidR="005C0099" w:rsidRPr="004533E3" w:rsidRDefault="005C0099" w:rsidP="00991C78">
      <w:pPr>
        <w:ind w:left="-5"/>
        <w:jc w:val="both"/>
        <w:rPr>
          <w:rFonts w:cstheme="minorHAnsi"/>
        </w:rPr>
      </w:pPr>
      <w:r w:rsidRPr="004533E3">
        <w:rPr>
          <w:rFonts w:cstheme="minorHAnsi"/>
        </w:rPr>
        <w:t xml:space="preserve"> Escuela Nacional de la Marina Mercante Navegación plana de Dutton, Editorial </w:t>
      </w:r>
    </w:p>
    <w:p w14:paraId="13437FE6" w14:textId="77777777" w:rsidR="005C0099" w:rsidRPr="004533E3" w:rsidRDefault="005C0099" w:rsidP="00991C78">
      <w:pPr>
        <w:ind w:left="-5"/>
        <w:jc w:val="both"/>
        <w:rPr>
          <w:rFonts w:cstheme="minorHAnsi"/>
        </w:rPr>
      </w:pPr>
      <w:r w:rsidRPr="004533E3">
        <w:rPr>
          <w:rFonts w:cstheme="minorHAnsi"/>
        </w:rPr>
        <w:t xml:space="preserve">ENAMM Callao 2016 </w:t>
      </w:r>
    </w:p>
    <w:p w14:paraId="1F8E4F88" w14:textId="77777777" w:rsidR="005C0099" w:rsidRPr="004533E3" w:rsidRDefault="005C0099" w:rsidP="00991C78">
      <w:pPr>
        <w:ind w:left="-5" w:firstLine="713"/>
        <w:jc w:val="both"/>
        <w:rPr>
          <w:rFonts w:cstheme="minorHAnsi"/>
        </w:rPr>
      </w:pPr>
      <w:r w:rsidRPr="004533E3">
        <w:rPr>
          <w:rFonts w:cstheme="minorHAnsi"/>
        </w:rPr>
        <w:t xml:space="preserve">Escuela Nacional de la Marina Mercante Navegación plana de Dutton, Editorial ENAMM Callao 2016 </w:t>
      </w:r>
    </w:p>
    <w:p w14:paraId="318DD7FE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eastAsia="Times New Roman" w:cstheme="minorHAnsi"/>
          <w:b/>
        </w:rPr>
      </w:pPr>
      <w:r w:rsidRPr="004533E3">
        <w:rPr>
          <w:rFonts w:eastAsia="Times New Roman" w:cstheme="minorHAnsi"/>
          <w:b/>
        </w:rPr>
        <w:t>Fuentes Electrónicas</w:t>
      </w:r>
    </w:p>
    <w:p w14:paraId="29A3FEF8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cstheme="minorHAnsi"/>
        </w:rPr>
      </w:pPr>
      <w:r w:rsidRPr="004533E3">
        <w:rPr>
          <w:rFonts w:eastAsia="Times New Roman" w:cstheme="minorHAnsi"/>
          <w:b/>
        </w:rPr>
        <w:tab/>
      </w:r>
      <w:hyperlink r:id="rId52" w:history="1">
        <w:r w:rsidRPr="004533E3">
          <w:rPr>
            <w:rStyle w:val="Hipervnculo"/>
            <w:rFonts w:cstheme="minorHAnsi"/>
            <w:color w:val="auto"/>
          </w:rPr>
          <w:t>https://www.google.com/search?q=el+triangulo+esferico+de+navegacion&amp;oq=el+triangulo+esferico+de+navegacion&amp;aqs=chrome..69i57.11941j0j7&amp;sourceid=chrome&amp;ie=UTF-8</w:t>
        </w:r>
      </w:hyperlink>
    </w:p>
    <w:p w14:paraId="137945D1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cstheme="minorHAnsi"/>
        </w:rPr>
      </w:pPr>
      <w:r w:rsidRPr="004533E3">
        <w:rPr>
          <w:rFonts w:cstheme="minorHAnsi"/>
        </w:rPr>
        <w:tab/>
      </w:r>
      <w:hyperlink r:id="rId53" w:history="1">
        <w:r w:rsidRPr="004533E3">
          <w:rPr>
            <w:rStyle w:val="Hipervnculo"/>
            <w:rFonts w:cstheme="minorHAnsi"/>
            <w:color w:val="auto"/>
          </w:rPr>
          <w:t>https://www.geogebra.org/m/MB5pThaQ</w:t>
        </w:r>
      </w:hyperlink>
    </w:p>
    <w:p w14:paraId="2E780E9C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cstheme="minorHAnsi"/>
        </w:rPr>
      </w:pPr>
      <w:r w:rsidRPr="004533E3">
        <w:rPr>
          <w:rFonts w:cstheme="minorHAnsi"/>
        </w:rPr>
        <w:lastRenderedPageBreak/>
        <w:tab/>
      </w:r>
      <w:hyperlink r:id="rId54" w:history="1">
        <w:r w:rsidRPr="004533E3">
          <w:rPr>
            <w:rStyle w:val="Hipervnculo"/>
            <w:rFonts w:cstheme="minorHAnsi"/>
            <w:color w:val="auto"/>
          </w:rPr>
          <w:t>https://www.google.com/search?q=el+triangulo+esferico+de+navegacion&amp;oq=el+triangulo+esferico+de+navegacion&amp;aqs=chrome..69i57.11941j0j7&amp;sourceid=chrome&amp;ie=UTF-8</w:t>
        </w:r>
      </w:hyperlink>
    </w:p>
    <w:p w14:paraId="4ED54C8A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eastAsia="Times New Roman" w:cstheme="minorHAnsi"/>
          <w:b/>
        </w:rPr>
      </w:pPr>
      <w:r w:rsidRPr="004533E3">
        <w:rPr>
          <w:rFonts w:cstheme="minorHAnsi"/>
        </w:rPr>
        <w:tab/>
      </w:r>
      <w:hyperlink r:id="rId55" w:history="1">
        <w:r w:rsidRPr="004533E3">
          <w:rPr>
            <w:rStyle w:val="Hipervnculo"/>
            <w:rFonts w:cstheme="minorHAnsi"/>
            <w:color w:val="auto"/>
          </w:rPr>
          <w:t>https://core.ac.uk/download/pdf/161353191.pdf</w:t>
        </w:r>
      </w:hyperlink>
    </w:p>
    <w:p w14:paraId="67E62A1D" w14:textId="77777777" w:rsidR="005C0099" w:rsidRPr="004533E3" w:rsidRDefault="005C0099" w:rsidP="00991C78">
      <w:pPr>
        <w:spacing w:after="370" w:line="265" w:lineRule="auto"/>
        <w:ind w:right="477"/>
        <w:jc w:val="both"/>
        <w:rPr>
          <w:rFonts w:eastAsia="Times New Roman" w:cstheme="minorHAnsi"/>
          <w:b/>
        </w:rPr>
      </w:pPr>
      <w:r w:rsidRPr="004533E3">
        <w:rPr>
          <w:rFonts w:eastAsia="Times New Roman" w:cstheme="minorHAnsi"/>
          <w:b/>
        </w:rPr>
        <w:t>SESIÓN 11</w:t>
      </w:r>
    </w:p>
    <w:p w14:paraId="03EA8E87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eastAsia="Times New Roman" w:cstheme="minorHAnsi"/>
          <w:b/>
        </w:rPr>
      </w:pPr>
      <w:r w:rsidRPr="004533E3">
        <w:rPr>
          <w:rFonts w:eastAsia="Times New Roman" w:cstheme="minorHAnsi"/>
          <w:b/>
        </w:rPr>
        <w:t xml:space="preserve">Fuentes Bibliográficas </w:t>
      </w:r>
    </w:p>
    <w:p w14:paraId="586A8B69" w14:textId="77777777" w:rsidR="005C0099" w:rsidRPr="004533E3" w:rsidRDefault="005C0099" w:rsidP="00991C78">
      <w:pPr>
        <w:ind w:left="-5" w:firstLine="713"/>
        <w:jc w:val="both"/>
        <w:rPr>
          <w:rFonts w:cstheme="minorHAnsi"/>
        </w:rPr>
      </w:pPr>
      <w:r w:rsidRPr="004533E3">
        <w:rPr>
          <w:rFonts w:eastAsia="Times New Roman" w:cstheme="minorHAnsi"/>
          <w:b/>
        </w:rPr>
        <w:t xml:space="preserve"> </w:t>
      </w:r>
      <w:r w:rsidRPr="004533E3">
        <w:rPr>
          <w:rFonts w:cstheme="minorHAnsi"/>
        </w:rPr>
        <w:t xml:space="preserve">Duton´s, Navigation and Piloting Edition.  Naval Institute EEUU 2009 </w:t>
      </w:r>
    </w:p>
    <w:p w14:paraId="0A732818" w14:textId="77777777" w:rsidR="005C0099" w:rsidRPr="004533E3" w:rsidRDefault="005C0099" w:rsidP="00991C78">
      <w:pPr>
        <w:ind w:left="-5"/>
        <w:jc w:val="both"/>
        <w:rPr>
          <w:rFonts w:cstheme="minorHAnsi"/>
        </w:rPr>
      </w:pPr>
      <w:r w:rsidRPr="004533E3">
        <w:rPr>
          <w:rFonts w:cstheme="minorHAnsi"/>
        </w:rPr>
        <w:t xml:space="preserve"> Escuela Nacional de la Marina Mercante Navegación plana de Dutton, Editorial </w:t>
      </w:r>
    </w:p>
    <w:p w14:paraId="7ED5D83D" w14:textId="77777777" w:rsidR="005C0099" w:rsidRPr="004533E3" w:rsidRDefault="005C0099" w:rsidP="00991C78">
      <w:pPr>
        <w:ind w:left="-5"/>
        <w:jc w:val="both"/>
        <w:rPr>
          <w:rFonts w:cstheme="minorHAnsi"/>
        </w:rPr>
      </w:pPr>
      <w:r w:rsidRPr="004533E3">
        <w:rPr>
          <w:rFonts w:cstheme="minorHAnsi"/>
        </w:rPr>
        <w:t xml:space="preserve">ENAMM Callao 2016 </w:t>
      </w:r>
    </w:p>
    <w:p w14:paraId="6CD58CDA" w14:textId="77777777" w:rsidR="005C0099" w:rsidRPr="004533E3" w:rsidRDefault="005C0099" w:rsidP="00991C78">
      <w:pPr>
        <w:ind w:left="-5" w:firstLine="713"/>
        <w:jc w:val="both"/>
        <w:rPr>
          <w:rFonts w:cstheme="minorHAnsi"/>
        </w:rPr>
      </w:pPr>
      <w:r w:rsidRPr="004533E3">
        <w:rPr>
          <w:rFonts w:cstheme="minorHAnsi"/>
        </w:rPr>
        <w:t xml:space="preserve">Escuela Nacional de la Marina Mercante Navegación plana de Dutton, Editorial ENAMM Callao 2016 </w:t>
      </w:r>
    </w:p>
    <w:p w14:paraId="5789683A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eastAsia="Times New Roman" w:cstheme="minorHAnsi"/>
          <w:b/>
        </w:rPr>
      </w:pPr>
      <w:r w:rsidRPr="004533E3">
        <w:rPr>
          <w:rFonts w:eastAsia="Times New Roman" w:cstheme="minorHAnsi"/>
          <w:b/>
        </w:rPr>
        <w:t xml:space="preserve">Fuentes Electrónicas </w:t>
      </w:r>
    </w:p>
    <w:p w14:paraId="4D705B9A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cstheme="minorHAnsi"/>
        </w:rPr>
      </w:pPr>
      <w:r w:rsidRPr="004533E3">
        <w:rPr>
          <w:rFonts w:eastAsia="Times New Roman" w:cstheme="minorHAnsi"/>
          <w:b/>
        </w:rPr>
        <w:tab/>
      </w:r>
      <w:hyperlink r:id="rId56" w:history="1">
        <w:r w:rsidRPr="004533E3">
          <w:rPr>
            <w:rStyle w:val="Hipervnculo"/>
            <w:rFonts w:cstheme="minorHAnsi"/>
            <w:color w:val="auto"/>
          </w:rPr>
          <w:t>https://www.google.com/search?q=lineas+de+psocion+astronomicas&amp;oq=lineas+de+psocion+astronomicas&amp;aqs=chrome..69i57j33.10415j0j7&amp;sourceid=chrome&amp;ie=UTF-8</w:t>
        </w:r>
      </w:hyperlink>
    </w:p>
    <w:p w14:paraId="6A76F750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cstheme="minorHAnsi"/>
        </w:rPr>
      </w:pPr>
      <w:r w:rsidRPr="004533E3">
        <w:rPr>
          <w:rFonts w:cstheme="minorHAnsi"/>
        </w:rPr>
        <w:tab/>
      </w:r>
      <w:hyperlink r:id="rId57" w:history="1">
        <w:r w:rsidRPr="004533E3">
          <w:rPr>
            <w:rStyle w:val="Hipervnculo"/>
            <w:rFonts w:cstheme="minorHAnsi"/>
            <w:color w:val="auto"/>
          </w:rPr>
          <w:t>https://es.scribd.com/document/250895485/Cap-11-Lineas-de-Posicion-Astronomicas</w:t>
        </w:r>
      </w:hyperlink>
    </w:p>
    <w:p w14:paraId="70FAA621" w14:textId="77777777" w:rsidR="005C0099" w:rsidRPr="004533E3" w:rsidRDefault="005C0099" w:rsidP="00991C78">
      <w:pPr>
        <w:spacing w:after="370" w:line="265" w:lineRule="auto"/>
        <w:ind w:right="477"/>
        <w:jc w:val="both"/>
        <w:rPr>
          <w:rFonts w:eastAsia="Calibri" w:cstheme="minorHAnsi"/>
        </w:rPr>
      </w:pPr>
      <w:r w:rsidRPr="004533E3">
        <w:rPr>
          <w:rFonts w:eastAsia="Times New Roman" w:cstheme="minorHAnsi"/>
          <w:b/>
        </w:rPr>
        <w:t xml:space="preserve">SESIÓN 12 </w:t>
      </w:r>
    </w:p>
    <w:p w14:paraId="5AC439AC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eastAsia="Times New Roman" w:cstheme="minorHAnsi"/>
          <w:b/>
        </w:rPr>
      </w:pPr>
      <w:r w:rsidRPr="004533E3">
        <w:rPr>
          <w:rFonts w:eastAsia="Times New Roman" w:cstheme="minorHAnsi"/>
          <w:b/>
        </w:rPr>
        <w:t>Fuentes Bibliográficas</w:t>
      </w:r>
    </w:p>
    <w:p w14:paraId="34E554BA" w14:textId="77777777" w:rsidR="005C0099" w:rsidRPr="004533E3" w:rsidRDefault="005C0099" w:rsidP="00991C78">
      <w:pPr>
        <w:ind w:left="-5" w:firstLine="713"/>
        <w:jc w:val="both"/>
        <w:rPr>
          <w:rFonts w:cstheme="minorHAnsi"/>
        </w:rPr>
      </w:pPr>
      <w:r w:rsidRPr="004533E3">
        <w:rPr>
          <w:rFonts w:cstheme="minorHAnsi"/>
        </w:rPr>
        <w:t xml:space="preserve">Duton´s, Navigation and Piloting Edition.  Naval Institute EEUU 2009 </w:t>
      </w:r>
    </w:p>
    <w:p w14:paraId="5CF023DB" w14:textId="77777777" w:rsidR="005C0099" w:rsidRPr="004533E3" w:rsidRDefault="005C0099" w:rsidP="00991C78">
      <w:pPr>
        <w:ind w:left="-5"/>
        <w:jc w:val="both"/>
        <w:rPr>
          <w:rFonts w:cstheme="minorHAnsi"/>
        </w:rPr>
      </w:pPr>
      <w:r w:rsidRPr="004533E3">
        <w:rPr>
          <w:rFonts w:cstheme="minorHAnsi"/>
        </w:rPr>
        <w:t xml:space="preserve"> Escuela Nacional de la Marina Mercante Navegación plana de Dutton, Editorial </w:t>
      </w:r>
    </w:p>
    <w:p w14:paraId="039C82EC" w14:textId="77777777" w:rsidR="005C0099" w:rsidRPr="004533E3" w:rsidRDefault="005C0099" w:rsidP="00991C78">
      <w:pPr>
        <w:ind w:left="-5"/>
        <w:jc w:val="both"/>
        <w:rPr>
          <w:rFonts w:cstheme="minorHAnsi"/>
        </w:rPr>
      </w:pPr>
      <w:r w:rsidRPr="004533E3">
        <w:rPr>
          <w:rFonts w:cstheme="minorHAnsi"/>
        </w:rPr>
        <w:t xml:space="preserve">ENAMM Callao 2016 </w:t>
      </w:r>
    </w:p>
    <w:p w14:paraId="26573C9A" w14:textId="77777777" w:rsidR="005C0099" w:rsidRPr="004533E3" w:rsidRDefault="005C0099" w:rsidP="00991C78">
      <w:pPr>
        <w:ind w:left="-5" w:firstLine="713"/>
        <w:jc w:val="both"/>
        <w:rPr>
          <w:rFonts w:cstheme="minorHAnsi"/>
        </w:rPr>
      </w:pPr>
      <w:r w:rsidRPr="004533E3">
        <w:rPr>
          <w:rFonts w:cstheme="minorHAnsi"/>
        </w:rPr>
        <w:t xml:space="preserve">Escuela Nacional de la Marina Mercante Navegación plana de Dutton, Editorial ENAMM Callao 2016 </w:t>
      </w:r>
    </w:p>
    <w:p w14:paraId="7BBCA181" w14:textId="77777777" w:rsidR="005C0099" w:rsidRPr="004533E3" w:rsidRDefault="005C0099" w:rsidP="00991C78">
      <w:pPr>
        <w:spacing w:after="0"/>
        <w:jc w:val="both"/>
        <w:rPr>
          <w:rFonts w:cstheme="minorHAnsi"/>
        </w:rPr>
      </w:pPr>
      <w:r w:rsidRPr="004533E3">
        <w:rPr>
          <w:rFonts w:cstheme="minorHAnsi"/>
        </w:rPr>
        <w:t xml:space="preserve"> </w:t>
      </w:r>
      <w:r w:rsidRPr="004533E3">
        <w:rPr>
          <w:rFonts w:cstheme="minorHAnsi"/>
        </w:rPr>
        <w:tab/>
        <w:t xml:space="preserve">Flores Saldaña Oswaldo Francisco, Separatas de Navegación Astronómica, Universidad Nac. José Faustino Sánchez Carrión – Facultad de Ingeniería Pesquera Huacho 2019 </w:t>
      </w:r>
    </w:p>
    <w:p w14:paraId="0E8CCF99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eastAsia="Times New Roman" w:cstheme="minorHAnsi"/>
          <w:b/>
        </w:rPr>
      </w:pPr>
    </w:p>
    <w:p w14:paraId="4B04CC44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eastAsia="Times New Roman" w:cstheme="minorHAnsi"/>
          <w:b/>
        </w:rPr>
      </w:pPr>
      <w:r w:rsidRPr="004533E3">
        <w:rPr>
          <w:rFonts w:eastAsia="Times New Roman" w:cstheme="minorHAnsi"/>
          <w:b/>
        </w:rPr>
        <w:t xml:space="preserve">Fuentes Electrónicas </w:t>
      </w:r>
    </w:p>
    <w:p w14:paraId="121D2293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eastAsia="Times New Roman" w:cstheme="minorHAnsi"/>
          <w:b/>
        </w:rPr>
      </w:pPr>
      <w:r w:rsidRPr="004533E3">
        <w:rPr>
          <w:rFonts w:eastAsia="Times New Roman" w:cstheme="minorHAnsi"/>
          <w:b/>
        </w:rPr>
        <w:tab/>
      </w:r>
      <w:hyperlink r:id="rId58" w:history="1">
        <w:r w:rsidRPr="004533E3">
          <w:rPr>
            <w:rStyle w:val="Hipervnculo"/>
            <w:rFonts w:cstheme="minorHAnsi"/>
            <w:color w:val="auto"/>
          </w:rPr>
          <w:t>https://iho.int/uploads/user/pubs/standards/s-65/S-65_Ed2_1_0_Mayo17_ENC_Production_ESP.pdf</w:t>
        </w:r>
      </w:hyperlink>
    </w:p>
    <w:p w14:paraId="02C41B07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cstheme="minorHAnsi"/>
        </w:rPr>
      </w:pPr>
      <w:hyperlink r:id="rId59" w:history="1">
        <w:r w:rsidRPr="004533E3">
          <w:rPr>
            <w:rStyle w:val="Hipervnculo"/>
            <w:rFonts w:cstheme="minorHAnsi"/>
            <w:color w:val="auto"/>
          </w:rPr>
          <w:t>https://www.google.com/search?q=navegacion+electronica+pdf&amp;oq=navegacion+electronica&amp;aqs=chrome.1.69i57j0l7.10442j0j7&amp;sourceid=chrome&amp;ie=UTF-8</w:t>
        </w:r>
      </w:hyperlink>
    </w:p>
    <w:p w14:paraId="384D82CE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cstheme="minorHAnsi"/>
        </w:rPr>
      </w:pPr>
      <w:r w:rsidRPr="004533E3">
        <w:rPr>
          <w:rFonts w:cstheme="minorHAnsi"/>
        </w:rPr>
        <w:lastRenderedPageBreak/>
        <w:tab/>
      </w:r>
      <w:hyperlink r:id="rId60" w:history="1">
        <w:r w:rsidRPr="004533E3">
          <w:rPr>
            <w:rStyle w:val="Hipervnculo"/>
            <w:rFonts w:cstheme="minorHAnsi"/>
            <w:color w:val="auto"/>
          </w:rPr>
          <w:t>https://armada.defensa.gob.es/ArmadaPortal/ShowProperty?nodePath=/BEA%20Repository/Desktops/Portal/ArmadaEspannola/Pages/mardigitalbiblioteca/11ingenieriaelectronica/1</w:t>
        </w:r>
      </w:hyperlink>
    </w:p>
    <w:p w14:paraId="109FF993" w14:textId="77777777" w:rsidR="005C0099" w:rsidRPr="004533E3" w:rsidRDefault="005C0099" w:rsidP="00991C78">
      <w:pPr>
        <w:spacing w:after="370" w:line="265" w:lineRule="auto"/>
        <w:ind w:right="477"/>
        <w:jc w:val="both"/>
        <w:rPr>
          <w:rFonts w:eastAsia="Calibri" w:cstheme="minorHAnsi"/>
        </w:rPr>
      </w:pPr>
      <w:r w:rsidRPr="004533E3">
        <w:rPr>
          <w:rFonts w:eastAsia="Times New Roman" w:cstheme="minorHAnsi"/>
          <w:b/>
        </w:rPr>
        <w:t>SESIÓN 13</w:t>
      </w:r>
    </w:p>
    <w:p w14:paraId="6436339F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eastAsia="Times New Roman" w:cstheme="minorHAnsi"/>
          <w:b/>
        </w:rPr>
      </w:pPr>
      <w:r w:rsidRPr="004533E3">
        <w:rPr>
          <w:rFonts w:eastAsia="Times New Roman" w:cstheme="minorHAnsi"/>
          <w:b/>
        </w:rPr>
        <w:t>Fuentes Bibliográficas</w:t>
      </w:r>
    </w:p>
    <w:p w14:paraId="0E6755F2" w14:textId="77777777" w:rsidR="005C0099" w:rsidRPr="004533E3" w:rsidRDefault="005C0099" w:rsidP="00991C78">
      <w:pPr>
        <w:ind w:left="-5" w:firstLine="713"/>
        <w:jc w:val="both"/>
        <w:rPr>
          <w:rFonts w:cstheme="minorHAnsi"/>
        </w:rPr>
      </w:pPr>
      <w:r w:rsidRPr="004533E3">
        <w:rPr>
          <w:rFonts w:cstheme="minorHAnsi"/>
        </w:rPr>
        <w:t xml:space="preserve">Duton´s, Navigation and Piloting Edition.  Naval Institute EEUU 2009 </w:t>
      </w:r>
    </w:p>
    <w:p w14:paraId="2D58F012" w14:textId="77777777" w:rsidR="005C0099" w:rsidRPr="004533E3" w:rsidRDefault="005C0099" w:rsidP="00991C78">
      <w:pPr>
        <w:ind w:left="-5"/>
        <w:jc w:val="both"/>
        <w:rPr>
          <w:rFonts w:cstheme="minorHAnsi"/>
        </w:rPr>
      </w:pPr>
      <w:r w:rsidRPr="004533E3">
        <w:rPr>
          <w:rFonts w:cstheme="minorHAnsi"/>
        </w:rPr>
        <w:t xml:space="preserve"> Escuela Nacional de la Marina Mercante Navegación plana de Dutton, Editorial </w:t>
      </w:r>
    </w:p>
    <w:p w14:paraId="47FE9D22" w14:textId="77777777" w:rsidR="005C0099" w:rsidRPr="004533E3" w:rsidRDefault="005C0099" w:rsidP="00991C78">
      <w:pPr>
        <w:ind w:left="-5"/>
        <w:jc w:val="both"/>
        <w:rPr>
          <w:rFonts w:cstheme="minorHAnsi"/>
        </w:rPr>
      </w:pPr>
      <w:r w:rsidRPr="004533E3">
        <w:rPr>
          <w:rFonts w:cstheme="minorHAnsi"/>
        </w:rPr>
        <w:t xml:space="preserve">ENAMM Callao 2016 </w:t>
      </w:r>
    </w:p>
    <w:p w14:paraId="0DDEFCD8" w14:textId="77777777" w:rsidR="005C0099" w:rsidRPr="004533E3" w:rsidRDefault="005C0099" w:rsidP="00991C78">
      <w:pPr>
        <w:ind w:left="-5"/>
        <w:jc w:val="both"/>
        <w:rPr>
          <w:rFonts w:cstheme="minorHAnsi"/>
        </w:rPr>
      </w:pPr>
    </w:p>
    <w:p w14:paraId="3E9695A1" w14:textId="77777777" w:rsidR="005C0099" w:rsidRPr="004533E3" w:rsidRDefault="005C0099" w:rsidP="00991C78">
      <w:pPr>
        <w:ind w:left="-5" w:firstLine="713"/>
        <w:jc w:val="both"/>
        <w:rPr>
          <w:rFonts w:cstheme="minorHAnsi"/>
        </w:rPr>
      </w:pPr>
      <w:r w:rsidRPr="004533E3">
        <w:rPr>
          <w:rFonts w:cstheme="minorHAnsi"/>
        </w:rPr>
        <w:t xml:space="preserve">Escuela Nacional de la Marina Mercante Navegación plana de Dutton, Editorial ENAMM Callao 2016 </w:t>
      </w:r>
    </w:p>
    <w:p w14:paraId="31F70CF1" w14:textId="77777777" w:rsidR="005C0099" w:rsidRPr="004533E3" w:rsidRDefault="005C0099" w:rsidP="00991C78">
      <w:pPr>
        <w:spacing w:after="0"/>
        <w:jc w:val="both"/>
        <w:rPr>
          <w:rFonts w:cstheme="minorHAnsi"/>
        </w:rPr>
      </w:pPr>
      <w:r w:rsidRPr="004533E3">
        <w:rPr>
          <w:rFonts w:cstheme="minorHAnsi"/>
        </w:rPr>
        <w:t xml:space="preserve"> </w:t>
      </w:r>
      <w:r w:rsidRPr="004533E3">
        <w:rPr>
          <w:rFonts w:cstheme="minorHAnsi"/>
        </w:rPr>
        <w:tab/>
        <w:t xml:space="preserve">Flores Saldaña Oswaldo Francisco, Separatas de Navegación Astronómica, Universidad Nac. José Faustino Sánchez Carrión – Facultad de Ingeniería Pesquera Huacho 2019 </w:t>
      </w:r>
    </w:p>
    <w:p w14:paraId="6DB85004" w14:textId="77777777" w:rsidR="005C0099" w:rsidRPr="004533E3" w:rsidRDefault="005C0099" w:rsidP="00991C78">
      <w:pPr>
        <w:spacing w:line="276" w:lineRule="auto"/>
        <w:ind w:left="-5" w:firstLine="713"/>
        <w:jc w:val="both"/>
        <w:rPr>
          <w:rFonts w:cstheme="minorHAnsi"/>
        </w:rPr>
      </w:pPr>
    </w:p>
    <w:p w14:paraId="52E29AD2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eastAsia="Times New Roman" w:cstheme="minorHAnsi"/>
          <w:b/>
        </w:rPr>
      </w:pPr>
      <w:r w:rsidRPr="004533E3">
        <w:rPr>
          <w:rFonts w:eastAsia="Times New Roman" w:cstheme="minorHAnsi"/>
          <w:b/>
        </w:rPr>
        <w:t xml:space="preserve"> Fuentes Electrónicas</w:t>
      </w:r>
    </w:p>
    <w:p w14:paraId="5A5A3D62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eastAsia="Times New Roman" w:cstheme="minorHAnsi"/>
          <w:b/>
        </w:rPr>
      </w:pPr>
      <w:hyperlink r:id="rId61" w:history="1">
        <w:r w:rsidRPr="004533E3">
          <w:rPr>
            <w:rStyle w:val="Hipervnculo"/>
            <w:rFonts w:cstheme="minorHAnsi"/>
            <w:color w:val="auto"/>
          </w:rPr>
          <w:t>https://iho.int/uploads/user/pubs/standards/s-65/S-65_Ed2_1_0_Mayo17_ENC_Production_ESP.pdf</w:t>
        </w:r>
      </w:hyperlink>
    </w:p>
    <w:p w14:paraId="52F1C34C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cstheme="minorHAnsi"/>
        </w:rPr>
      </w:pPr>
      <w:hyperlink r:id="rId62" w:history="1">
        <w:r w:rsidRPr="004533E3">
          <w:rPr>
            <w:rStyle w:val="Hipervnculo"/>
            <w:rFonts w:cstheme="minorHAnsi"/>
            <w:color w:val="auto"/>
          </w:rPr>
          <w:t>https://www.google.com/search?q=navegacion+electronica+pdf&amp;oq=navegacion+electronica&amp;aqs=chrome.1.69i57j0l7.10442j0j7&amp;sourceid=chrome&amp;ie=UTF-8</w:t>
        </w:r>
      </w:hyperlink>
    </w:p>
    <w:p w14:paraId="1FDE2DA0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eastAsia="Times New Roman" w:cstheme="minorHAnsi"/>
          <w:b/>
        </w:rPr>
      </w:pPr>
      <w:r w:rsidRPr="004533E3">
        <w:rPr>
          <w:rFonts w:cstheme="minorHAnsi"/>
        </w:rPr>
        <w:tab/>
      </w:r>
      <w:hyperlink r:id="rId63" w:history="1">
        <w:r w:rsidRPr="004533E3">
          <w:rPr>
            <w:rStyle w:val="Hipervnculo"/>
            <w:rFonts w:cstheme="minorHAnsi"/>
            <w:color w:val="auto"/>
          </w:rPr>
          <w:t>https://armada.defensa.gob.es/ArmadaPortal/ShowProperty?nodePath=/BEA%20Repository/Desktops/Portal/ArmadaEspannola/Pages/mardigitalbiblioteca/11ingenieriaelectronica/1</w:t>
        </w:r>
      </w:hyperlink>
    </w:p>
    <w:p w14:paraId="298925FF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eastAsia="Calibri" w:cstheme="minorHAnsi"/>
        </w:rPr>
      </w:pPr>
      <w:r w:rsidRPr="004533E3">
        <w:rPr>
          <w:rFonts w:eastAsia="Times New Roman" w:cstheme="minorHAnsi"/>
          <w:b/>
        </w:rPr>
        <w:t xml:space="preserve">   SESIÓN 14 </w:t>
      </w:r>
    </w:p>
    <w:p w14:paraId="0D837D6F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eastAsia="Times New Roman" w:cstheme="minorHAnsi"/>
          <w:b/>
        </w:rPr>
      </w:pPr>
      <w:r w:rsidRPr="004533E3">
        <w:rPr>
          <w:rFonts w:eastAsia="Times New Roman" w:cstheme="minorHAnsi"/>
          <w:b/>
        </w:rPr>
        <w:t xml:space="preserve">Fuentes Bibliográficas </w:t>
      </w:r>
    </w:p>
    <w:p w14:paraId="086FBDFB" w14:textId="77777777" w:rsidR="005C0099" w:rsidRPr="004533E3" w:rsidRDefault="005C0099" w:rsidP="00991C78">
      <w:pPr>
        <w:ind w:left="-5" w:firstLine="713"/>
        <w:jc w:val="both"/>
        <w:rPr>
          <w:rFonts w:cstheme="minorHAnsi"/>
        </w:rPr>
      </w:pPr>
      <w:r w:rsidRPr="004533E3">
        <w:rPr>
          <w:rFonts w:cstheme="minorHAnsi"/>
        </w:rPr>
        <w:t xml:space="preserve">Duton´s, Navigation and Piloting Edition.  Naval Institute EEUU 2009 </w:t>
      </w:r>
    </w:p>
    <w:p w14:paraId="41D7F191" w14:textId="77777777" w:rsidR="005C0099" w:rsidRPr="004533E3" w:rsidRDefault="005C0099" w:rsidP="00991C78">
      <w:pPr>
        <w:ind w:left="-5"/>
        <w:jc w:val="both"/>
        <w:rPr>
          <w:rFonts w:cstheme="minorHAnsi"/>
        </w:rPr>
      </w:pPr>
      <w:r w:rsidRPr="004533E3">
        <w:rPr>
          <w:rFonts w:cstheme="minorHAnsi"/>
        </w:rPr>
        <w:t xml:space="preserve"> Escuela Nacional de la Marina Mercante Navegación plana de Dutton, Editorial </w:t>
      </w:r>
    </w:p>
    <w:p w14:paraId="145B2809" w14:textId="77777777" w:rsidR="005C0099" w:rsidRPr="004533E3" w:rsidRDefault="005C0099" w:rsidP="00991C78">
      <w:pPr>
        <w:ind w:left="-5"/>
        <w:jc w:val="both"/>
        <w:rPr>
          <w:rFonts w:cstheme="minorHAnsi"/>
        </w:rPr>
      </w:pPr>
      <w:r w:rsidRPr="004533E3">
        <w:rPr>
          <w:rFonts w:cstheme="minorHAnsi"/>
        </w:rPr>
        <w:t xml:space="preserve">ENAMM Callao 2016 </w:t>
      </w:r>
    </w:p>
    <w:p w14:paraId="081BAB61" w14:textId="77777777" w:rsidR="005C0099" w:rsidRPr="004533E3" w:rsidRDefault="005C0099" w:rsidP="00991C78">
      <w:pPr>
        <w:ind w:left="-5" w:firstLine="713"/>
        <w:jc w:val="both"/>
        <w:rPr>
          <w:rFonts w:cstheme="minorHAnsi"/>
        </w:rPr>
      </w:pPr>
      <w:r w:rsidRPr="004533E3">
        <w:rPr>
          <w:rFonts w:cstheme="minorHAnsi"/>
        </w:rPr>
        <w:t xml:space="preserve">Escuela Nacional de la Marina Mercante Navegación plana de Dutton, Editorial ENAMM Callao 2016 </w:t>
      </w:r>
    </w:p>
    <w:p w14:paraId="288A4E01" w14:textId="77777777" w:rsidR="005C0099" w:rsidRPr="004533E3" w:rsidRDefault="005C0099" w:rsidP="00991C78">
      <w:pPr>
        <w:spacing w:after="0"/>
        <w:jc w:val="both"/>
        <w:rPr>
          <w:rFonts w:cstheme="minorHAnsi"/>
        </w:rPr>
      </w:pPr>
      <w:r w:rsidRPr="004533E3">
        <w:rPr>
          <w:rFonts w:cstheme="minorHAnsi"/>
        </w:rPr>
        <w:t xml:space="preserve"> </w:t>
      </w:r>
      <w:r w:rsidRPr="004533E3">
        <w:rPr>
          <w:rFonts w:cstheme="minorHAnsi"/>
        </w:rPr>
        <w:tab/>
        <w:t xml:space="preserve">Flores Saldaña Oswaldo Francisco, Separatas de Navegación Astronómica, Universidad Nac. José Faustino Sánchez Carrión – Facultad de Ingeniería Pesquera Huacho 2019 </w:t>
      </w:r>
    </w:p>
    <w:p w14:paraId="5CDF44D1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eastAsia="Calibri" w:cstheme="minorHAnsi"/>
        </w:rPr>
      </w:pPr>
      <w:r w:rsidRPr="004533E3">
        <w:rPr>
          <w:rFonts w:eastAsia="Times New Roman" w:cstheme="minorHAnsi"/>
          <w:b/>
        </w:rPr>
        <w:t xml:space="preserve">  </w:t>
      </w:r>
    </w:p>
    <w:p w14:paraId="7C5FF890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eastAsia="Times New Roman" w:cstheme="minorHAnsi"/>
          <w:b/>
        </w:rPr>
      </w:pPr>
      <w:r w:rsidRPr="004533E3">
        <w:rPr>
          <w:rFonts w:eastAsia="Times New Roman" w:cstheme="minorHAnsi"/>
          <w:b/>
        </w:rPr>
        <w:t xml:space="preserve">Fuentes Electrónicas </w:t>
      </w:r>
    </w:p>
    <w:p w14:paraId="08CFA912" w14:textId="77777777" w:rsidR="005C0099" w:rsidRPr="004533E3" w:rsidRDefault="005C0099" w:rsidP="00991C78">
      <w:pPr>
        <w:spacing w:after="370" w:line="265" w:lineRule="auto"/>
        <w:ind w:right="477"/>
        <w:jc w:val="both"/>
        <w:rPr>
          <w:rFonts w:cstheme="minorHAnsi"/>
        </w:rPr>
      </w:pPr>
      <w:r w:rsidRPr="004533E3">
        <w:rPr>
          <w:rFonts w:eastAsia="Times New Roman" w:cstheme="minorHAnsi"/>
          <w:b/>
        </w:rPr>
        <w:lastRenderedPageBreak/>
        <w:tab/>
      </w:r>
      <w:hyperlink r:id="rId64" w:history="1">
        <w:r w:rsidRPr="004533E3">
          <w:rPr>
            <w:rStyle w:val="Hipervnculo"/>
            <w:rFonts w:cstheme="minorHAnsi"/>
            <w:color w:val="auto"/>
          </w:rPr>
          <w:t>https://www.google.com/search?q=radionavegacion&amp;oq=radionavegacion+&amp;aqs=chrome..69i57j0l7.5624j0j7&amp;sourceid=chrome&amp;ie=UTF-8</w:t>
        </w:r>
      </w:hyperlink>
    </w:p>
    <w:p w14:paraId="2195DBA7" w14:textId="77777777" w:rsidR="005C0099" w:rsidRPr="004533E3" w:rsidRDefault="005C0099" w:rsidP="00991C78">
      <w:pPr>
        <w:spacing w:after="370" w:line="265" w:lineRule="auto"/>
        <w:ind w:right="477"/>
        <w:jc w:val="both"/>
        <w:rPr>
          <w:rFonts w:cstheme="minorHAnsi"/>
        </w:rPr>
      </w:pPr>
      <w:r w:rsidRPr="004533E3">
        <w:rPr>
          <w:rFonts w:cstheme="minorHAnsi"/>
        </w:rPr>
        <w:tab/>
      </w:r>
      <w:hyperlink r:id="rId65" w:history="1">
        <w:r w:rsidRPr="004533E3">
          <w:rPr>
            <w:rStyle w:val="Hipervnculo"/>
            <w:rFonts w:cstheme="minorHAnsi"/>
            <w:color w:val="auto"/>
          </w:rPr>
          <w:t>https://es.wikipedia.org/wiki/Radionavegaci%C3%B3n_v%C3%ADa_sat%C3%A9lite</w:t>
        </w:r>
      </w:hyperlink>
    </w:p>
    <w:p w14:paraId="0D184D6B" w14:textId="77777777" w:rsidR="005C0099" w:rsidRPr="004533E3" w:rsidRDefault="005C0099" w:rsidP="00991C78">
      <w:pPr>
        <w:spacing w:after="370" w:line="265" w:lineRule="auto"/>
        <w:ind w:right="477"/>
        <w:jc w:val="both"/>
        <w:rPr>
          <w:rFonts w:cstheme="minorHAnsi"/>
        </w:rPr>
      </w:pPr>
      <w:r w:rsidRPr="004533E3">
        <w:rPr>
          <w:rFonts w:cstheme="minorHAnsi"/>
        </w:rPr>
        <w:tab/>
      </w:r>
      <w:hyperlink r:id="rId66" w:history="1">
        <w:r w:rsidRPr="004533E3">
          <w:rPr>
            <w:rStyle w:val="Hipervnculo"/>
            <w:rFonts w:cstheme="minorHAnsi"/>
            <w:color w:val="auto"/>
          </w:rPr>
          <w:t>http://openaccess.uoc.edu/webapps/o2/bitstream/10609/77345/6/Sistemas%20de%20radionavegaci%C3%B3n_M%C3%B3dulo%203_Fundamentos%20de%20los%20sistemas%20</w:t>
        </w:r>
      </w:hyperlink>
    </w:p>
    <w:p w14:paraId="785EBABD" w14:textId="77777777" w:rsidR="005C0099" w:rsidRPr="004533E3" w:rsidRDefault="005C0099" w:rsidP="00991C78">
      <w:pPr>
        <w:spacing w:after="370" w:line="265" w:lineRule="auto"/>
        <w:ind w:right="477"/>
        <w:jc w:val="both"/>
        <w:rPr>
          <w:rFonts w:eastAsia="Times New Roman" w:cstheme="minorHAnsi"/>
          <w:b/>
        </w:rPr>
      </w:pPr>
    </w:p>
    <w:p w14:paraId="652EDFB1" w14:textId="77777777" w:rsidR="005C0099" w:rsidRPr="004533E3" w:rsidRDefault="005C0099" w:rsidP="00991C78">
      <w:pPr>
        <w:spacing w:after="370" w:line="265" w:lineRule="auto"/>
        <w:ind w:right="477"/>
        <w:jc w:val="both"/>
        <w:rPr>
          <w:rFonts w:eastAsia="Calibri" w:cstheme="minorHAnsi"/>
        </w:rPr>
      </w:pPr>
      <w:r w:rsidRPr="004533E3">
        <w:rPr>
          <w:rFonts w:eastAsia="Times New Roman" w:cstheme="minorHAnsi"/>
          <w:b/>
        </w:rPr>
        <w:t>SESIÓN 15</w:t>
      </w:r>
    </w:p>
    <w:p w14:paraId="52486D08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eastAsia="Times New Roman" w:cstheme="minorHAnsi"/>
          <w:b/>
        </w:rPr>
      </w:pPr>
      <w:r w:rsidRPr="004533E3">
        <w:rPr>
          <w:rFonts w:eastAsia="Times New Roman" w:cstheme="minorHAnsi"/>
          <w:b/>
        </w:rPr>
        <w:t xml:space="preserve">Fuentes Bibliográficas </w:t>
      </w:r>
    </w:p>
    <w:p w14:paraId="3F8B9CAE" w14:textId="77777777" w:rsidR="005C0099" w:rsidRPr="004533E3" w:rsidRDefault="005C0099" w:rsidP="00991C78">
      <w:pPr>
        <w:ind w:left="-5" w:firstLine="713"/>
        <w:jc w:val="both"/>
        <w:rPr>
          <w:rFonts w:cstheme="minorHAnsi"/>
        </w:rPr>
      </w:pPr>
      <w:r w:rsidRPr="004533E3">
        <w:rPr>
          <w:rFonts w:cstheme="minorHAnsi"/>
        </w:rPr>
        <w:t xml:space="preserve">Duton´s, Navigation and Piloting Edition.  Naval Institute EEUU 2009 </w:t>
      </w:r>
    </w:p>
    <w:p w14:paraId="6A0691B4" w14:textId="77777777" w:rsidR="005C0099" w:rsidRPr="004533E3" w:rsidRDefault="005C0099" w:rsidP="00991C78">
      <w:pPr>
        <w:ind w:left="-5"/>
        <w:jc w:val="both"/>
        <w:rPr>
          <w:rFonts w:cstheme="minorHAnsi"/>
        </w:rPr>
      </w:pPr>
      <w:r w:rsidRPr="004533E3">
        <w:rPr>
          <w:rFonts w:cstheme="minorHAnsi"/>
        </w:rPr>
        <w:t xml:space="preserve"> Escuela Nacional de la Marina Mercante Navegación plana de Dutton, Editorial </w:t>
      </w:r>
    </w:p>
    <w:p w14:paraId="1910A612" w14:textId="77777777" w:rsidR="005C0099" w:rsidRPr="004533E3" w:rsidRDefault="005C0099" w:rsidP="00991C78">
      <w:pPr>
        <w:ind w:left="-5"/>
        <w:jc w:val="both"/>
        <w:rPr>
          <w:rFonts w:cstheme="minorHAnsi"/>
        </w:rPr>
      </w:pPr>
      <w:r w:rsidRPr="004533E3">
        <w:rPr>
          <w:rFonts w:cstheme="minorHAnsi"/>
        </w:rPr>
        <w:t xml:space="preserve">ENAMM Callao 2016 </w:t>
      </w:r>
    </w:p>
    <w:p w14:paraId="2EBFC7CC" w14:textId="77777777" w:rsidR="005C0099" w:rsidRPr="004533E3" w:rsidRDefault="005C0099" w:rsidP="00991C78">
      <w:pPr>
        <w:ind w:left="-5" w:firstLine="713"/>
        <w:jc w:val="both"/>
        <w:rPr>
          <w:rFonts w:cstheme="minorHAnsi"/>
        </w:rPr>
      </w:pPr>
      <w:r w:rsidRPr="004533E3">
        <w:rPr>
          <w:rFonts w:cstheme="minorHAnsi"/>
        </w:rPr>
        <w:t xml:space="preserve">Escuela Nacional de la Marina Mercante Navegación plana de Dutton, Editorial ENAMM Callao 2016 </w:t>
      </w:r>
    </w:p>
    <w:p w14:paraId="0E60ACFC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eastAsia="Times New Roman" w:cstheme="minorHAnsi"/>
          <w:b/>
        </w:rPr>
      </w:pPr>
      <w:r w:rsidRPr="004533E3">
        <w:rPr>
          <w:rFonts w:eastAsia="Times New Roman" w:cstheme="minorHAnsi"/>
          <w:b/>
        </w:rPr>
        <w:t>Fuentes Electrónicas</w:t>
      </w:r>
    </w:p>
    <w:p w14:paraId="2DD90B27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cstheme="minorHAnsi"/>
        </w:rPr>
      </w:pPr>
      <w:r w:rsidRPr="004533E3">
        <w:rPr>
          <w:rFonts w:eastAsia="Times New Roman" w:cstheme="minorHAnsi"/>
          <w:b/>
        </w:rPr>
        <w:tab/>
      </w:r>
      <w:hyperlink r:id="rId67" w:history="1">
        <w:r w:rsidRPr="004533E3">
          <w:rPr>
            <w:rStyle w:val="Hipervnculo"/>
            <w:rFonts w:cstheme="minorHAnsi"/>
            <w:color w:val="auto"/>
          </w:rPr>
          <w:t>https://www.google.com/search?q=radiogoniometro&amp;oq=radiogoniometro&amp;aqs=chrome..69i57j0l7.11739j0j7&amp;sourceid=chrome&amp;ie=UTF-8</w:t>
        </w:r>
      </w:hyperlink>
    </w:p>
    <w:p w14:paraId="7A8D9535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cstheme="minorHAnsi"/>
        </w:rPr>
      </w:pPr>
      <w:r w:rsidRPr="004533E3">
        <w:rPr>
          <w:rFonts w:cstheme="minorHAnsi"/>
        </w:rPr>
        <w:tab/>
      </w:r>
      <w:hyperlink r:id="rId68" w:anchor=":~:text=El%20radiogoni%C3%B3metro%20es%20un%20sistema,de%20una%20se%C3%B1al%20de%20radio." w:history="1">
        <w:r w:rsidRPr="004533E3">
          <w:rPr>
            <w:rStyle w:val="Hipervnculo"/>
            <w:rFonts w:cstheme="minorHAnsi"/>
            <w:color w:val="auto"/>
          </w:rPr>
          <w:t>https://es.wikipedia.org/wiki/Radiogoni%C3%B3metro#:~:text=El%20radiogoni%C3%B3metro%20es%20un%20sistema,de%20una%20se%C3%B1al%20de%20radio.</w:t>
        </w:r>
      </w:hyperlink>
    </w:p>
    <w:p w14:paraId="24A1FB61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cstheme="minorHAnsi"/>
        </w:rPr>
      </w:pPr>
      <w:r w:rsidRPr="004533E3">
        <w:rPr>
          <w:rFonts w:cstheme="minorHAnsi"/>
        </w:rPr>
        <w:tab/>
      </w:r>
      <w:hyperlink r:id="rId69" w:history="1">
        <w:r w:rsidRPr="004533E3">
          <w:rPr>
            <w:rStyle w:val="Hipervnculo"/>
            <w:rFonts w:cstheme="minorHAnsi"/>
            <w:color w:val="auto"/>
          </w:rPr>
          <w:t>https://www.ecured.cu/Radiogoni%C3%B3metro</w:t>
        </w:r>
      </w:hyperlink>
    </w:p>
    <w:p w14:paraId="75358C15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eastAsia="Times New Roman" w:cstheme="minorHAnsi"/>
          <w:b/>
        </w:rPr>
      </w:pPr>
      <w:r w:rsidRPr="004533E3">
        <w:rPr>
          <w:rFonts w:cstheme="minorHAnsi"/>
        </w:rPr>
        <w:tab/>
      </w:r>
      <w:hyperlink r:id="rId70" w:history="1">
        <w:r w:rsidRPr="004533E3">
          <w:rPr>
            <w:rStyle w:val="Hipervnculo"/>
            <w:rFonts w:cstheme="minorHAnsi"/>
            <w:color w:val="auto"/>
          </w:rPr>
          <w:t>http://www.upv.es/antenas/Documentos_PDF/Problemas/Tema_3/Radiogoniometro.PDF</w:t>
        </w:r>
      </w:hyperlink>
    </w:p>
    <w:p w14:paraId="224BE549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eastAsia="Times New Roman" w:cstheme="minorHAnsi"/>
          <w:b/>
        </w:rPr>
      </w:pPr>
      <w:r w:rsidRPr="004533E3">
        <w:rPr>
          <w:rFonts w:cstheme="minorHAnsi"/>
          <w:shd w:val="clear" w:color="auto" w:fill="FFFFFF"/>
        </w:rPr>
        <w:t> </w:t>
      </w:r>
      <w:r w:rsidRPr="004533E3">
        <w:rPr>
          <w:rFonts w:eastAsia="Times New Roman" w:cstheme="minorHAnsi"/>
          <w:b/>
        </w:rPr>
        <w:t xml:space="preserve"> </w:t>
      </w:r>
    </w:p>
    <w:p w14:paraId="54A7EB79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eastAsia="Times New Roman" w:cstheme="minorHAnsi"/>
          <w:b/>
        </w:rPr>
      </w:pPr>
      <w:r w:rsidRPr="004533E3">
        <w:rPr>
          <w:rFonts w:eastAsia="Times New Roman" w:cstheme="minorHAnsi"/>
          <w:b/>
        </w:rPr>
        <w:t>UNIDAD DIDACTICA III</w:t>
      </w:r>
    </w:p>
    <w:p w14:paraId="49016583" w14:textId="77777777" w:rsidR="005C0099" w:rsidRPr="004533E3" w:rsidRDefault="005C0099" w:rsidP="00991C78">
      <w:pPr>
        <w:spacing w:after="370" w:line="265" w:lineRule="auto"/>
        <w:ind w:right="477"/>
        <w:jc w:val="both"/>
        <w:rPr>
          <w:rFonts w:eastAsia="Calibri" w:cstheme="minorHAnsi"/>
        </w:rPr>
      </w:pPr>
      <w:r w:rsidRPr="004533E3">
        <w:rPr>
          <w:rFonts w:eastAsia="Times New Roman" w:cstheme="minorHAnsi"/>
          <w:b/>
        </w:rPr>
        <w:t>SESIÓN 16</w:t>
      </w:r>
    </w:p>
    <w:p w14:paraId="55A02349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eastAsia="Times New Roman" w:cstheme="minorHAnsi"/>
          <w:b/>
        </w:rPr>
      </w:pPr>
      <w:r w:rsidRPr="004533E3">
        <w:rPr>
          <w:rFonts w:eastAsia="Times New Roman" w:cstheme="minorHAnsi"/>
          <w:b/>
        </w:rPr>
        <w:t>Fuentes Bibliográficas</w:t>
      </w:r>
    </w:p>
    <w:p w14:paraId="7B769968" w14:textId="77777777" w:rsidR="005C0099" w:rsidRPr="004533E3" w:rsidRDefault="005C0099" w:rsidP="00991C78">
      <w:pPr>
        <w:spacing w:line="276" w:lineRule="auto"/>
        <w:jc w:val="both"/>
        <w:rPr>
          <w:rFonts w:eastAsia="Times New Roman" w:cstheme="minorHAnsi"/>
          <w:b/>
        </w:rPr>
      </w:pPr>
      <w:r w:rsidRPr="004533E3">
        <w:rPr>
          <w:rFonts w:eastAsia="Times New Roman" w:cstheme="minorHAnsi"/>
          <w:b/>
        </w:rPr>
        <w:t xml:space="preserve">Fuentes Electrónicas </w:t>
      </w:r>
    </w:p>
    <w:p w14:paraId="0FE82E95" w14:textId="77777777" w:rsidR="005C0099" w:rsidRPr="004533E3" w:rsidRDefault="005C0099" w:rsidP="00991C78">
      <w:pPr>
        <w:spacing w:line="276" w:lineRule="auto"/>
        <w:ind w:firstLine="708"/>
        <w:jc w:val="both"/>
        <w:rPr>
          <w:rFonts w:eastAsia="Times New Roman" w:cstheme="minorHAnsi"/>
          <w:b/>
        </w:rPr>
      </w:pPr>
      <w:hyperlink r:id="rId71" w:history="1">
        <w:r w:rsidRPr="004533E3">
          <w:rPr>
            <w:rStyle w:val="Hipervnculo"/>
            <w:rFonts w:cstheme="minorHAnsi"/>
            <w:color w:val="auto"/>
          </w:rPr>
          <w:t>https://www.google.com/search?q=sistemas+satelitales+de+navegacion+global&amp;oq=sistemas+satelitales+de+navegacion&amp;aqs=chrome.1.69i57j0.15923j0j7&amp;sourceid=chrome&amp;ie=UTF</w:t>
        </w:r>
      </w:hyperlink>
      <w:r w:rsidRPr="004533E3">
        <w:rPr>
          <w:rFonts w:eastAsia="Times New Roman" w:cstheme="minorHAnsi"/>
          <w:b/>
        </w:rPr>
        <w:t xml:space="preserve">  </w:t>
      </w:r>
    </w:p>
    <w:p w14:paraId="594FD116" w14:textId="77777777" w:rsidR="005C0099" w:rsidRPr="004533E3" w:rsidRDefault="005C0099" w:rsidP="00991C78">
      <w:pPr>
        <w:spacing w:line="276" w:lineRule="auto"/>
        <w:ind w:firstLine="708"/>
        <w:jc w:val="both"/>
        <w:rPr>
          <w:rFonts w:cstheme="minorHAnsi"/>
        </w:rPr>
      </w:pPr>
      <w:hyperlink r:id="rId72" w:history="1">
        <w:r w:rsidRPr="004533E3">
          <w:rPr>
            <w:rStyle w:val="Hipervnculo"/>
            <w:rFonts w:cstheme="minorHAnsi"/>
            <w:color w:val="auto"/>
          </w:rPr>
          <w:t>https://es.wikipedia.org/wiki/Sistema_global_de_navegaci%C3%B3n_por_sat%C3%A9lite</w:t>
        </w:r>
      </w:hyperlink>
    </w:p>
    <w:p w14:paraId="6615135B" w14:textId="77777777" w:rsidR="005C0099" w:rsidRPr="004533E3" w:rsidRDefault="005C0099" w:rsidP="00991C78">
      <w:pPr>
        <w:spacing w:line="276" w:lineRule="auto"/>
        <w:ind w:firstLine="708"/>
        <w:jc w:val="both"/>
        <w:rPr>
          <w:rFonts w:cstheme="minorHAnsi"/>
        </w:rPr>
      </w:pPr>
      <w:hyperlink r:id="rId73" w:history="1">
        <w:r w:rsidRPr="004533E3">
          <w:rPr>
            <w:rFonts w:cstheme="minorHAnsi"/>
            <w:u w:val="single"/>
          </w:rPr>
          <w:t>http://agamenon.tsc.uah.es/Asignaturas/ittst/rdet/apuntes/gnss.pdf</w:t>
        </w:r>
      </w:hyperlink>
    </w:p>
    <w:p w14:paraId="51946625" w14:textId="77777777" w:rsidR="005C0099" w:rsidRPr="004533E3" w:rsidRDefault="005C0099" w:rsidP="00991C78">
      <w:pPr>
        <w:spacing w:line="276" w:lineRule="auto"/>
        <w:ind w:firstLine="708"/>
        <w:jc w:val="both"/>
        <w:rPr>
          <w:rFonts w:eastAsia="Calibri" w:cstheme="minorHAnsi"/>
        </w:rPr>
      </w:pPr>
      <w:r w:rsidRPr="004533E3">
        <w:rPr>
          <w:rFonts w:eastAsia="Calibri" w:cstheme="minorHAnsi"/>
        </w:rPr>
        <w:t>ibing.us.es/proyectos/abreproy/11417/fichero/Capítulos+%252F2-+Sistema+de+Navegacion+con+ayuda+de+satélites.pdf+</w:t>
      </w:r>
    </w:p>
    <w:p w14:paraId="451F7C59" w14:textId="77777777" w:rsidR="005C0099" w:rsidRPr="004533E3" w:rsidRDefault="005C0099" w:rsidP="00991C78">
      <w:pPr>
        <w:spacing w:line="276" w:lineRule="auto"/>
        <w:ind w:firstLine="708"/>
        <w:jc w:val="both"/>
        <w:rPr>
          <w:rFonts w:eastAsia="Calibri" w:cstheme="minorHAnsi"/>
        </w:rPr>
      </w:pPr>
      <w:hyperlink r:id="rId74" w:history="1">
        <w:r w:rsidRPr="004533E3">
          <w:rPr>
            <w:rStyle w:val="Hipervnculo"/>
            <w:rFonts w:cstheme="minorHAnsi"/>
            <w:color w:val="auto"/>
          </w:rPr>
          <w:t>https://www.gps.gov/systems/gps/spanish.php</w:t>
        </w:r>
      </w:hyperlink>
    </w:p>
    <w:p w14:paraId="63F2332E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eastAsia="Times New Roman" w:cstheme="minorHAnsi"/>
          <w:b/>
        </w:rPr>
      </w:pPr>
      <w:r w:rsidRPr="004533E3">
        <w:rPr>
          <w:rFonts w:eastAsia="Calibri" w:cstheme="minorHAnsi"/>
          <w:b/>
          <w:bCs/>
        </w:rPr>
        <w:tab/>
      </w:r>
      <w:r w:rsidRPr="004533E3">
        <w:rPr>
          <w:rFonts w:eastAsia="Times New Roman" w:cstheme="minorHAnsi"/>
          <w:b/>
        </w:rPr>
        <w:tab/>
      </w:r>
      <w:hyperlink r:id="rId75" w:history="1">
        <w:r w:rsidRPr="004533E3">
          <w:rPr>
            <w:rStyle w:val="Hipervnculo"/>
            <w:rFonts w:cstheme="minorHAnsi"/>
            <w:color w:val="auto"/>
          </w:rPr>
          <w:t>https://www.peoplematters.com/Archivos/Descargas/GPS.pdf</w:t>
        </w:r>
      </w:hyperlink>
    </w:p>
    <w:p w14:paraId="5DA2452D" w14:textId="77777777" w:rsidR="005C0099" w:rsidRPr="004533E3" w:rsidRDefault="005C0099" w:rsidP="00991C78">
      <w:pPr>
        <w:spacing w:after="370" w:line="265" w:lineRule="auto"/>
        <w:ind w:right="477"/>
        <w:jc w:val="both"/>
        <w:rPr>
          <w:rFonts w:eastAsia="Times New Roman" w:cstheme="minorHAnsi"/>
          <w:b/>
        </w:rPr>
      </w:pPr>
    </w:p>
    <w:p w14:paraId="3544A48B" w14:textId="77777777" w:rsidR="005C0099" w:rsidRPr="004533E3" w:rsidRDefault="005C0099" w:rsidP="00991C78">
      <w:pPr>
        <w:spacing w:after="252" w:line="265" w:lineRule="auto"/>
        <w:ind w:right="477"/>
        <w:jc w:val="center"/>
        <w:rPr>
          <w:rFonts w:cstheme="minorHAnsi"/>
        </w:rPr>
      </w:pPr>
      <w:r w:rsidRPr="004533E3">
        <w:rPr>
          <w:rFonts w:cstheme="minorHAnsi"/>
          <w:noProof/>
          <w:lang w:val="es-ES" w:eastAsia="es-ES"/>
        </w:rPr>
        <w:drawing>
          <wp:inline distT="0" distB="0" distL="0" distR="0" wp14:anchorId="4007A251" wp14:editId="32AE3702">
            <wp:extent cx="1674002" cy="981075"/>
            <wp:effectExtent l="0" t="0" r="254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287" r="13923" b="17451"/>
                    <a:stretch/>
                  </pic:blipFill>
                  <pic:spPr bwMode="auto">
                    <a:xfrm>
                      <a:off x="0" y="0"/>
                      <a:ext cx="1686031" cy="98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693021" w14:textId="77777777" w:rsidR="005C0099" w:rsidRPr="004533E3" w:rsidRDefault="005C0099" w:rsidP="00991C78">
      <w:pPr>
        <w:spacing w:after="252" w:line="265" w:lineRule="auto"/>
        <w:ind w:right="477"/>
        <w:jc w:val="both"/>
        <w:rPr>
          <w:rFonts w:cstheme="minorHAnsi"/>
        </w:rPr>
      </w:pPr>
    </w:p>
    <w:p w14:paraId="4F682E57" w14:textId="77777777" w:rsidR="005C0099" w:rsidRPr="004533E3" w:rsidRDefault="005C0099" w:rsidP="00991C78">
      <w:pPr>
        <w:spacing w:after="252" w:line="265" w:lineRule="auto"/>
        <w:ind w:right="477"/>
        <w:jc w:val="center"/>
        <w:rPr>
          <w:rFonts w:cstheme="minorHAnsi"/>
        </w:rPr>
      </w:pPr>
      <w:r w:rsidRPr="004533E3">
        <w:rPr>
          <w:rFonts w:cstheme="minorHAnsi"/>
        </w:rPr>
        <w:t>---------------------------------------------</w:t>
      </w:r>
    </w:p>
    <w:p w14:paraId="6AC69CF7" w14:textId="77777777" w:rsidR="005C0099" w:rsidRPr="004533E3" w:rsidRDefault="005C0099" w:rsidP="00991C78">
      <w:pPr>
        <w:spacing w:after="252" w:line="265" w:lineRule="auto"/>
        <w:ind w:right="477"/>
        <w:jc w:val="center"/>
        <w:rPr>
          <w:rFonts w:eastAsia="Calibri" w:cstheme="minorHAnsi"/>
          <w:b/>
          <w:bCs/>
        </w:rPr>
      </w:pPr>
      <w:r w:rsidRPr="004533E3">
        <w:rPr>
          <w:rFonts w:eastAsia="Calibri" w:cstheme="minorHAnsi"/>
          <w:b/>
          <w:bCs/>
        </w:rPr>
        <w:t>Ing. Oswaldo Francisco Flores Saldaña</w:t>
      </w:r>
    </w:p>
    <w:p w14:paraId="60809602" w14:textId="77777777" w:rsidR="005C0099" w:rsidRPr="004533E3" w:rsidRDefault="005C0099" w:rsidP="00991C78">
      <w:pPr>
        <w:spacing w:after="252" w:line="265" w:lineRule="auto"/>
        <w:ind w:right="477"/>
        <w:jc w:val="center"/>
        <w:rPr>
          <w:rFonts w:eastAsia="Calibri" w:cstheme="minorHAnsi"/>
          <w:b/>
          <w:bCs/>
        </w:rPr>
      </w:pPr>
      <w:r w:rsidRPr="004533E3">
        <w:rPr>
          <w:rFonts w:eastAsia="Calibri" w:cstheme="minorHAnsi"/>
          <w:b/>
          <w:bCs/>
        </w:rPr>
        <w:t>Dnp167</w:t>
      </w:r>
    </w:p>
    <w:p w14:paraId="1E8F9BB0" w14:textId="60971B28" w:rsidR="00732385" w:rsidRPr="000F64E2" w:rsidRDefault="00732385" w:rsidP="00991C78">
      <w:pPr>
        <w:spacing w:after="0" w:line="259" w:lineRule="auto"/>
        <w:ind w:left="0" w:firstLine="0"/>
        <w:jc w:val="center"/>
        <w:rPr>
          <w:color w:val="auto"/>
        </w:rPr>
      </w:pPr>
    </w:p>
    <w:p w14:paraId="065480FD" w14:textId="77777777" w:rsidR="00732385" w:rsidRDefault="00732385" w:rsidP="00991C78">
      <w:pPr>
        <w:spacing w:after="0" w:line="259" w:lineRule="auto"/>
        <w:ind w:left="0" w:firstLine="0"/>
        <w:jc w:val="both"/>
      </w:pPr>
      <w:r>
        <w:rPr>
          <w:b/>
        </w:rPr>
        <w:t xml:space="preserve"> </w:t>
      </w:r>
      <w:r>
        <w:t xml:space="preserve"> </w:t>
      </w:r>
    </w:p>
    <w:p w14:paraId="15D7053D" w14:textId="08546C03" w:rsidR="00BE3E98" w:rsidRDefault="00BE3E98" w:rsidP="00E43C20">
      <w:pPr>
        <w:jc w:val="right"/>
      </w:pPr>
    </w:p>
    <w:sectPr w:rsidR="00BE3E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DD152" w14:textId="77777777" w:rsidR="00726233" w:rsidRDefault="00726233">
      <w:pPr>
        <w:spacing w:after="0" w:line="240" w:lineRule="auto"/>
      </w:pPr>
      <w:r>
        <w:separator/>
      </w:r>
    </w:p>
  </w:endnote>
  <w:endnote w:type="continuationSeparator" w:id="0">
    <w:p w14:paraId="31CA2B17" w14:textId="77777777" w:rsidR="00726233" w:rsidRDefault="00726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313C7" w14:textId="77777777" w:rsidR="00726233" w:rsidRDefault="00726233">
      <w:pPr>
        <w:spacing w:after="0" w:line="240" w:lineRule="auto"/>
      </w:pPr>
      <w:r>
        <w:separator/>
      </w:r>
    </w:p>
  </w:footnote>
  <w:footnote w:type="continuationSeparator" w:id="0">
    <w:p w14:paraId="711E2AD1" w14:textId="77777777" w:rsidR="00726233" w:rsidRDefault="00726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249B" w14:textId="77777777" w:rsidR="00A44F03" w:rsidRDefault="00A44F03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9A4E2" w14:textId="77777777" w:rsidR="00A44F03" w:rsidRDefault="00A44F03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7AEAF" w14:textId="77777777" w:rsidR="00A44F03" w:rsidRDefault="00A44F03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5C69" w14:textId="77777777" w:rsidR="00A44F03" w:rsidRDefault="00A44F03">
    <w:pPr>
      <w:spacing w:after="160" w:line="259" w:lineRule="auto"/>
      <w:ind w:left="0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F8579" w14:textId="77777777" w:rsidR="00A44F03" w:rsidRDefault="00A44F03">
    <w:pPr>
      <w:spacing w:after="0" w:line="259" w:lineRule="auto"/>
      <w:ind w:left="531" w:firstLine="0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68BAE" w14:textId="77777777" w:rsidR="00A44F03" w:rsidRDefault="00A44F03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43B61"/>
    <w:multiLevelType w:val="hybridMultilevel"/>
    <w:tmpl w:val="224E8C9E"/>
    <w:lvl w:ilvl="0" w:tplc="4D9CCA8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65" w:hanging="360"/>
      </w:pPr>
    </w:lvl>
    <w:lvl w:ilvl="2" w:tplc="280A001B" w:tentative="1">
      <w:start w:val="1"/>
      <w:numFmt w:val="lowerRoman"/>
      <w:lvlText w:val="%3."/>
      <w:lvlJc w:val="right"/>
      <w:pPr>
        <w:ind w:left="1785" w:hanging="180"/>
      </w:pPr>
    </w:lvl>
    <w:lvl w:ilvl="3" w:tplc="280A000F" w:tentative="1">
      <w:start w:val="1"/>
      <w:numFmt w:val="decimal"/>
      <w:lvlText w:val="%4."/>
      <w:lvlJc w:val="left"/>
      <w:pPr>
        <w:ind w:left="2505" w:hanging="360"/>
      </w:pPr>
    </w:lvl>
    <w:lvl w:ilvl="4" w:tplc="280A0019" w:tentative="1">
      <w:start w:val="1"/>
      <w:numFmt w:val="lowerLetter"/>
      <w:lvlText w:val="%5."/>
      <w:lvlJc w:val="left"/>
      <w:pPr>
        <w:ind w:left="3225" w:hanging="360"/>
      </w:pPr>
    </w:lvl>
    <w:lvl w:ilvl="5" w:tplc="280A001B" w:tentative="1">
      <w:start w:val="1"/>
      <w:numFmt w:val="lowerRoman"/>
      <w:lvlText w:val="%6."/>
      <w:lvlJc w:val="right"/>
      <w:pPr>
        <w:ind w:left="3945" w:hanging="180"/>
      </w:pPr>
    </w:lvl>
    <w:lvl w:ilvl="6" w:tplc="280A000F" w:tentative="1">
      <w:start w:val="1"/>
      <w:numFmt w:val="decimal"/>
      <w:lvlText w:val="%7."/>
      <w:lvlJc w:val="left"/>
      <w:pPr>
        <w:ind w:left="4665" w:hanging="360"/>
      </w:pPr>
    </w:lvl>
    <w:lvl w:ilvl="7" w:tplc="280A0019" w:tentative="1">
      <w:start w:val="1"/>
      <w:numFmt w:val="lowerLetter"/>
      <w:lvlText w:val="%8."/>
      <w:lvlJc w:val="left"/>
      <w:pPr>
        <w:ind w:left="5385" w:hanging="360"/>
      </w:pPr>
    </w:lvl>
    <w:lvl w:ilvl="8" w:tplc="28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0AD65FEB"/>
    <w:multiLevelType w:val="hybridMultilevel"/>
    <w:tmpl w:val="367ED9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D62BE3"/>
    <w:multiLevelType w:val="hybridMultilevel"/>
    <w:tmpl w:val="0E563A24"/>
    <w:lvl w:ilvl="0" w:tplc="280A0001">
      <w:start w:val="1"/>
      <w:numFmt w:val="bullet"/>
      <w:lvlText w:val=""/>
      <w:lvlJc w:val="left"/>
      <w:pPr>
        <w:ind w:left="36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3" w15:restartNumberingAfterBreak="0">
    <w:nsid w:val="71773F32"/>
    <w:multiLevelType w:val="hybridMultilevel"/>
    <w:tmpl w:val="57CA7654"/>
    <w:lvl w:ilvl="0" w:tplc="280A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7AE91EF5"/>
    <w:multiLevelType w:val="hybridMultilevel"/>
    <w:tmpl w:val="2C8C604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7886428">
    <w:abstractNumId w:val="2"/>
  </w:num>
  <w:num w:numId="2" w16cid:durableId="942880297">
    <w:abstractNumId w:val="3"/>
  </w:num>
  <w:num w:numId="3" w16cid:durableId="1491482617">
    <w:abstractNumId w:val="4"/>
  </w:num>
  <w:num w:numId="4" w16cid:durableId="1429545090">
    <w:abstractNumId w:val="1"/>
  </w:num>
  <w:num w:numId="5" w16cid:durableId="706299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5"/>
    <w:rsid w:val="00013212"/>
    <w:rsid w:val="000354AA"/>
    <w:rsid w:val="000563B4"/>
    <w:rsid w:val="00057AEB"/>
    <w:rsid w:val="0007116F"/>
    <w:rsid w:val="00090447"/>
    <w:rsid w:val="000A09D8"/>
    <w:rsid w:val="000B2E62"/>
    <w:rsid w:val="000B67E7"/>
    <w:rsid w:val="000C4F68"/>
    <w:rsid w:val="001077F4"/>
    <w:rsid w:val="001275EF"/>
    <w:rsid w:val="00127E3A"/>
    <w:rsid w:val="00141F1B"/>
    <w:rsid w:val="00151EF4"/>
    <w:rsid w:val="00153516"/>
    <w:rsid w:val="001649E3"/>
    <w:rsid w:val="001718D0"/>
    <w:rsid w:val="00173B35"/>
    <w:rsid w:val="001774D6"/>
    <w:rsid w:val="00180748"/>
    <w:rsid w:val="001959BC"/>
    <w:rsid w:val="001A7303"/>
    <w:rsid w:val="0020321F"/>
    <w:rsid w:val="00236A4F"/>
    <w:rsid w:val="00240E81"/>
    <w:rsid w:val="0027108B"/>
    <w:rsid w:val="002852D6"/>
    <w:rsid w:val="002C3E4D"/>
    <w:rsid w:val="002D49CD"/>
    <w:rsid w:val="002F5A25"/>
    <w:rsid w:val="00336C78"/>
    <w:rsid w:val="003412AC"/>
    <w:rsid w:val="00373B0F"/>
    <w:rsid w:val="00374FA5"/>
    <w:rsid w:val="00390E82"/>
    <w:rsid w:val="00391323"/>
    <w:rsid w:val="0041379B"/>
    <w:rsid w:val="00414D46"/>
    <w:rsid w:val="00430652"/>
    <w:rsid w:val="00483219"/>
    <w:rsid w:val="004B4A14"/>
    <w:rsid w:val="004D1FDB"/>
    <w:rsid w:val="00506DDB"/>
    <w:rsid w:val="00516078"/>
    <w:rsid w:val="005256DA"/>
    <w:rsid w:val="005268F9"/>
    <w:rsid w:val="005326E3"/>
    <w:rsid w:val="005329BB"/>
    <w:rsid w:val="00540710"/>
    <w:rsid w:val="00556397"/>
    <w:rsid w:val="00562F0B"/>
    <w:rsid w:val="005C0099"/>
    <w:rsid w:val="005E0369"/>
    <w:rsid w:val="00614A4C"/>
    <w:rsid w:val="00622A16"/>
    <w:rsid w:val="006F11BC"/>
    <w:rsid w:val="00726233"/>
    <w:rsid w:val="00732385"/>
    <w:rsid w:val="007540F8"/>
    <w:rsid w:val="00775D6B"/>
    <w:rsid w:val="00780AB4"/>
    <w:rsid w:val="007934EB"/>
    <w:rsid w:val="007B6488"/>
    <w:rsid w:val="007C06CA"/>
    <w:rsid w:val="007E0C24"/>
    <w:rsid w:val="00837495"/>
    <w:rsid w:val="00844C0E"/>
    <w:rsid w:val="008661B1"/>
    <w:rsid w:val="00867C4A"/>
    <w:rsid w:val="008800A1"/>
    <w:rsid w:val="008A7F2C"/>
    <w:rsid w:val="008B7236"/>
    <w:rsid w:val="00902BC7"/>
    <w:rsid w:val="00913B7E"/>
    <w:rsid w:val="00940CB5"/>
    <w:rsid w:val="00991C78"/>
    <w:rsid w:val="009C1DFD"/>
    <w:rsid w:val="00A02C4F"/>
    <w:rsid w:val="00A44F03"/>
    <w:rsid w:val="00A95AFB"/>
    <w:rsid w:val="00AA2EF5"/>
    <w:rsid w:val="00AC4258"/>
    <w:rsid w:val="00AE22E6"/>
    <w:rsid w:val="00AE251E"/>
    <w:rsid w:val="00AE3857"/>
    <w:rsid w:val="00AF5DC1"/>
    <w:rsid w:val="00B07EAF"/>
    <w:rsid w:val="00B41ABF"/>
    <w:rsid w:val="00B65041"/>
    <w:rsid w:val="00B86DEA"/>
    <w:rsid w:val="00B90FEF"/>
    <w:rsid w:val="00BA6880"/>
    <w:rsid w:val="00BE39F6"/>
    <w:rsid w:val="00BE3E98"/>
    <w:rsid w:val="00BF3E36"/>
    <w:rsid w:val="00C01A47"/>
    <w:rsid w:val="00C14B53"/>
    <w:rsid w:val="00C77480"/>
    <w:rsid w:val="00CA0AD3"/>
    <w:rsid w:val="00CB0C92"/>
    <w:rsid w:val="00CB15B4"/>
    <w:rsid w:val="00CB3260"/>
    <w:rsid w:val="00CC1A90"/>
    <w:rsid w:val="00CF26DE"/>
    <w:rsid w:val="00CF4151"/>
    <w:rsid w:val="00D023A6"/>
    <w:rsid w:val="00D41DF3"/>
    <w:rsid w:val="00E117C3"/>
    <w:rsid w:val="00E14B2D"/>
    <w:rsid w:val="00E43C20"/>
    <w:rsid w:val="00E45436"/>
    <w:rsid w:val="00E47E49"/>
    <w:rsid w:val="00E74ABF"/>
    <w:rsid w:val="00E9433A"/>
    <w:rsid w:val="00E96414"/>
    <w:rsid w:val="00EA4295"/>
    <w:rsid w:val="00EB13D2"/>
    <w:rsid w:val="00EF2A53"/>
    <w:rsid w:val="00F0300A"/>
    <w:rsid w:val="00F25372"/>
    <w:rsid w:val="00F37C0A"/>
    <w:rsid w:val="00F401B7"/>
    <w:rsid w:val="00F43997"/>
    <w:rsid w:val="00F81ADF"/>
    <w:rsid w:val="00F925D3"/>
    <w:rsid w:val="00F94DA1"/>
    <w:rsid w:val="00FA2E2A"/>
    <w:rsid w:val="00FB35B4"/>
    <w:rsid w:val="00FB6BA0"/>
    <w:rsid w:val="00FF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E0D28B"/>
  <w15:chartTrackingRefBased/>
  <w15:docId w15:val="{76CF4FE7-2E52-4B5A-9B04-73E8ADC5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385"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  <w:lang w:eastAsia="es-PE"/>
    </w:rPr>
  </w:style>
  <w:style w:type="paragraph" w:styleId="Ttulo1">
    <w:name w:val="heading 1"/>
    <w:next w:val="Normal"/>
    <w:link w:val="Ttulo1Car"/>
    <w:uiPriority w:val="9"/>
    <w:unhideWhenUsed/>
    <w:qFormat/>
    <w:rsid w:val="00732385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2385"/>
    <w:rPr>
      <w:rFonts w:ascii="Arial" w:eastAsia="Arial" w:hAnsi="Arial" w:cs="Arial"/>
      <w:b/>
      <w:color w:val="000000"/>
      <w:sz w:val="24"/>
      <w:lang w:eastAsia="es-PE"/>
    </w:rPr>
  </w:style>
  <w:style w:type="table" w:customStyle="1" w:styleId="TableGrid">
    <w:name w:val="TableGrid"/>
    <w:rsid w:val="00732385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73238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32385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5C009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0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06CA"/>
    <w:rPr>
      <w:rFonts w:ascii="Segoe UI" w:eastAsia="Arial" w:hAnsi="Segoe UI" w:cs="Segoe UI"/>
      <w:color w:val="000000"/>
      <w:sz w:val="18"/>
      <w:szCs w:val="18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oogle.com/search?q=navegacion+de+estima&amp;oq=navegacion+de+estima&amp;aqs=chrome.0.0l5.6258j0j7&amp;sourceid=chrome&amp;ie=UTF-8" TargetMode="External"/><Relationship Id="rId21" Type="http://schemas.openxmlformats.org/officeDocument/2006/relationships/hyperlink" Target="https://www.google.com/search?q=navegacion+de+estima&amp;oq=navegacion+de+estima&amp;aqs=chrome.0.0l5.6258j0j7&amp;sourceid=chrome&amp;ie=UTF-8" TargetMode="External"/><Relationship Id="rId42" Type="http://schemas.openxmlformats.org/officeDocument/2006/relationships/hyperlink" Target="http://www.masmar.net/index.php/esl/Apuntes-N%C3%A1uticos/Astronom%C3%ADa-N%C3%A1utica/Almanaque-N%C3%A1utico-para-uso-de-los-navegantes" TargetMode="External"/><Relationship Id="rId47" Type="http://schemas.openxmlformats.org/officeDocument/2006/relationships/hyperlink" Target="https://blogs.ua.es/navegaciontransoceanica/2012/01/30/el-calculo-de-la-posicion-la-navegacion-astronomica/" TargetMode="External"/><Relationship Id="rId63" Type="http://schemas.openxmlformats.org/officeDocument/2006/relationships/hyperlink" Target="https://armada.defensa.gob.es/ArmadaPortal/ShowProperty?nodePath=/BEA%20Repository/Desktops/Portal/ArmadaEspannola/Pages/mardigitalbiblioteca/11ingenieriaelectronica/1" TargetMode="External"/><Relationship Id="rId68" Type="http://schemas.openxmlformats.org/officeDocument/2006/relationships/hyperlink" Target="https://es.wikipedia.org/wiki/Radiogoni%C3%B3metro" TargetMode="External"/><Relationship Id="rId16" Type="http://schemas.openxmlformats.org/officeDocument/2006/relationships/hyperlink" Target="https://www.google.com/search?q=navegacion+costera&amp;oq=navegacion+costera&amp;aqs=chrome..69i57j0l7.10111j0j7&amp;sourceid=chrome&amp;ie=UTF-8" TargetMode="External"/><Relationship Id="rId11" Type="http://schemas.openxmlformats.org/officeDocument/2006/relationships/header" Target="header4.xml"/><Relationship Id="rId24" Type="http://schemas.openxmlformats.org/officeDocument/2006/relationships/hyperlink" Target="https://www.google.com/search?q=navegacion+de+estima&amp;oq=navegacion+de+estima&amp;aqs=chrome.0.0l5.6258j0j7&amp;sourceid=chrome&amp;ie=UTF-8" TargetMode="External"/><Relationship Id="rId32" Type="http://schemas.openxmlformats.org/officeDocument/2006/relationships/hyperlink" Target="https://www.google.com/search?q=navegacion+astronomica&amp;oq=navegacion+astronomica&amp;aqs=chrome..69i57j0l2j46j0l4.11432j0j7&amp;sourceid=chrome&amp;ie=UTF-8" TargetMode="External"/><Relationship Id="rId37" Type="http://schemas.openxmlformats.org/officeDocument/2006/relationships/hyperlink" Target="https://www.castello.es/archivos/560/01%20La%20esfera%20celeste.pdf" TargetMode="External"/><Relationship Id="rId40" Type="http://schemas.openxmlformats.org/officeDocument/2006/relationships/hyperlink" Target="https://www.nauticalalmanac.it/es/astronomia-navegacion/almanaque-nautico.html" TargetMode="External"/><Relationship Id="rId45" Type="http://schemas.openxmlformats.org/officeDocument/2006/relationships/hyperlink" Target="https://www.google.com/search?q=el+tiempo+y+su+medicion+pdf&amp;oq=el+tiempo+y+su+medicion&amp;aqs=chrome.0.69i59j69i57.9768j1j7&amp;sourceid=chrome&amp;ie=UTF-8" TargetMode="External"/><Relationship Id="rId53" Type="http://schemas.openxmlformats.org/officeDocument/2006/relationships/hyperlink" Target="https://www.geogebra.org/m/MB5pThaQ" TargetMode="External"/><Relationship Id="rId58" Type="http://schemas.openxmlformats.org/officeDocument/2006/relationships/hyperlink" Target="https://iho.int/uploads/user/pubs/standards/s-65/S-65_Ed2_1_0_Mayo17_ENC_Production_ESP.pdf" TargetMode="External"/><Relationship Id="rId66" Type="http://schemas.openxmlformats.org/officeDocument/2006/relationships/hyperlink" Target="http://openaccess.uoc.edu/webapps/o2/bitstream/10609/77345/6/Sistemas%20de%20radionavegaci%C3%B3n_M%C3%B3dulo%203_Fundamentos%20de%20los%20sistemas%20" TargetMode="External"/><Relationship Id="rId74" Type="http://schemas.openxmlformats.org/officeDocument/2006/relationships/hyperlink" Target="https://www.gps.gov/systems/gps/spanish.php" TargetMode="External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iho.int/uploads/user/pubs/standards/s-65/S-65_Ed2_1_0_Mayo17_ENC_Production_ESP.pdf" TargetMode="External"/><Relationship Id="rId19" Type="http://schemas.openxmlformats.org/officeDocument/2006/relationships/hyperlink" Target="https://www.euskadi.eus/contenidos/informacion/coleccion_itsaso/eu_dapa/adjuntos/ejericios_navegacion.pdf" TargetMode="External"/><Relationship Id="rId14" Type="http://schemas.openxmlformats.org/officeDocument/2006/relationships/hyperlink" Target="http://www.cocemfecyl.es/index.php/cuidadores/71-la-autoestima-que-es-la-autoestima" TargetMode="External"/><Relationship Id="rId22" Type="http://schemas.openxmlformats.org/officeDocument/2006/relationships/hyperlink" Target="https://es.wikipedia.org/wiki/Navegaci%C3%B3n_por_estima_(n%C3%A1utica)" TargetMode="External"/><Relationship Id="rId27" Type="http://schemas.openxmlformats.org/officeDocument/2006/relationships/hyperlink" Target="https://es.wikipedia.org/wiki/Navegaci%C3%B3n_por_estima_(n%C3%A1utica)" TargetMode="External"/><Relationship Id="rId30" Type="http://schemas.openxmlformats.org/officeDocument/2006/relationships/hyperlink" Target="https://www.google.com/search?q=navegacion+astronomica&amp;oq=navegacion+astronomica&amp;aqs=chrome..69i57j0l2j46j0l4.11432j0j7&amp;sourceid=chrome&amp;ie=UTF-8" TargetMode="External"/><Relationship Id="rId35" Type="http://schemas.openxmlformats.org/officeDocument/2006/relationships/hyperlink" Target="https://es.wikipedia.org/wiki/Esfera_celeste" TargetMode="External"/><Relationship Id="rId43" Type="http://schemas.openxmlformats.org/officeDocument/2006/relationships/hyperlink" Target="https://www.google.com/search?q=el+tiempo+y+su+medicion+pdf&amp;oq=el+tiempo+y+su+medicion&amp;aqs=chrome.0.69i59j69i57.9768j1j7&amp;sourceid=chrome&amp;ie=UTF-8" TargetMode="External"/><Relationship Id="rId48" Type="http://schemas.openxmlformats.org/officeDocument/2006/relationships/hyperlink" Target="https://europa-azul.es/navegacion-astronomica/" TargetMode="External"/><Relationship Id="rId56" Type="http://schemas.openxmlformats.org/officeDocument/2006/relationships/hyperlink" Target="https://www.google.com/search?q=lineas+de+psocion+astronomicas&amp;oq=lineas+de+psocion+astronomicas&amp;aqs=chrome..69i57j33.10415j0j7&amp;sourceid=chrome&amp;ie=UTF-8" TargetMode="External"/><Relationship Id="rId64" Type="http://schemas.openxmlformats.org/officeDocument/2006/relationships/hyperlink" Target="https://www.google.com/search?q=radionavegacion&amp;oq=radionavegacion+&amp;aqs=chrome..69i57j0l7.5624j0j7&amp;sourceid=chrome&amp;ie=UTF-8" TargetMode="External"/><Relationship Id="rId69" Type="http://schemas.openxmlformats.org/officeDocument/2006/relationships/hyperlink" Target="https://www.ecured.cu/Radiogoni%C3%B3metro" TargetMode="External"/><Relationship Id="rId77" Type="http://schemas.microsoft.com/office/2007/relationships/hdphoto" Target="media/hdphoto1.wdp"/><Relationship Id="rId8" Type="http://schemas.openxmlformats.org/officeDocument/2006/relationships/header" Target="header1.xml"/><Relationship Id="rId51" Type="http://schemas.openxmlformats.org/officeDocument/2006/relationships/hyperlink" Target="https://www.google.com/search?q=posicion+astronomica+del+navegante&amp;rlz=1C1SQJL_esPE911PE911&amp;oq=posicion+astronomica+del+navegante&amp;aqs=chrome..69i57j33.10231j0j7&amp;so" TargetMode="External"/><Relationship Id="rId72" Type="http://schemas.openxmlformats.org/officeDocument/2006/relationships/hyperlink" Target="https://es.wikipedia.org/wiki/Sistema_global_de_navegaci%C3%B3n_por_sat%C3%A9lite" TargetMode="External"/><Relationship Id="rId3" Type="http://schemas.openxmlformats.org/officeDocument/2006/relationships/settings" Target="settings.xml"/><Relationship Id="rId12" Type="http://schemas.openxmlformats.org/officeDocument/2006/relationships/header" Target="header5.xml"/><Relationship Id="rId17" Type="http://schemas.openxmlformats.org/officeDocument/2006/relationships/hyperlink" Target="http://www.sotaventonline.com/conceptos-basicos-en-la-navegacion-costera/" TargetMode="External"/><Relationship Id="rId25" Type="http://schemas.openxmlformats.org/officeDocument/2006/relationships/hyperlink" Target="https://addi.ehu.es/bitstream/handle/10810/13928/ibanez-08-2014-ik.pdf?sequence=1&amp;isAllowed=y" TargetMode="External"/><Relationship Id="rId33" Type="http://schemas.openxmlformats.org/officeDocument/2006/relationships/hyperlink" Target="https://www.researchgate.net/publication/334249530_Evolucion_de_la_Navegacion_Astronomica_en_el_siglo_XIX" TargetMode="External"/><Relationship Id="rId38" Type="http://schemas.openxmlformats.org/officeDocument/2006/relationships/hyperlink" Target="http://serviastro.am.ub.edu/twiki/pub/ServiAstro/AmbAdossiers/Esfera_celeste_ultima.pdf" TargetMode="External"/><Relationship Id="rId46" Type="http://schemas.openxmlformats.org/officeDocument/2006/relationships/hyperlink" Target="https://www.google.com/search?q=navegaci%C3%B3n+astron%C3%B3mica+pdf&amp;rlz=1C1SQJL_esPE911PE911&amp;oq=navegacion+astronomica&amp;aqs=chrome.1.69i59j0j46j0l4j69i61.15577j0j7&amp;sourceid=ch" TargetMode="External"/><Relationship Id="rId59" Type="http://schemas.openxmlformats.org/officeDocument/2006/relationships/hyperlink" Target="https://www.google.com/search?q=navegacion+electronica+pdf&amp;oq=navegacion+electronica&amp;aqs=chrome.1.69i57j0l7.10442j0j7&amp;sourceid=chrome&amp;ie=UTF-8" TargetMode="External"/><Relationship Id="rId67" Type="http://schemas.openxmlformats.org/officeDocument/2006/relationships/hyperlink" Target="https://www.google.com/search?q=radiogoniometro&amp;oq=radiogoniometro&amp;aqs=chrome..69i57j0l7.11739j0j7&amp;sourceid=chrome&amp;ie=UTF-8" TargetMode="External"/><Relationship Id="rId20" Type="http://schemas.openxmlformats.org/officeDocument/2006/relationships/hyperlink" Target="https://addi.ehu.es/bitstream/handle/10810/13928/ibanez-08-2014-ik.pdf?sequence=1&amp;isAllowed=y" TargetMode="External"/><Relationship Id="rId41" Type="http://schemas.openxmlformats.org/officeDocument/2006/relationships/hyperlink" Target="https://es.scribd.com/doc/27172883/ALMANAQUE-NAUTICO-EXPLICACION-DEL-USO" TargetMode="External"/><Relationship Id="rId54" Type="http://schemas.openxmlformats.org/officeDocument/2006/relationships/hyperlink" Target="https://www.google.com/search?q=el+triangulo+esferico+de+navegacion&amp;oq=el+triangulo+esferico+de+navegacion&amp;aqs=chrome..69i57.11941j0j7&amp;sourceid=chrome&amp;ie=UTF-8" TargetMode="External"/><Relationship Id="rId62" Type="http://schemas.openxmlformats.org/officeDocument/2006/relationships/hyperlink" Target="https://www.google.com/search?q=navegacion+electronica+pdf&amp;oq=navegacion+electronica&amp;aqs=chrome.1.69i57j0l7.10442j0j7&amp;sourceid=chrome&amp;ie=UTF-8" TargetMode="External"/><Relationship Id="rId70" Type="http://schemas.openxmlformats.org/officeDocument/2006/relationships/hyperlink" Target="http://www.upv.es/antenas/Documentos_PDF/Problemas/Tema_3/Radiogoniometro.PDF" TargetMode="External"/><Relationship Id="rId75" Type="http://schemas.openxmlformats.org/officeDocument/2006/relationships/hyperlink" Target="https://www.peoplematters.com/Archivos/Descargas/GPS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noticias.universia.com.ar/en-portada/noticia/2015/01/19/1118448/5-tecnicas-estudio-efectivas-recomiendan-universidad-harvard.html" TargetMode="External"/><Relationship Id="rId23" Type="http://schemas.openxmlformats.org/officeDocument/2006/relationships/hyperlink" Target="https://encvirtual.es/cursos/PYATE/c2/seccion_06/seccion6.htm" TargetMode="External"/><Relationship Id="rId28" Type="http://schemas.openxmlformats.org/officeDocument/2006/relationships/hyperlink" Target="https://encvirtual.es/cursos/PYATE/c2/seccion_06/seccion6.htm" TargetMode="External"/><Relationship Id="rId36" Type="http://schemas.openxmlformats.org/officeDocument/2006/relationships/hyperlink" Target="https://www.ecured.cu/Esfera_celeste" TargetMode="External"/><Relationship Id="rId49" Type="http://schemas.openxmlformats.org/officeDocument/2006/relationships/hyperlink" Target="https://seasideholidays.es/navegacion-astronomica/" TargetMode="External"/><Relationship Id="rId57" Type="http://schemas.openxmlformats.org/officeDocument/2006/relationships/hyperlink" Target="https://es.scribd.com/document/250895485/Cap-11-Lineas-de-Posicion-Astronomicas" TargetMode="External"/><Relationship Id="rId10" Type="http://schemas.openxmlformats.org/officeDocument/2006/relationships/header" Target="header3.xml"/><Relationship Id="rId31" Type="http://schemas.openxmlformats.org/officeDocument/2006/relationships/hyperlink" Target="http://www.bababa.cat/blog/2014/9/30/qu-es-la-navegacin-astronmica" TargetMode="External"/><Relationship Id="rId44" Type="http://schemas.openxmlformats.org/officeDocument/2006/relationships/hyperlink" Target="http://www.librosmaravillosos.com/eltiempoysumedicion/pdf/El%20tiempo%20y%20su%20medicion%20-%20F.%20Zavelski.pdf" TargetMode="External"/><Relationship Id="rId52" Type="http://schemas.openxmlformats.org/officeDocument/2006/relationships/hyperlink" Target="https://www.google.com/search?q=el+triangulo+esferico+de+navegacion&amp;oq=el+triangulo+esferico+de+navegacion&amp;aqs=chrome..69i57.11941j0j7&amp;sourceid=chrome&amp;ie=UTF-8" TargetMode="External"/><Relationship Id="rId60" Type="http://schemas.openxmlformats.org/officeDocument/2006/relationships/hyperlink" Target="https://armada.defensa.gob.es/ArmadaPortal/ShowProperty?nodePath=/BEA%20Repository/Desktops/Portal/ArmadaEspannola/Pages/mardigitalbiblioteca/11ingenieriaelectronica/1" TargetMode="External"/><Relationship Id="rId65" Type="http://schemas.openxmlformats.org/officeDocument/2006/relationships/hyperlink" Target="https://es.wikipedia.org/wiki/Radionavegaci%C3%B3n_v%C3%ADa_sat%C3%A9lite" TargetMode="External"/><Relationship Id="rId73" Type="http://schemas.openxmlformats.org/officeDocument/2006/relationships/hyperlink" Target="http://agamenon.tsc.uah.es/Asignaturas/ittst/rdet/apuntes/gnss.pdf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header" Target="header6.xml"/><Relationship Id="rId18" Type="http://schemas.openxmlformats.org/officeDocument/2006/relationships/hyperlink" Target="https://es.wikipedia.org/wiki/Navegaci%C3%B3n_mar%C3%ADtima" TargetMode="External"/><Relationship Id="rId39" Type="http://schemas.openxmlformats.org/officeDocument/2006/relationships/hyperlink" Target="https://www.google.com/search?q=el+almanaque+nautico&amp;oq=el+almanaque+nautico&amp;aqs=chrome..69i57j0l4.10744j0j7&amp;sourceid=chrome&amp;ie=UTF-8" TargetMode="External"/><Relationship Id="rId34" Type="http://schemas.openxmlformats.org/officeDocument/2006/relationships/hyperlink" Target="https://europa-azul.es/navegacion-astronomica/" TargetMode="External"/><Relationship Id="rId50" Type="http://schemas.openxmlformats.org/officeDocument/2006/relationships/hyperlink" Target="https://www.vix.com/es/btg/curiosidades/3656/el-sextante-y-la-navegacion-astronomica" TargetMode="External"/><Relationship Id="rId55" Type="http://schemas.openxmlformats.org/officeDocument/2006/relationships/hyperlink" Target="https://core.ac.uk/download/pdf/161353191.pdf" TargetMode="External"/><Relationship Id="rId76" Type="http://schemas.openxmlformats.org/officeDocument/2006/relationships/image" Target="media/image2.png"/><Relationship Id="rId7" Type="http://schemas.openxmlformats.org/officeDocument/2006/relationships/image" Target="media/image1.png"/><Relationship Id="rId71" Type="http://schemas.openxmlformats.org/officeDocument/2006/relationships/hyperlink" Target="https://www.google.com/search?q=sistemas+satelitales+de+navegacion+global&amp;oq=sistemas+satelitales+de+navegacion&amp;aqs=chrome.1.69i57j0.15923j0j7&amp;sourceid=chrome&amp;ie=UTF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google.com/search?q=navegacion+de+estima&amp;oq=navegacion+de+estima&amp;aqs=chrome.0.0l5.6258j0j7&amp;sourceid=chrome&amp;ie=UTF-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20</Pages>
  <Words>5565</Words>
  <Characters>31722</Characters>
  <Application>Microsoft Office Word</Application>
  <DocSecurity>0</DocSecurity>
  <Lines>264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Oswaldo Flores</dc:creator>
  <cp:keywords/>
  <dc:description/>
  <cp:lastModifiedBy>Oswaldo Francisco Flores Saldaña</cp:lastModifiedBy>
  <cp:revision>30</cp:revision>
  <cp:lastPrinted>2020-05-22T08:09:00Z</cp:lastPrinted>
  <dcterms:created xsi:type="dcterms:W3CDTF">2020-05-21T23:00:00Z</dcterms:created>
  <dcterms:modified xsi:type="dcterms:W3CDTF">2026-02-01T08:28:00Z</dcterms:modified>
</cp:coreProperties>
</file>